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1DAC0" w14:textId="4D382897" w:rsidR="00960EE7" w:rsidRPr="00960EE7" w:rsidRDefault="00960EE7" w:rsidP="00960EE7">
      <w:pPr>
        <w:keepNext/>
        <w:spacing w:after="0" w:line="240" w:lineRule="auto"/>
        <w:jc w:val="center"/>
        <w:outlineLvl w:val="0"/>
        <w:rPr>
          <w:rFonts w:eastAsia="Times New Roman" w:cstheme="minorHAnsi"/>
          <w:b/>
          <w:bCs/>
          <w:color w:val="2F5496" w:themeColor="accent1" w:themeShade="BF"/>
          <w:sz w:val="32"/>
          <w:szCs w:val="32"/>
        </w:rPr>
      </w:pPr>
      <w:bookmarkStart w:id="0" w:name="_Toc22715482"/>
      <w:r w:rsidRPr="00960EE7">
        <w:rPr>
          <w:rFonts w:eastAsia="Times New Roman" w:cstheme="minorHAnsi"/>
          <w:b/>
          <w:bCs/>
          <w:color w:val="2F5496" w:themeColor="accent1" w:themeShade="BF"/>
          <w:sz w:val="32"/>
          <w:szCs w:val="32"/>
        </w:rPr>
        <w:t>APPLICATION FOR REGISTRATION</w:t>
      </w:r>
      <w:bookmarkEnd w:id="0"/>
    </w:p>
    <w:p w14:paraId="5671A47B" w14:textId="77777777" w:rsidR="00960EE7" w:rsidRPr="00960EE7" w:rsidRDefault="00960EE7" w:rsidP="00960EE7">
      <w:pPr>
        <w:spacing w:after="0" w:line="240" w:lineRule="auto"/>
        <w:rPr>
          <w:rFonts w:ascii="Times New Roman" w:eastAsia="Times New Roman" w:hAnsi="Times New Roman" w:cs="Times New Roman"/>
          <w:sz w:val="24"/>
          <w:szCs w:val="24"/>
          <w:lang w:val="en-GB"/>
        </w:rPr>
      </w:pPr>
    </w:p>
    <w:p w14:paraId="60BFED62"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240" w:lineRule="auto"/>
        <w:jc w:val="center"/>
        <w:rPr>
          <w:rFonts w:ascii="Calibri" w:eastAsia="Times New Roman" w:hAnsi="Calibri" w:cs="Times New Roman"/>
          <w:b/>
          <w:color w:val="000000"/>
          <w:sz w:val="24"/>
          <w:szCs w:val="20"/>
          <w:lang w:val="en-US"/>
        </w:rPr>
      </w:pPr>
    </w:p>
    <w:p w14:paraId="3E02A0B8" w14:textId="58FFE7BE"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sz w:val="24"/>
          <w:szCs w:val="24"/>
          <w:lang w:val="en-US"/>
        </w:rPr>
      </w:pPr>
      <w:r>
        <w:rPr>
          <w:rFonts w:ascii="Calibri" w:eastAsia="Times New Roman" w:hAnsi="Calibri" w:cs="Times New Roman"/>
          <w:b/>
          <w:sz w:val="24"/>
          <w:szCs w:val="24"/>
          <w:lang w:val="en-US"/>
        </w:rPr>
        <w:t>SOUTH DUBLIN COUNTY COUNCIL</w:t>
      </w:r>
    </w:p>
    <w:p w14:paraId="05DC7DB3"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C00000"/>
          <w:sz w:val="24"/>
          <w:szCs w:val="24"/>
          <w:lang w:val="en-US"/>
        </w:rPr>
      </w:pPr>
    </w:p>
    <w:p w14:paraId="4DB830B7" w14:textId="60C6E29F"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Pr>
          <w:noProof/>
        </w:rPr>
        <w:drawing>
          <wp:inline distT="0" distB="0" distL="0" distR="0" wp14:anchorId="5825D220" wp14:editId="3DFAFCF4">
            <wp:extent cx="3352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2E31BB7E"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4F2908A"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ind w:firstLine="720"/>
        <w:jc w:val="center"/>
        <w:rPr>
          <w:rFonts w:ascii="Calibri" w:eastAsia="Times New Roman" w:hAnsi="Calibri" w:cs="Times New Roman"/>
          <w:b/>
          <w:color w:val="000000"/>
          <w:sz w:val="24"/>
          <w:szCs w:val="24"/>
          <w:lang w:val="en-US"/>
        </w:rPr>
      </w:pPr>
      <w:r w:rsidRPr="00960EE7">
        <w:rPr>
          <w:rFonts w:ascii="Calibri" w:eastAsia="Times New Roman" w:hAnsi="Calibri" w:cs="Times New Roman"/>
          <w:b/>
          <w:color w:val="000000"/>
          <w:sz w:val="24"/>
          <w:szCs w:val="24"/>
          <w:lang w:val="en-US"/>
        </w:rPr>
        <w:t>ENVIRONMENT DEPARTMENT</w:t>
      </w:r>
    </w:p>
    <w:p w14:paraId="289FC7B7"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14BD7932"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43DF321B"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960EE7">
        <w:rPr>
          <w:rFonts w:ascii="Calibri" w:eastAsia="Times New Roman" w:hAnsi="Calibri" w:cs="Times New Roman"/>
          <w:b/>
          <w:color w:val="000000"/>
          <w:sz w:val="24"/>
          <w:szCs w:val="24"/>
          <w:lang w:val="en-US"/>
        </w:rPr>
        <w:t>S.I. No. 282 of 2014 – European Union (Packaging) Regulations 2014, as amended</w:t>
      </w:r>
    </w:p>
    <w:p w14:paraId="6491FF76"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0"/>
          <w:szCs w:val="20"/>
          <w:lang w:val="en-US"/>
        </w:rPr>
      </w:pPr>
    </w:p>
    <w:p w14:paraId="01810BD5"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01249D91" w14:textId="77777777" w:rsidR="00750C49" w:rsidRPr="00750C49"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bCs/>
          <w:sz w:val="36"/>
          <w:szCs w:val="36"/>
          <w:u w:val="single"/>
          <w:lang w:val="en-US"/>
        </w:rPr>
      </w:pPr>
      <w:r w:rsidRPr="00750C49">
        <w:rPr>
          <w:rFonts w:ascii="Calibri" w:eastAsia="Times New Roman" w:hAnsi="Calibri" w:cs="Times New Roman"/>
          <w:b/>
          <w:bCs/>
          <w:sz w:val="36"/>
          <w:szCs w:val="36"/>
          <w:u w:val="single"/>
          <w:lang w:val="en-US"/>
        </w:rPr>
        <w:t xml:space="preserve">APPLICATION FOR REGISTRATION </w:t>
      </w:r>
    </w:p>
    <w:p w14:paraId="4EAF8E0B" w14:textId="1BBEC8A8" w:rsidR="00960EE7" w:rsidRPr="00803FAA"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bCs/>
          <w:color w:val="C00000"/>
          <w:sz w:val="24"/>
          <w:szCs w:val="24"/>
          <w:lang w:val="en-US"/>
        </w:rPr>
      </w:pPr>
      <w:r w:rsidRPr="00803FAA">
        <w:rPr>
          <w:rFonts w:ascii="Calibri" w:eastAsia="Times New Roman" w:hAnsi="Calibri" w:cs="Times New Roman"/>
          <w:b/>
          <w:bCs/>
          <w:sz w:val="24"/>
          <w:szCs w:val="24"/>
          <w:lang w:val="en-US"/>
        </w:rPr>
        <w:t xml:space="preserve">WITH </w:t>
      </w:r>
      <w:r w:rsidR="001639A5" w:rsidRPr="00803FAA">
        <w:rPr>
          <w:rFonts w:ascii="Calibri" w:eastAsia="Times New Roman" w:hAnsi="Calibri" w:cs="Times New Roman"/>
          <w:b/>
          <w:bCs/>
          <w:sz w:val="24"/>
          <w:szCs w:val="24"/>
          <w:lang w:val="en-US"/>
        </w:rPr>
        <w:t>SOUTH DUBLIN COUNTY COUNCIL</w:t>
      </w:r>
    </w:p>
    <w:p w14:paraId="3FE92785"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3C411A4F"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bookmarkStart w:id="1" w:name="_GoBack"/>
      <w:bookmarkEnd w:id="1"/>
    </w:p>
    <w:p w14:paraId="289B120E"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960EE7">
        <w:rPr>
          <w:rFonts w:ascii="Calibri" w:eastAsia="Times New Roman" w:hAnsi="Calibri" w:cs="Times New Roman"/>
          <w:b/>
          <w:color w:val="000000"/>
          <w:sz w:val="24"/>
          <w:szCs w:val="24"/>
          <w:lang w:val="en-US"/>
        </w:rPr>
        <w:t>IN ACCORDANCE WITH</w:t>
      </w:r>
    </w:p>
    <w:p w14:paraId="60107641"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72958D47"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960EE7">
        <w:rPr>
          <w:rFonts w:ascii="Calibri" w:eastAsia="Times New Roman" w:hAnsi="Calibri" w:cs="Times New Roman"/>
          <w:b/>
          <w:color w:val="000000"/>
          <w:sz w:val="24"/>
          <w:szCs w:val="24"/>
          <w:lang w:val="en-US"/>
        </w:rPr>
        <w:t>REGULATION 14(1) &amp; PART 1 OF SCHEDULE 3</w:t>
      </w:r>
    </w:p>
    <w:p w14:paraId="6E59CBAF"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lang w:val="en-US"/>
        </w:rPr>
      </w:pPr>
    </w:p>
    <w:p w14:paraId="05E7F230"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2E42C76C"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52E9459D"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5A206788" w14:textId="77777777" w:rsidR="00960EE7" w:rsidRPr="00960EE7" w:rsidRDefault="00960EE7" w:rsidP="00960EE7">
      <w:pPr>
        <w:pBdr>
          <w:top w:val="double" w:sz="12" w:space="1"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718B40D6"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p>
    <w:p w14:paraId="064338FF"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 xml:space="preserve">SECTION 1 </w:t>
      </w:r>
      <w:r w:rsidRPr="00960EE7">
        <w:rPr>
          <w:rFonts w:ascii="Calibri" w:eastAsia="Times New Roman" w:hAnsi="Calibri" w:cstheme="minorHAnsi"/>
          <w:b/>
          <w:color w:val="2F5496" w:themeColor="accent1" w:themeShade="BF"/>
          <w:sz w:val="32"/>
          <w:szCs w:val="32"/>
          <w:lang w:val="en-US"/>
        </w:rPr>
        <w:tab/>
      </w:r>
    </w:p>
    <w:p w14:paraId="5BEE4DCD"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602B9008" w14:textId="77777777" w:rsidR="00960EE7" w:rsidRPr="00960EE7" w:rsidRDefault="00960EE7" w:rsidP="00960EE7">
      <w:pPr>
        <w:spacing w:after="0" w:line="240" w:lineRule="auto"/>
        <w:rPr>
          <w:rFonts w:ascii="Calibri" w:eastAsia="Times New Roman" w:hAnsi="Calibri" w:cstheme="minorHAnsi"/>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DETAILS OF MAJOR PRODUCER</w:t>
      </w:r>
      <w:r w:rsidRPr="00960EE7">
        <w:rPr>
          <w:rFonts w:ascii="Calibri" w:eastAsia="Times New Roman" w:hAnsi="Calibri" w:cstheme="minorHAnsi"/>
          <w:b/>
          <w:color w:val="2F5496" w:themeColor="accent1" w:themeShade="BF"/>
          <w:sz w:val="32"/>
          <w:szCs w:val="32"/>
          <w:vertAlign w:val="superscript"/>
          <w:lang w:val="en-US"/>
        </w:rPr>
        <w:t>(1)</w:t>
      </w:r>
      <w:r w:rsidRPr="00960EE7">
        <w:rPr>
          <w:rFonts w:ascii="Calibri" w:eastAsia="Times New Roman" w:hAnsi="Calibri" w:cstheme="minorHAnsi"/>
          <w:b/>
          <w:color w:val="2F5496" w:themeColor="accent1" w:themeShade="BF"/>
          <w:sz w:val="32"/>
          <w:szCs w:val="32"/>
          <w:lang w:val="en-US"/>
        </w:rPr>
        <w:t>/COMPANY</w:t>
      </w:r>
    </w:p>
    <w:p w14:paraId="02416597" w14:textId="77777777" w:rsidR="00960EE7" w:rsidRPr="00960EE7" w:rsidRDefault="00960EE7" w:rsidP="00960EE7">
      <w:pPr>
        <w:spacing w:after="0" w:line="240" w:lineRule="auto"/>
        <w:rPr>
          <w:rFonts w:ascii="Calibri" w:eastAsia="Times New Roman" w:hAnsi="Calibri" w:cstheme="minorHAnsi"/>
          <w:lang w:val="en-US"/>
        </w:rPr>
      </w:pPr>
    </w:p>
    <w:p w14:paraId="21E30DCD" w14:textId="77777777" w:rsidR="00960EE7" w:rsidRPr="00960EE7" w:rsidRDefault="00960EE7" w:rsidP="00960EE7">
      <w:pPr>
        <w:spacing w:after="0" w:line="240" w:lineRule="auto"/>
        <w:rPr>
          <w:rFonts w:ascii="Calibri" w:eastAsia="Times New Roman" w:hAnsi="Calibri" w:cstheme="minorHAnsi"/>
          <w:lang w:val="en-US"/>
        </w:rPr>
      </w:pPr>
    </w:p>
    <w:p w14:paraId="1E9530F1"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Company Name:</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Company’s Registered Title:</w:t>
      </w:r>
    </w:p>
    <w:p w14:paraId="5C835242" w14:textId="77777777" w:rsidR="00960EE7" w:rsidRPr="00960EE7" w:rsidRDefault="00960EE7" w:rsidP="00960EE7">
      <w:pPr>
        <w:spacing w:after="0" w:line="240" w:lineRule="auto"/>
        <w:rPr>
          <w:rFonts w:ascii="Calibri" w:eastAsia="Times New Roman" w:hAnsi="Calibri" w:cstheme="minorHAnsi"/>
          <w:b/>
          <w:lang w:val="en-US"/>
        </w:rPr>
      </w:pPr>
    </w:p>
    <w:p w14:paraId="34F79D79"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1A60E93A" w14:textId="77777777" w:rsidR="00960EE7" w:rsidRPr="00960EE7" w:rsidRDefault="00960EE7" w:rsidP="00960EE7">
      <w:pPr>
        <w:spacing w:after="0" w:line="240" w:lineRule="auto"/>
        <w:rPr>
          <w:rFonts w:ascii="Calibri" w:eastAsia="Times New Roman" w:hAnsi="Calibri" w:cstheme="minorHAnsi"/>
          <w:b/>
          <w:lang w:val="en-US"/>
        </w:rPr>
      </w:pPr>
    </w:p>
    <w:p w14:paraId="12E00760"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3787B548" w14:textId="77777777" w:rsidR="00960EE7" w:rsidRPr="00960EE7" w:rsidRDefault="00960EE7" w:rsidP="00960EE7">
      <w:pPr>
        <w:spacing w:after="0" w:line="240" w:lineRule="auto"/>
        <w:rPr>
          <w:rFonts w:ascii="Calibri" w:eastAsia="Times New Roman" w:hAnsi="Calibri" w:cstheme="minorHAnsi"/>
          <w:b/>
          <w:lang w:val="en-US"/>
        </w:rPr>
      </w:pPr>
    </w:p>
    <w:p w14:paraId="6C4268F7"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4AC1B574" w14:textId="77777777" w:rsidR="00960EE7" w:rsidRPr="00960EE7" w:rsidRDefault="00960EE7" w:rsidP="00960EE7">
      <w:pPr>
        <w:spacing w:after="0" w:line="240" w:lineRule="auto"/>
        <w:rPr>
          <w:rFonts w:ascii="Calibri" w:eastAsia="Times New Roman" w:hAnsi="Calibri" w:cstheme="minorHAnsi"/>
          <w:b/>
          <w:lang w:val="en-US"/>
        </w:rPr>
      </w:pPr>
    </w:p>
    <w:p w14:paraId="045B085F"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Company Address:</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Company’s Registered Address:</w:t>
      </w:r>
    </w:p>
    <w:p w14:paraId="335CE733" w14:textId="77777777" w:rsidR="00960EE7" w:rsidRPr="00960EE7" w:rsidRDefault="00960EE7" w:rsidP="00960EE7">
      <w:pPr>
        <w:spacing w:after="0" w:line="240" w:lineRule="auto"/>
        <w:rPr>
          <w:rFonts w:ascii="Calibri" w:eastAsia="Times New Roman" w:hAnsi="Calibri" w:cstheme="minorHAnsi"/>
          <w:b/>
          <w:lang w:val="en-US"/>
        </w:rPr>
      </w:pPr>
    </w:p>
    <w:p w14:paraId="0E1E5C55"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3DC8E353" w14:textId="77777777" w:rsidR="00960EE7" w:rsidRPr="00960EE7" w:rsidRDefault="00960EE7" w:rsidP="00960EE7">
      <w:pPr>
        <w:spacing w:after="0" w:line="240" w:lineRule="auto"/>
        <w:rPr>
          <w:rFonts w:ascii="Calibri" w:eastAsia="Times New Roman" w:hAnsi="Calibri" w:cstheme="minorHAnsi"/>
          <w:b/>
          <w:lang w:val="en-US"/>
        </w:rPr>
      </w:pPr>
    </w:p>
    <w:p w14:paraId="5EC5B4B4"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61B23727" w14:textId="77777777" w:rsidR="00960EE7" w:rsidRPr="00960EE7" w:rsidRDefault="00960EE7" w:rsidP="00960EE7">
      <w:pPr>
        <w:spacing w:after="0" w:line="240" w:lineRule="auto"/>
        <w:rPr>
          <w:rFonts w:ascii="Calibri" w:eastAsia="Times New Roman" w:hAnsi="Calibri" w:cstheme="minorHAnsi"/>
          <w:b/>
          <w:lang w:val="en-US"/>
        </w:rPr>
      </w:pPr>
    </w:p>
    <w:p w14:paraId="0CFAC43D"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0B470F50" w14:textId="77777777" w:rsidR="00960EE7" w:rsidRPr="00960EE7" w:rsidRDefault="00960EE7" w:rsidP="00960EE7">
      <w:pPr>
        <w:spacing w:after="0" w:line="240" w:lineRule="auto"/>
        <w:rPr>
          <w:rFonts w:ascii="Calibri" w:eastAsia="Times New Roman" w:hAnsi="Calibri" w:cstheme="minorHAnsi"/>
          <w:b/>
          <w:lang w:val="en-US"/>
        </w:rPr>
      </w:pPr>
    </w:p>
    <w:p w14:paraId="4023178D"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1D4B4B80" w14:textId="77777777" w:rsidR="00960EE7" w:rsidRPr="00960EE7" w:rsidRDefault="00960EE7" w:rsidP="00960EE7">
      <w:pPr>
        <w:spacing w:after="0" w:line="240" w:lineRule="auto"/>
        <w:rPr>
          <w:rFonts w:ascii="Calibri" w:eastAsia="Times New Roman" w:hAnsi="Calibri" w:cstheme="minorHAnsi"/>
          <w:b/>
          <w:lang w:val="en-US"/>
        </w:rPr>
      </w:pPr>
    </w:p>
    <w:p w14:paraId="6C9C27B8" w14:textId="77777777" w:rsidR="00960EE7" w:rsidRPr="00960EE7" w:rsidRDefault="00960EE7" w:rsidP="00960EE7">
      <w:pPr>
        <w:spacing w:after="0" w:line="240" w:lineRule="auto"/>
        <w:rPr>
          <w:rFonts w:ascii="Calibri" w:eastAsia="Times New Roman" w:hAnsi="Calibri" w:cstheme="minorHAnsi"/>
          <w:b/>
          <w:lang w:val="en-US"/>
        </w:rPr>
      </w:pPr>
    </w:p>
    <w:p w14:paraId="3DAC9CDA"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Company’s Registered Office (CRO) Number: _____________________________________</w:t>
      </w:r>
    </w:p>
    <w:p w14:paraId="220A3D53" w14:textId="77777777" w:rsidR="00960EE7" w:rsidRPr="00960EE7" w:rsidRDefault="00960EE7" w:rsidP="00960EE7">
      <w:pPr>
        <w:spacing w:after="0" w:line="240" w:lineRule="auto"/>
        <w:rPr>
          <w:rFonts w:ascii="Calibri" w:eastAsia="Times New Roman" w:hAnsi="Calibri" w:cstheme="minorHAnsi"/>
          <w:b/>
          <w:lang w:val="en-US"/>
        </w:rPr>
      </w:pPr>
    </w:p>
    <w:p w14:paraId="7DDF62BA" w14:textId="77777777" w:rsidR="00960EE7" w:rsidRPr="00960EE7" w:rsidRDefault="00960EE7" w:rsidP="00960EE7">
      <w:pPr>
        <w:spacing w:after="0" w:line="240" w:lineRule="auto"/>
        <w:rPr>
          <w:rFonts w:ascii="Calibri" w:eastAsia="Times New Roman" w:hAnsi="Calibri" w:cstheme="minorHAnsi"/>
          <w:b/>
          <w:lang w:val="en-US"/>
        </w:rPr>
      </w:pPr>
    </w:p>
    <w:p w14:paraId="7DDB8801"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Telephone Number: __________________________</w:t>
      </w:r>
    </w:p>
    <w:p w14:paraId="69FD9A1A" w14:textId="77777777" w:rsidR="00960EE7" w:rsidRPr="00960EE7" w:rsidRDefault="00960EE7" w:rsidP="00960EE7">
      <w:pPr>
        <w:spacing w:after="0" w:line="240" w:lineRule="auto"/>
        <w:rPr>
          <w:rFonts w:ascii="Calibri" w:eastAsia="Times New Roman" w:hAnsi="Calibri" w:cstheme="minorHAnsi"/>
          <w:b/>
          <w:lang w:val="en-US"/>
        </w:rPr>
      </w:pPr>
    </w:p>
    <w:p w14:paraId="410DCE82" w14:textId="77777777" w:rsidR="00960EE7" w:rsidRPr="00960EE7" w:rsidRDefault="00960EE7" w:rsidP="00960EE7">
      <w:pPr>
        <w:spacing w:after="0" w:line="240" w:lineRule="auto"/>
        <w:rPr>
          <w:rFonts w:ascii="Calibri" w:eastAsia="Times New Roman" w:hAnsi="Calibri" w:cstheme="minorHAnsi"/>
          <w:b/>
          <w:lang w:val="en-US"/>
        </w:rPr>
      </w:pPr>
    </w:p>
    <w:p w14:paraId="49B81CC1"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 xml:space="preserve">Fax Number: ________________________________ </w:t>
      </w:r>
    </w:p>
    <w:p w14:paraId="3733F58D" w14:textId="77777777" w:rsidR="00960EE7" w:rsidRPr="00960EE7" w:rsidRDefault="00960EE7" w:rsidP="00960EE7">
      <w:pPr>
        <w:spacing w:after="0" w:line="240" w:lineRule="auto"/>
        <w:rPr>
          <w:rFonts w:ascii="Calibri" w:eastAsia="Times New Roman" w:hAnsi="Calibri" w:cstheme="minorHAnsi"/>
          <w:b/>
          <w:lang w:val="en-US"/>
        </w:rPr>
      </w:pPr>
    </w:p>
    <w:p w14:paraId="5F5FE91A" w14:textId="77777777" w:rsidR="00960EE7" w:rsidRPr="00960EE7" w:rsidRDefault="00960EE7" w:rsidP="00960EE7">
      <w:pPr>
        <w:spacing w:after="0" w:line="240" w:lineRule="auto"/>
        <w:rPr>
          <w:rFonts w:ascii="Calibri" w:eastAsia="Times New Roman" w:hAnsi="Calibri" w:cstheme="minorHAnsi"/>
          <w:b/>
          <w:lang w:val="en-US"/>
        </w:rPr>
      </w:pPr>
    </w:p>
    <w:p w14:paraId="7D7E8433"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E-mail Address: ______________________________</w:t>
      </w:r>
    </w:p>
    <w:p w14:paraId="79A29F18" w14:textId="77777777" w:rsidR="00960EE7" w:rsidRPr="00960EE7" w:rsidRDefault="00960EE7" w:rsidP="00960EE7">
      <w:pPr>
        <w:spacing w:after="0" w:line="240" w:lineRule="auto"/>
        <w:rPr>
          <w:rFonts w:ascii="Calibri" w:eastAsia="Times New Roman" w:hAnsi="Calibri" w:cstheme="minorHAnsi"/>
          <w:b/>
          <w:lang w:val="en-US"/>
        </w:rPr>
      </w:pPr>
    </w:p>
    <w:p w14:paraId="6EBE649C" w14:textId="77777777" w:rsidR="00960EE7" w:rsidRPr="00960EE7" w:rsidRDefault="00960EE7" w:rsidP="00960EE7">
      <w:pPr>
        <w:spacing w:after="0" w:line="240" w:lineRule="auto"/>
        <w:rPr>
          <w:rFonts w:ascii="Calibri" w:eastAsia="Times New Roman" w:hAnsi="Calibri" w:cstheme="minorHAnsi"/>
          <w:b/>
          <w:lang w:val="en-US"/>
        </w:rPr>
      </w:pPr>
    </w:p>
    <w:p w14:paraId="1926AF7B"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Eircode: ____________________________________</w:t>
      </w:r>
    </w:p>
    <w:p w14:paraId="7C26D06E" w14:textId="77777777" w:rsidR="00960EE7" w:rsidRPr="00960EE7" w:rsidRDefault="00960EE7" w:rsidP="00960EE7">
      <w:pPr>
        <w:spacing w:after="0" w:line="240" w:lineRule="auto"/>
        <w:rPr>
          <w:rFonts w:ascii="Calibri" w:eastAsia="Times New Roman" w:hAnsi="Calibri" w:cstheme="minorHAnsi"/>
          <w:lang w:val="en-US"/>
        </w:rPr>
      </w:pPr>
    </w:p>
    <w:p w14:paraId="7817087D"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26AD9F6B" w14:textId="77777777" w:rsidR="00960EE7" w:rsidRPr="00960EE7" w:rsidRDefault="00960EE7" w:rsidP="00960EE7">
      <w:pPr>
        <w:spacing w:after="0" w:line="240" w:lineRule="auto"/>
        <w:jc w:val="both"/>
        <w:rPr>
          <w:rFonts w:ascii="Calibri" w:eastAsia="Times New Roman" w:hAnsi="Calibri" w:cs="Times New Roman"/>
          <w:sz w:val="20"/>
          <w:szCs w:val="20"/>
          <w:lang w:val="en-US"/>
        </w:rPr>
      </w:pPr>
      <w:r w:rsidRPr="00960EE7">
        <w:rPr>
          <w:rFonts w:ascii="Calibri" w:eastAsia="Times New Roman" w:hAnsi="Calibri" w:cstheme="minorHAnsi"/>
          <w:b/>
          <w:color w:val="000000"/>
          <w:sz w:val="20"/>
          <w:szCs w:val="20"/>
          <w:lang w:val="en-US"/>
        </w:rPr>
        <w:t>Note:  If not a company, please give the above details for your body corporate or unincorporated body’s principle place of business</w:t>
      </w:r>
    </w:p>
    <w:p w14:paraId="6DC99706"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69B3A222"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2B5FF45B"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1B2E0028" w14:textId="77777777" w:rsidR="00960EE7" w:rsidRPr="00960EE7" w:rsidRDefault="00960EE7" w:rsidP="00960EE7">
      <w:pPr>
        <w:spacing w:after="0" w:line="240" w:lineRule="auto"/>
        <w:jc w:val="both"/>
        <w:rPr>
          <w:rFonts w:ascii="Calibri" w:eastAsia="Times New Roman" w:hAnsi="Calibri" w:cs="Times New Roman"/>
          <w:sz w:val="20"/>
          <w:szCs w:val="20"/>
          <w:lang w:val="en-US"/>
        </w:rPr>
      </w:pPr>
      <w:r w:rsidRPr="00960EE7">
        <w:rPr>
          <w:rFonts w:ascii="Calibri" w:eastAsia="Times New Roman" w:hAnsi="Calibri" w:cs="Times New Roman"/>
          <w:sz w:val="20"/>
          <w:szCs w:val="20"/>
          <w:vertAlign w:val="superscript"/>
          <w:lang w:val="en-US"/>
        </w:rPr>
        <w:t xml:space="preserve">(1) </w:t>
      </w:r>
      <w:r w:rsidRPr="00960EE7">
        <w:rPr>
          <w:rFonts w:ascii="Calibri" w:eastAsia="Times New Roman" w:hAnsi="Calibri" w:cs="Times New Roman"/>
          <w:sz w:val="20"/>
          <w:szCs w:val="20"/>
          <w:lang w:val="en-US"/>
        </w:rPr>
        <w:t xml:space="preserve">Major producer means a producer who, for the purpose of trade or otherwise in the course of business, sells or otherwise supplies to other persons packaging material, packaging or packaged products, where the aggregate weight of packaging material and packaging supplied by such major producer exceeds or may be expected to exceed 10 </w:t>
      </w:r>
      <w:proofErr w:type="spellStart"/>
      <w:r w:rsidRPr="00960EE7">
        <w:rPr>
          <w:rFonts w:ascii="Calibri" w:eastAsia="Times New Roman" w:hAnsi="Calibri" w:cs="Times New Roman"/>
          <w:sz w:val="20"/>
          <w:szCs w:val="20"/>
          <w:lang w:val="en-US"/>
        </w:rPr>
        <w:t>tonnes</w:t>
      </w:r>
      <w:proofErr w:type="spellEnd"/>
      <w:r w:rsidRPr="00960EE7">
        <w:rPr>
          <w:rFonts w:ascii="Calibri" w:eastAsia="Times New Roman" w:hAnsi="Calibri" w:cs="Times New Roman"/>
          <w:sz w:val="20"/>
          <w:szCs w:val="20"/>
          <w:lang w:val="en-US"/>
        </w:rPr>
        <w:t xml:space="preserve"> in a calendar year, and has an annual turnover of more than €1 million </w:t>
      </w:r>
    </w:p>
    <w:p w14:paraId="4EC8C1BE"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06BD6D3E"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2C14A77C"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2F6A1039"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2</w:t>
      </w:r>
    </w:p>
    <w:p w14:paraId="12FD1BD3"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13211B36"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DETAILS OF BRANCH NOMINATED BY THE PRODUCER OR ANOTHER NOMINATED BRANCH (IF IN SEPERATE LOCAL AUTHORITY) WITH RESPONSIBILITY FOR REGISTRATION</w:t>
      </w:r>
    </w:p>
    <w:p w14:paraId="781DAAE0" w14:textId="77777777" w:rsidR="00960EE7" w:rsidRPr="00960EE7" w:rsidRDefault="00960EE7" w:rsidP="00960EE7">
      <w:pPr>
        <w:spacing w:after="0" w:line="240" w:lineRule="auto"/>
        <w:rPr>
          <w:rFonts w:ascii="Calibri" w:eastAsia="Times New Roman" w:hAnsi="Calibri" w:cstheme="minorHAnsi"/>
          <w:b/>
          <w:color w:val="000000"/>
          <w:lang w:val="en-US"/>
        </w:rPr>
      </w:pPr>
    </w:p>
    <w:p w14:paraId="25313F6C" w14:textId="77777777" w:rsidR="00960EE7" w:rsidRPr="00960EE7" w:rsidRDefault="00960EE7" w:rsidP="00960EE7">
      <w:pPr>
        <w:spacing w:after="0" w:line="240" w:lineRule="auto"/>
        <w:rPr>
          <w:rFonts w:ascii="Calibri" w:eastAsia="Times New Roman" w:hAnsi="Calibri" w:cstheme="minorHAnsi"/>
          <w:b/>
          <w:color w:val="000000"/>
          <w:lang w:val="en-US"/>
        </w:rPr>
      </w:pPr>
    </w:p>
    <w:p w14:paraId="6D5AE960"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Branch Name:</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Branch Address:</w:t>
      </w:r>
    </w:p>
    <w:p w14:paraId="53B7EB3B" w14:textId="77777777" w:rsidR="00960EE7" w:rsidRPr="00960EE7" w:rsidRDefault="00960EE7" w:rsidP="00960EE7">
      <w:pPr>
        <w:spacing w:after="0" w:line="240" w:lineRule="auto"/>
        <w:rPr>
          <w:rFonts w:ascii="Calibri" w:eastAsia="Times New Roman" w:hAnsi="Calibri" w:cstheme="minorHAnsi"/>
          <w:b/>
          <w:lang w:val="en-US"/>
        </w:rPr>
      </w:pPr>
    </w:p>
    <w:p w14:paraId="51C80AE1"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0256286B" w14:textId="77777777" w:rsidR="00960EE7" w:rsidRPr="00960EE7" w:rsidRDefault="00960EE7" w:rsidP="00960EE7">
      <w:pPr>
        <w:spacing w:after="0" w:line="240" w:lineRule="auto"/>
        <w:rPr>
          <w:rFonts w:ascii="Calibri" w:eastAsia="Times New Roman" w:hAnsi="Calibri" w:cstheme="minorHAnsi"/>
          <w:b/>
          <w:lang w:val="en-US"/>
        </w:rPr>
      </w:pPr>
    </w:p>
    <w:p w14:paraId="3E5939B5"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0007AE60"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p>
    <w:p w14:paraId="41B94648"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7BCA14D7" w14:textId="77777777" w:rsidR="00960EE7" w:rsidRPr="00960EE7" w:rsidRDefault="00960EE7" w:rsidP="00960EE7">
      <w:pPr>
        <w:spacing w:after="0" w:line="240" w:lineRule="auto"/>
        <w:rPr>
          <w:rFonts w:ascii="Calibri" w:eastAsia="Times New Roman" w:hAnsi="Calibri" w:cstheme="minorHAnsi"/>
          <w:b/>
          <w:lang w:val="en-US"/>
        </w:rPr>
      </w:pPr>
    </w:p>
    <w:p w14:paraId="128E7E09" w14:textId="77777777" w:rsidR="00960EE7" w:rsidRPr="00960EE7" w:rsidRDefault="00960EE7" w:rsidP="00960EE7">
      <w:pPr>
        <w:spacing w:after="0" w:line="240" w:lineRule="auto"/>
        <w:rPr>
          <w:rFonts w:ascii="Calibri" w:eastAsia="Times New Roman" w:hAnsi="Calibri" w:cstheme="minorHAnsi"/>
          <w:b/>
          <w:lang w:val="en-US"/>
        </w:rPr>
      </w:pPr>
    </w:p>
    <w:p w14:paraId="7F85D18B"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Telephone Number: __________________________</w:t>
      </w:r>
    </w:p>
    <w:p w14:paraId="4BC4BD21" w14:textId="77777777" w:rsidR="00960EE7" w:rsidRPr="00960EE7" w:rsidRDefault="00960EE7" w:rsidP="00960EE7">
      <w:pPr>
        <w:spacing w:after="0" w:line="240" w:lineRule="auto"/>
        <w:rPr>
          <w:rFonts w:ascii="Calibri" w:eastAsia="Times New Roman" w:hAnsi="Calibri" w:cstheme="minorHAnsi"/>
          <w:b/>
          <w:lang w:val="en-US"/>
        </w:rPr>
      </w:pPr>
    </w:p>
    <w:p w14:paraId="559869BD" w14:textId="77777777" w:rsidR="00960EE7" w:rsidRPr="00960EE7" w:rsidRDefault="00960EE7" w:rsidP="00960EE7">
      <w:pPr>
        <w:spacing w:after="0" w:line="240" w:lineRule="auto"/>
        <w:rPr>
          <w:rFonts w:ascii="Calibri" w:eastAsia="Times New Roman" w:hAnsi="Calibri" w:cstheme="minorHAnsi"/>
          <w:b/>
          <w:lang w:val="en-US"/>
        </w:rPr>
      </w:pPr>
    </w:p>
    <w:p w14:paraId="531D4DD4"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 xml:space="preserve">Fax Number: ________________________________ </w:t>
      </w:r>
    </w:p>
    <w:p w14:paraId="263F9383" w14:textId="77777777" w:rsidR="00960EE7" w:rsidRPr="00960EE7" w:rsidRDefault="00960EE7" w:rsidP="00960EE7">
      <w:pPr>
        <w:spacing w:after="0" w:line="240" w:lineRule="auto"/>
        <w:rPr>
          <w:rFonts w:ascii="Calibri" w:eastAsia="Times New Roman" w:hAnsi="Calibri" w:cstheme="minorHAnsi"/>
          <w:b/>
          <w:lang w:val="en-US"/>
        </w:rPr>
      </w:pPr>
    </w:p>
    <w:p w14:paraId="700AC5BB" w14:textId="77777777" w:rsidR="00960EE7" w:rsidRPr="00960EE7" w:rsidRDefault="00960EE7" w:rsidP="00960EE7">
      <w:pPr>
        <w:spacing w:after="0" w:line="240" w:lineRule="auto"/>
        <w:rPr>
          <w:rFonts w:ascii="Calibri" w:eastAsia="Times New Roman" w:hAnsi="Calibri" w:cstheme="minorHAnsi"/>
          <w:b/>
          <w:lang w:val="en-US"/>
        </w:rPr>
      </w:pPr>
    </w:p>
    <w:p w14:paraId="6850792A"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E-mail Address: ______________________________</w:t>
      </w:r>
    </w:p>
    <w:p w14:paraId="72451F30" w14:textId="77777777" w:rsidR="00960EE7" w:rsidRPr="00960EE7" w:rsidRDefault="00960EE7" w:rsidP="00960EE7">
      <w:pPr>
        <w:spacing w:after="0" w:line="240" w:lineRule="auto"/>
        <w:rPr>
          <w:rFonts w:ascii="Calibri" w:eastAsia="Times New Roman" w:hAnsi="Calibri" w:cstheme="minorHAnsi"/>
          <w:b/>
          <w:lang w:val="en-US"/>
        </w:rPr>
      </w:pPr>
    </w:p>
    <w:p w14:paraId="60CA79F5" w14:textId="77777777" w:rsidR="00960EE7" w:rsidRPr="00960EE7" w:rsidRDefault="00960EE7" w:rsidP="00960EE7">
      <w:pPr>
        <w:spacing w:after="0" w:line="240" w:lineRule="auto"/>
        <w:rPr>
          <w:rFonts w:ascii="Calibri" w:eastAsia="Times New Roman" w:hAnsi="Calibri" w:cstheme="minorHAnsi"/>
          <w:b/>
          <w:lang w:val="en-US"/>
        </w:rPr>
      </w:pPr>
    </w:p>
    <w:p w14:paraId="52B5A038"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Eircode: ____________________________________</w:t>
      </w:r>
    </w:p>
    <w:p w14:paraId="1CD0539F" w14:textId="77777777" w:rsidR="00960EE7" w:rsidRPr="00960EE7" w:rsidRDefault="00960EE7" w:rsidP="00960EE7">
      <w:pPr>
        <w:spacing w:after="0" w:line="240" w:lineRule="auto"/>
        <w:rPr>
          <w:rFonts w:ascii="Calibri" w:eastAsia="Times New Roman" w:hAnsi="Calibri" w:cstheme="minorHAnsi"/>
          <w:lang w:val="en-US"/>
        </w:rPr>
      </w:pPr>
    </w:p>
    <w:p w14:paraId="7F24B4FA"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E3FE03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3889DEE"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1B1F7D0B"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20CD0B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0AF950E"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4AF62A1A"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0BA167D"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DFD9A97"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520833F"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B57F369"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821CFB8"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42AB81B"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5E5E41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F6BF8A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C2E341E"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43925803"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0474155"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3</w:t>
      </w:r>
    </w:p>
    <w:p w14:paraId="28A23658"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720B86FD" w14:textId="77777777" w:rsidR="00960EE7" w:rsidRPr="00960EE7" w:rsidRDefault="00960EE7" w:rsidP="00960EE7">
      <w:pPr>
        <w:spacing w:after="0" w:line="240" w:lineRule="auto"/>
        <w:rPr>
          <w:rFonts w:ascii="Calibri" w:eastAsia="Times New Roman" w:hAnsi="Calibri" w:cstheme="minorHAnsi"/>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DETAILS OF COMPANY OWNER(S) </w:t>
      </w:r>
    </w:p>
    <w:p w14:paraId="3F467A84"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0DD6F54B" w14:textId="77777777" w:rsidR="00960EE7" w:rsidRPr="00960EE7" w:rsidRDefault="00960EE7" w:rsidP="00960EE7">
      <w:pPr>
        <w:spacing w:after="0" w:line="240" w:lineRule="auto"/>
        <w:rPr>
          <w:rFonts w:ascii="Calibri" w:eastAsia="Times New Roman" w:hAnsi="Calibri" w:cstheme="minorHAnsi"/>
          <w:sz w:val="20"/>
          <w:szCs w:val="20"/>
          <w:lang w:val="en-US"/>
        </w:rPr>
      </w:pPr>
      <w:r w:rsidRPr="00960EE7">
        <w:rPr>
          <w:rFonts w:ascii="Calibri" w:eastAsia="Times New Roman" w:hAnsi="Calibri" w:cstheme="minorHAnsi"/>
          <w:sz w:val="20"/>
          <w:szCs w:val="20"/>
          <w:lang w:val="en-US"/>
        </w:rPr>
        <w:t>(This page may be photocopied if more space is required)</w:t>
      </w:r>
      <w:r w:rsidRPr="00960EE7">
        <w:rPr>
          <w:rFonts w:ascii="Calibri" w:eastAsia="Times New Roman" w:hAnsi="Calibri" w:cstheme="minorHAnsi"/>
          <w:sz w:val="20"/>
          <w:szCs w:val="20"/>
          <w:lang w:val="en-US"/>
        </w:rPr>
        <w:tab/>
        <w:t>Page No.   ______ of _______</w:t>
      </w:r>
    </w:p>
    <w:p w14:paraId="0A8D01D6" w14:textId="77777777" w:rsidR="00960EE7" w:rsidRPr="00960EE7" w:rsidRDefault="00960EE7" w:rsidP="00960EE7">
      <w:pPr>
        <w:spacing w:after="0" w:line="240" w:lineRule="auto"/>
        <w:rPr>
          <w:rFonts w:ascii="Calibri" w:eastAsia="Times New Roman" w:hAnsi="Calibri" w:cs="Times New Roman"/>
          <w:lang w:val="en-US"/>
        </w:rPr>
      </w:pPr>
    </w:p>
    <w:p w14:paraId="5E8C1C13" w14:textId="77777777" w:rsidR="00960EE7" w:rsidRPr="00960EE7" w:rsidRDefault="00960EE7" w:rsidP="00960EE7">
      <w:pPr>
        <w:spacing w:after="0" w:line="240" w:lineRule="auto"/>
        <w:rPr>
          <w:rFonts w:ascii="Calibri" w:eastAsia="Times New Roman" w:hAnsi="Calibri" w:cs="Times New Roman"/>
          <w:lang w:val="en-US"/>
        </w:rPr>
      </w:pPr>
    </w:p>
    <w:p w14:paraId="401DDA9F"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Owner Name:</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Owner Address:</w:t>
      </w:r>
    </w:p>
    <w:p w14:paraId="5458D7CF" w14:textId="77777777" w:rsidR="00960EE7" w:rsidRPr="00960EE7" w:rsidRDefault="00960EE7" w:rsidP="00960EE7">
      <w:pPr>
        <w:spacing w:after="0" w:line="240" w:lineRule="auto"/>
        <w:rPr>
          <w:rFonts w:ascii="Calibri" w:eastAsia="Times New Roman" w:hAnsi="Calibri" w:cstheme="minorHAnsi"/>
          <w:b/>
          <w:lang w:val="en-US"/>
        </w:rPr>
      </w:pPr>
    </w:p>
    <w:p w14:paraId="6F5BF611"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35FBCA29" w14:textId="77777777" w:rsidR="00960EE7" w:rsidRPr="00960EE7" w:rsidRDefault="00960EE7" w:rsidP="00960EE7">
      <w:pPr>
        <w:spacing w:after="0" w:line="240" w:lineRule="auto"/>
        <w:rPr>
          <w:rFonts w:ascii="Calibri" w:eastAsia="Times New Roman" w:hAnsi="Calibri" w:cstheme="minorHAnsi"/>
          <w:b/>
          <w:lang w:val="en-US"/>
        </w:rPr>
      </w:pPr>
    </w:p>
    <w:p w14:paraId="17875499"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3DC532EC" w14:textId="77777777" w:rsidR="00960EE7" w:rsidRPr="00960EE7" w:rsidRDefault="00960EE7" w:rsidP="00960EE7">
      <w:pPr>
        <w:spacing w:after="0" w:line="240" w:lineRule="auto"/>
        <w:rPr>
          <w:rFonts w:ascii="Calibri" w:eastAsia="Times New Roman" w:hAnsi="Calibri" w:cstheme="minorHAnsi"/>
          <w:b/>
          <w:lang w:val="en-US"/>
        </w:rPr>
      </w:pPr>
    </w:p>
    <w:p w14:paraId="513F4A32"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040E3E6E" w14:textId="77777777" w:rsidR="00960EE7" w:rsidRPr="00960EE7" w:rsidRDefault="00960EE7" w:rsidP="00960EE7">
      <w:pPr>
        <w:spacing w:after="0" w:line="240" w:lineRule="auto"/>
        <w:rPr>
          <w:rFonts w:ascii="Calibri" w:eastAsia="Times New Roman" w:hAnsi="Calibri" w:cstheme="minorHAnsi"/>
          <w:b/>
          <w:lang w:val="en-US"/>
        </w:rPr>
      </w:pPr>
    </w:p>
    <w:p w14:paraId="317DA268" w14:textId="77777777" w:rsidR="00960EE7" w:rsidRPr="00960EE7" w:rsidRDefault="00960EE7" w:rsidP="00960EE7">
      <w:pPr>
        <w:spacing w:after="0" w:line="240" w:lineRule="auto"/>
        <w:rPr>
          <w:rFonts w:ascii="Calibri" w:eastAsia="Times New Roman" w:hAnsi="Calibri" w:cstheme="minorHAnsi"/>
          <w:b/>
          <w:lang w:val="en-US"/>
        </w:rPr>
      </w:pPr>
    </w:p>
    <w:p w14:paraId="3BCC3C35"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Telephone Number: __________________________</w:t>
      </w:r>
    </w:p>
    <w:p w14:paraId="252EA196" w14:textId="77777777" w:rsidR="00960EE7" w:rsidRPr="00960EE7" w:rsidRDefault="00960EE7" w:rsidP="00960EE7">
      <w:pPr>
        <w:spacing w:after="0" w:line="240" w:lineRule="auto"/>
        <w:rPr>
          <w:rFonts w:ascii="Calibri" w:eastAsia="Times New Roman" w:hAnsi="Calibri" w:cstheme="minorHAnsi"/>
          <w:b/>
          <w:lang w:val="en-US"/>
        </w:rPr>
      </w:pPr>
    </w:p>
    <w:p w14:paraId="08F9B34A" w14:textId="77777777" w:rsidR="00960EE7" w:rsidRPr="00960EE7" w:rsidRDefault="00960EE7" w:rsidP="00960EE7">
      <w:pPr>
        <w:spacing w:after="0" w:line="240" w:lineRule="auto"/>
        <w:rPr>
          <w:rFonts w:ascii="Calibri" w:eastAsia="Times New Roman" w:hAnsi="Calibri" w:cstheme="minorHAnsi"/>
          <w:b/>
          <w:lang w:val="en-US"/>
        </w:rPr>
      </w:pPr>
    </w:p>
    <w:p w14:paraId="6E5FCF68"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E-mail Address: ______________________________</w:t>
      </w:r>
    </w:p>
    <w:p w14:paraId="6CA4CB74" w14:textId="77777777" w:rsidR="00960EE7" w:rsidRPr="00960EE7" w:rsidRDefault="00960EE7" w:rsidP="00960EE7">
      <w:pPr>
        <w:spacing w:after="0" w:line="240" w:lineRule="auto"/>
        <w:rPr>
          <w:rFonts w:ascii="Calibri" w:eastAsia="Times New Roman" w:hAnsi="Calibri" w:cstheme="minorHAnsi"/>
          <w:b/>
          <w:lang w:val="en-US"/>
        </w:rPr>
      </w:pPr>
    </w:p>
    <w:p w14:paraId="091E18F4" w14:textId="77777777" w:rsidR="00960EE7" w:rsidRPr="00960EE7" w:rsidRDefault="00960EE7" w:rsidP="00960EE7">
      <w:pPr>
        <w:spacing w:after="0" w:line="240" w:lineRule="auto"/>
        <w:rPr>
          <w:rFonts w:ascii="Calibri" w:eastAsia="Times New Roman" w:hAnsi="Calibri" w:cstheme="minorHAnsi"/>
          <w:b/>
          <w:lang w:val="en-US"/>
        </w:rPr>
      </w:pPr>
    </w:p>
    <w:p w14:paraId="62B00D33"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Eircode: ____________________________________</w:t>
      </w:r>
    </w:p>
    <w:p w14:paraId="16F73F16" w14:textId="77777777" w:rsidR="00960EE7" w:rsidRPr="00960EE7" w:rsidRDefault="00960EE7" w:rsidP="00960EE7">
      <w:pPr>
        <w:spacing w:after="0" w:line="240" w:lineRule="auto"/>
        <w:rPr>
          <w:rFonts w:ascii="Calibri" w:eastAsia="Times New Roman" w:hAnsi="Calibri" w:cstheme="minorHAnsi"/>
          <w:b/>
          <w:lang w:val="en-US"/>
        </w:rPr>
      </w:pPr>
    </w:p>
    <w:p w14:paraId="263BF580" w14:textId="77777777" w:rsidR="00960EE7" w:rsidRPr="00960EE7" w:rsidRDefault="00960EE7" w:rsidP="00960EE7">
      <w:pPr>
        <w:spacing w:after="0" w:line="240" w:lineRule="auto"/>
        <w:rPr>
          <w:rFonts w:ascii="Calibri" w:eastAsia="Times New Roman" w:hAnsi="Calibri" w:cstheme="minorHAnsi"/>
          <w:b/>
          <w:lang w:val="en-US"/>
        </w:rPr>
      </w:pPr>
    </w:p>
    <w:p w14:paraId="6546066A" w14:textId="77777777" w:rsidR="00960EE7" w:rsidRPr="00960EE7" w:rsidRDefault="00960EE7" w:rsidP="00960EE7">
      <w:pPr>
        <w:spacing w:after="0" w:line="240" w:lineRule="auto"/>
        <w:rPr>
          <w:rFonts w:ascii="Calibri" w:eastAsia="Times New Roman" w:hAnsi="Calibri" w:cstheme="minorHAnsi"/>
          <w:b/>
          <w:lang w:val="en-US"/>
        </w:rPr>
      </w:pPr>
    </w:p>
    <w:p w14:paraId="4A710552" w14:textId="77777777" w:rsidR="00960EE7" w:rsidRPr="00960EE7" w:rsidRDefault="00960EE7" w:rsidP="00960EE7">
      <w:pPr>
        <w:spacing w:after="0" w:line="240" w:lineRule="auto"/>
        <w:rPr>
          <w:rFonts w:ascii="Calibri" w:eastAsia="Times New Roman" w:hAnsi="Calibri" w:cstheme="minorHAnsi"/>
          <w:b/>
          <w:lang w:val="en-US"/>
        </w:rPr>
      </w:pPr>
    </w:p>
    <w:p w14:paraId="6CE5FB72" w14:textId="77777777" w:rsidR="00960EE7" w:rsidRPr="00960EE7" w:rsidRDefault="00960EE7" w:rsidP="00960EE7">
      <w:pPr>
        <w:spacing w:after="0" w:line="240" w:lineRule="auto"/>
        <w:rPr>
          <w:rFonts w:ascii="Calibri" w:eastAsia="Times New Roman" w:hAnsi="Calibri" w:cstheme="minorHAnsi"/>
          <w:b/>
          <w:lang w:val="en-US"/>
        </w:rPr>
      </w:pPr>
    </w:p>
    <w:p w14:paraId="4DEC2A64" w14:textId="77777777" w:rsidR="00960EE7" w:rsidRPr="00960EE7" w:rsidRDefault="00960EE7" w:rsidP="00960EE7">
      <w:pPr>
        <w:spacing w:after="0" w:line="240" w:lineRule="auto"/>
        <w:rPr>
          <w:rFonts w:ascii="Calibri" w:eastAsia="Times New Roman" w:hAnsi="Calibri" w:cstheme="minorHAnsi"/>
          <w:b/>
          <w:lang w:val="en-US"/>
        </w:rPr>
      </w:pPr>
    </w:p>
    <w:p w14:paraId="78232068"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Owner Name:</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Owner Address:</w:t>
      </w:r>
    </w:p>
    <w:p w14:paraId="769F2D10" w14:textId="77777777" w:rsidR="00960EE7" w:rsidRPr="00960EE7" w:rsidRDefault="00960EE7" w:rsidP="00960EE7">
      <w:pPr>
        <w:spacing w:after="0" w:line="240" w:lineRule="auto"/>
        <w:rPr>
          <w:rFonts w:ascii="Calibri" w:eastAsia="Times New Roman" w:hAnsi="Calibri" w:cstheme="minorHAnsi"/>
          <w:b/>
          <w:lang w:val="en-US"/>
        </w:rPr>
      </w:pPr>
    </w:p>
    <w:p w14:paraId="5390C59C"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73F9C2D1" w14:textId="77777777" w:rsidR="00960EE7" w:rsidRPr="00960EE7" w:rsidRDefault="00960EE7" w:rsidP="00960EE7">
      <w:pPr>
        <w:spacing w:after="0" w:line="240" w:lineRule="auto"/>
        <w:rPr>
          <w:rFonts w:ascii="Calibri" w:eastAsia="Times New Roman" w:hAnsi="Calibri" w:cstheme="minorHAnsi"/>
          <w:b/>
          <w:lang w:val="en-US"/>
        </w:rPr>
      </w:pPr>
    </w:p>
    <w:p w14:paraId="4FB3C143"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3E0A1290" w14:textId="77777777" w:rsidR="00960EE7" w:rsidRPr="00960EE7" w:rsidRDefault="00960EE7" w:rsidP="00960EE7">
      <w:pPr>
        <w:spacing w:after="0" w:line="240" w:lineRule="auto"/>
        <w:rPr>
          <w:rFonts w:ascii="Calibri" w:eastAsia="Times New Roman" w:hAnsi="Calibri" w:cstheme="minorHAnsi"/>
          <w:b/>
          <w:lang w:val="en-US"/>
        </w:rPr>
      </w:pPr>
    </w:p>
    <w:p w14:paraId="2376F562"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25B066A0" w14:textId="77777777" w:rsidR="00960EE7" w:rsidRPr="00960EE7" w:rsidRDefault="00960EE7" w:rsidP="00960EE7">
      <w:pPr>
        <w:spacing w:after="0" w:line="240" w:lineRule="auto"/>
        <w:rPr>
          <w:rFonts w:ascii="Calibri" w:eastAsia="Times New Roman" w:hAnsi="Calibri" w:cstheme="minorHAnsi"/>
          <w:b/>
          <w:lang w:val="en-US"/>
        </w:rPr>
      </w:pPr>
    </w:p>
    <w:p w14:paraId="7B5DE089"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5B7BF4DC" w14:textId="77777777" w:rsidR="00960EE7" w:rsidRPr="00960EE7" w:rsidRDefault="00960EE7" w:rsidP="00960EE7">
      <w:pPr>
        <w:spacing w:after="0" w:line="240" w:lineRule="auto"/>
        <w:rPr>
          <w:rFonts w:ascii="Calibri" w:eastAsia="Times New Roman" w:hAnsi="Calibri" w:cstheme="minorHAnsi"/>
          <w:b/>
          <w:lang w:val="en-US"/>
        </w:rPr>
      </w:pPr>
    </w:p>
    <w:p w14:paraId="3D6D76F6" w14:textId="77777777" w:rsidR="00960EE7" w:rsidRPr="00960EE7" w:rsidRDefault="00960EE7" w:rsidP="00960EE7">
      <w:pPr>
        <w:spacing w:after="0" w:line="240" w:lineRule="auto"/>
        <w:rPr>
          <w:rFonts w:ascii="Calibri" w:eastAsia="Times New Roman" w:hAnsi="Calibri" w:cstheme="minorHAnsi"/>
          <w:b/>
          <w:lang w:val="en-US"/>
        </w:rPr>
      </w:pPr>
    </w:p>
    <w:p w14:paraId="2B798972"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Telephone Number: __________________________</w:t>
      </w:r>
    </w:p>
    <w:p w14:paraId="709A983A" w14:textId="77777777" w:rsidR="00960EE7" w:rsidRPr="00960EE7" w:rsidRDefault="00960EE7" w:rsidP="00960EE7">
      <w:pPr>
        <w:spacing w:after="0" w:line="240" w:lineRule="auto"/>
        <w:rPr>
          <w:rFonts w:ascii="Calibri" w:eastAsia="Times New Roman" w:hAnsi="Calibri" w:cstheme="minorHAnsi"/>
          <w:b/>
          <w:lang w:val="en-US"/>
        </w:rPr>
      </w:pPr>
    </w:p>
    <w:p w14:paraId="75CEE3A6" w14:textId="77777777" w:rsidR="00960EE7" w:rsidRPr="00960EE7" w:rsidRDefault="00960EE7" w:rsidP="00960EE7">
      <w:pPr>
        <w:spacing w:after="0" w:line="240" w:lineRule="auto"/>
        <w:rPr>
          <w:rFonts w:ascii="Calibri" w:eastAsia="Times New Roman" w:hAnsi="Calibri" w:cstheme="minorHAnsi"/>
          <w:b/>
          <w:lang w:val="en-US"/>
        </w:rPr>
      </w:pPr>
    </w:p>
    <w:p w14:paraId="1D005DCE"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E-mail Address: ______________________________</w:t>
      </w:r>
    </w:p>
    <w:p w14:paraId="321B5D1C" w14:textId="77777777" w:rsidR="00960EE7" w:rsidRPr="00960EE7" w:rsidRDefault="00960EE7" w:rsidP="00960EE7">
      <w:pPr>
        <w:spacing w:after="0" w:line="240" w:lineRule="auto"/>
        <w:rPr>
          <w:rFonts w:ascii="Calibri" w:eastAsia="Times New Roman" w:hAnsi="Calibri" w:cstheme="minorHAnsi"/>
          <w:b/>
          <w:lang w:val="en-US"/>
        </w:rPr>
      </w:pPr>
    </w:p>
    <w:p w14:paraId="5ECFDAA1" w14:textId="77777777" w:rsidR="00960EE7" w:rsidRPr="00960EE7" w:rsidRDefault="00960EE7" w:rsidP="00960EE7">
      <w:pPr>
        <w:spacing w:after="0" w:line="240" w:lineRule="auto"/>
        <w:rPr>
          <w:rFonts w:ascii="Calibri" w:eastAsia="Times New Roman" w:hAnsi="Calibri" w:cstheme="minorHAnsi"/>
          <w:b/>
          <w:lang w:val="en-US"/>
        </w:rPr>
      </w:pPr>
    </w:p>
    <w:p w14:paraId="67033C0F"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Eircode: ____________________________________</w:t>
      </w:r>
    </w:p>
    <w:p w14:paraId="02240908"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3B7B3BDE"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01B483D4" w14:textId="77777777" w:rsidR="00960EE7" w:rsidRPr="00960EE7" w:rsidRDefault="00960EE7" w:rsidP="00960EE7">
      <w:pPr>
        <w:spacing w:after="0" w:line="240" w:lineRule="auto"/>
        <w:rPr>
          <w:rFonts w:ascii="Calibri" w:eastAsia="Times New Roman" w:hAnsi="Calibri" w:cstheme="minorHAnsi"/>
          <w:b/>
          <w:lang w:val="en-US"/>
        </w:rPr>
      </w:pPr>
    </w:p>
    <w:p w14:paraId="05320DC6"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4</w:t>
      </w:r>
    </w:p>
    <w:p w14:paraId="6C47096B"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7C41504F"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DETAILS OF COMPETENT PERSON EMPLOYED FOR THE PURPOSE OF COMPILING STATISTICS RELATING TO THIS APPLICATION</w:t>
      </w:r>
    </w:p>
    <w:p w14:paraId="70B2E0C1" w14:textId="77777777" w:rsidR="00960EE7" w:rsidRPr="00960EE7" w:rsidRDefault="00960EE7" w:rsidP="00960EE7">
      <w:pPr>
        <w:spacing w:after="0" w:line="240" w:lineRule="auto"/>
        <w:rPr>
          <w:rFonts w:ascii="Calibri" w:eastAsia="Times New Roman" w:hAnsi="Calibri" w:cs="Times New Roman"/>
          <w:lang w:val="en-US"/>
        </w:rPr>
      </w:pPr>
    </w:p>
    <w:p w14:paraId="19654846" w14:textId="77777777" w:rsidR="00960EE7" w:rsidRPr="00960EE7" w:rsidRDefault="00960EE7" w:rsidP="00960EE7">
      <w:pPr>
        <w:spacing w:after="0" w:line="240" w:lineRule="auto"/>
        <w:rPr>
          <w:rFonts w:ascii="Calibri" w:eastAsia="Times New Roman" w:hAnsi="Calibri" w:cs="Times New Roman"/>
          <w:lang w:val="en-US"/>
        </w:rPr>
      </w:pPr>
    </w:p>
    <w:p w14:paraId="5D925828"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Name:</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Address:</w:t>
      </w:r>
    </w:p>
    <w:p w14:paraId="524CCF3F" w14:textId="77777777" w:rsidR="00960EE7" w:rsidRPr="00960EE7" w:rsidRDefault="00960EE7" w:rsidP="00960EE7">
      <w:pPr>
        <w:spacing w:after="0" w:line="240" w:lineRule="auto"/>
        <w:rPr>
          <w:rFonts w:ascii="Calibri" w:eastAsia="Times New Roman" w:hAnsi="Calibri" w:cstheme="minorHAnsi"/>
          <w:b/>
          <w:lang w:val="en-US"/>
        </w:rPr>
      </w:pPr>
    </w:p>
    <w:p w14:paraId="67B7801F"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_____________________________</w:t>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05BB161C" w14:textId="77777777" w:rsidR="00960EE7" w:rsidRPr="00960EE7" w:rsidRDefault="00960EE7" w:rsidP="00960EE7">
      <w:pPr>
        <w:spacing w:after="0" w:line="240" w:lineRule="auto"/>
        <w:rPr>
          <w:rFonts w:ascii="Calibri" w:eastAsia="Times New Roman" w:hAnsi="Calibri" w:cstheme="minorHAnsi"/>
          <w:b/>
          <w:lang w:val="en-US"/>
        </w:rPr>
      </w:pPr>
    </w:p>
    <w:p w14:paraId="754BD269"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13B06D0E" w14:textId="725475D2" w:rsidR="00960EE7" w:rsidRPr="00960EE7" w:rsidRDefault="00960EE7" w:rsidP="00960EE7">
      <w:pPr>
        <w:spacing w:after="0" w:line="240" w:lineRule="auto"/>
        <w:rPr>
          <w:rFonts w:ascii="Calibri" w:eastAsia="Times New Roman" w:hAnsi="Calibri" w:cstheme="minorHAnsi"/>
          <w:b/>
          <w:lang w:val="en-US"/>
        </w:rPr>
      </w:pPr>
      <w:r>
        <w:rPr>
          <w:rFonts w:ascii="Calibri" w:eastAsia="Times New Roman" w:hAnsi="Calibri" w:cstheme="minorHAnsi"/>
          <w:b/>
          <w:lang w:val="en-US"/>
        </w:rPr>
        <w:t>Position in Company:</w:t>
      </w:r>
    </w:p>
    <w:p w14:paraId="7912B55B" w14:textId="2D38DAEC" w:rsid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r>
      <w:r w:rsidRPr="00960EE7">
        <w:rPr>
          <w:rFonts w:ascii="Calibri" w:eastAsia="Times New Roman" w:hAnsi="Calibri" w:cstheme="minorHAnsi"/>
          <w:b/>
          <w:lang w:val="en-US"/>
        </w:rPr>
        <w:tab/>
        <w:t>____________________________</w:t>
      </w:r>
    </w:p>
    <w:p w14:paraId="79335D48" w14:textId="428E9349" w:rsidR="00960EE7" w:rsidRDefault="00960EE7" w:rsidP="00960EE7">
      <w:pPr>
        <w:spacing w:after="0" w:line="240" w:lineRule="auto"/>
        <w:rPr>
          <w:rFonts w:ascii="Calibri" w:eastAsia="Times New Roman" w:hAnsi="Calibri" w:cstheme="minorHAnsi"/>
          <w:b/>
          <w:lang w:val="en-US"/>
        </w:rPr>
      </w:pPr>
    </w:p>
    <w:p w14:paraId="72B5225F" w14:textId="7A12CD74" w:rsidR="00960EE7" w:rsidRDefault="00960EE7" w:rsidP="00960EE7">
      <w:pPr>
        <w:spacing w:after="0" w:line="240" w:lineRule="auto"/>
        <w:rPr>
          <w:rFonts w:ascii="Calibri" w:eastAsia="Times New Roman" w:hAnsi="Calibri" w:cstheme="minorHAnsi"/>
          <w:b/>
          <w:lang w:val="en-US"/>
        </w:rPr>
      </w:pPr>
      <w:r>
        <w:rPr>
          <w:rFonts w:ascii="Calibri" w:eastAsia="Times New Roman" w:hAnsi="Calibri" w:cstheme="minorHAnsi"/>
          <w:b/>
          <w:lang w:val="en-US"/>
        </w:rPr>
        <w:t>_____________________________</w:t>
      </w:r>
    </w:p>
    <w:p w14:paraId="3E60D75F" w14:textId="77777777" w:rsidR="00960EE7" w:rsidRPr="00960EE7" w:rsidRDefault="00960EE7" w:rsidP="00960EE7">
      <w:pPr>
        <w:spacing w:after="0" w:line="240" w:lineRule="auto"/>
        <w:rPr>
          <w:rFonts w:ascii="Calibri" w:eastAsia="Times New Roman" w:hAnsi="Calibri" w:cstheme="minorHAnsi"/>
          <w:b/>
          <w:lang w:val="en-US"/>
        </w:rPr>
      </w:pPr>
    </w:p>
    <w:p w14:paraId="5DC44F48" w14:textId="77777777" w:rsidR="00960EE7" w:rsidRPr="00960EE7" w:rsidRDefault="00960EE7" w:rsidP="00960EE7">
      <w:pPr>
        <w:spacing w:after="0" w:line="240" w:lineRule="auto"/>
        <w:rPr>
          <w:rFonts w:ascii="Calibri" w:eastAsia="Times New Roman" w:hAnsi="Calibri" w:cstheme="minorHAnsi"/>
          <w:b/>
          <w:lang w:val="en-US"/>
        </w:rPr>
      </w:pPr>
    </w:p>
    <w:p w14:paraId="4F22544C" w14:textId="77777777" w:rsidR="00960EE7" w:rsidRPr="00960EE7" w:rsidRDefault="00960EE7" w:rsidP="00960EE7">
      <w:pPr>
        <w:spacing w:after="0" w:line="240" w:lineRule="auto"/>
        <w:rPr>
          <w:rFonts w:ascii="Calibri" w:eastAsia="Times New Roman" w:hAnsi="Calibri" w:cstheme="minorHAnsi"/>
          <w:b/>
          <w:lang w:val="en-US"/>
        </w:rPr>
      </w:pPr>
    </w:p>
    <w:p w14:paraId="7308CAF6"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Telephone Number: __________________________</w:t>
      </w:r>
    </w:p>
    <w:p w14:paraId="335F3A07" w14:textId="77777777" w:rsidR="00960EE7" w:rsidRPr="00960EE7" w:rsidRDefault="00960EE7" w:rsidP="00960EE7">
      <w:pPr>
        <w:spacing w:after="0" w:line="240" w:lineRule="auto"/>
        <w:rPr>
          <w:rFonts w:ascii="Calibri" w:eastAsia="Times New Roman" w:hAnsi="Calibri" w:cstheme="minorHAnsi"/>
          <w:b/>
          <w:lang w:val="en-US"/>
        </w:rPr>
      </w:pPr>
    </w:p>
    <w:p w14:paraId="6741DF5B" w14:textId="77777777" w:rsidR="00960EE7" w:rsidRPr="00960EE7" w:rsidRDefault="00960EE7" w:rsidP="00960EE7">
      <w:pPr>
        <w:spacing w:after="0" w:line="240" w:lineRule="auto"/>
        <w:rPr>
          <w:rFonts w:ascii="Calibri" w:eastAsia="Times New Roman" w:hAnsi="Calibri" w:cstheme="minorHAnsi"/>
          <w:b/>
          <w:lang w:val="en-US"/>
        </w:rPr>
      </w:pPr>
    </w:p>
    <w:p w14:paraId="65228477"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E-mail Address: ______________________________</w:t>
      </w:r>
    </w:p>
    <w:p w14:paraId="7840C456" w14:textId="77777777" w:rsidR="00960EE7" w:rsidRPr="00960EE7" w:rsidRDefault="00960EE7" w:rsidP="00960EE7">
      <w:pPr>
        <w:spacing w:after="0" w:line="240" w:lineRule="auto"/>
        <w:rPr>
          <w:rFonts w:ascii="Calibri" w:eastAsia="Times New Roman" w:hAnsi="Calibri" w:cstheme="minorHAnsi"/>
          <w:b/>
          <w:lang w:val="en-US"/>
        </w:rPr>
      </w:pPr>
    </w:p>
    <w:p w14:paraId="67B901CA" w14:textId="77777777" w:rsidR="00960EE7" w:rsidRPr="00960EE7" w:rsidRDefault="00960EE7" w:rsidP="00960EE7">
      <w:pPr>
        <w:spacing w:after="0" w:line="240" w:lineRule="auto"/>
        <w:rPr>
          <w:rFonts w:ascii="Calibri" w:eastAsia="Times New Roman" w:hAnsi="Calibri" w:cstheme="minorHAnsi"/>
          <w:b/>
          <w:lang w:val="en-US"/>
        </w:rPr>
      </w:pPr>
    </w:p>
    <w:p w14:paraId="3F86879C" w14:textId="77777777" w:rsidR="00960EE7" w:rsidRPr="00960EE7" w:rsidRDefault="00960EE7" w:rsidP="00960EE7">
      <w:pPr>
        <w:spacing w:after="0" w:line="240" w:lineRule="auto"/>
        <w:rPr>
          <w:rFonts w:ascii="Calibri" w:eastAsia="Times New Roman" w:hAnsi="Calibri" w:cstheme="minorHAnsi"/>
          <w:b/>
          <w:lang w:val="en-US"/>
        </w:rPr>
      </w:pPr>
      <w:r w:rsidRPr="00960EE7">
        <w:rPr>
          <w:rFonts w:ascii="Calibri" w:eastAsia="Times New Roman" w:hAnsi="Calibri" w:cstheme="minorHAnsi"/>
          <w:b/>
          <w:lang w:val="en-US"/>
        </w:rPr>
        <w:t>Eircode: ____________________________________</w:t>
      </w:r>
    </w:p>
    <w:p w14:paraId="270D54B9"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45780A02"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2924CF89"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043A8853"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48C8B8D"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ED2914A"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F1CA164"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68686D8A"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093F3CC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A0B322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A8FBACF"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6FEA3B0"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1DA86F5"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7782DC2"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88053A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E150D6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8AFC796"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0A88B4EA"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9912C6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116067FF"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A82648C"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758309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4D4BFF1F"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SECTION 5</w:t>
      </w:r>
    </w:p>
    <w:p w14:paraId="778716EF"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1487C464"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LOCATION OF PREMISES AT OR FROM WHICH PACKAGING OR PACKAGED PRODUCTS ARE OR WILL BE </w:t>
      </w:r>
      <w:r w:rsidRPr="00960EE7">
        <w:rPr>
          <w:rFonts w:ascii="Calibri" w:eastAsia="Times New Roman" w:hAnsi="Calibri" w:cstheme="minorHAnsi"/>
          <w:b/>
          <w:color w:val="2F5496" w:themeColor="accent1" w:themeShade="BF"/>
          <w:sz w:val="32"/>
          <w:szCs w:val="32"/>
          <w:u w:val="single"/>
          <w:lang w:val="en-US"/>
        </w:rPr>
        <w:t>SUPPLIED</w:t>
      </w:r>
      <w:r w:rsidRPr="00960EE7">
        <w:rPr>
          <w:rFonts w:ascii="Calibri" w:eastAsia="Times New Roman" w:hAnsi="Calibri" w:cstheme="minorHAnsi"/>
          <w:b/>
          <w:color w:val="2F5496" w:themeColor="accent1" w:themeShade="BF"/>
          <w:sz w:val="32"/>
          <w:szCs w:val="32"/>
          <w:lang w:val="en-US"/>
        </w:rPr>
        <w:t xml:space="preserve"> BY THE PRODUCER</w:t>
      </w:r>
    </w:p>
    <w:p w14:paraId="3785E3A8" w14:textId="77777777" w:rsidR="00960EE7" w:rsidRPr="00960EE7" w:rsidRDefault="00960EE7" w:rsidP="00960EE7">
      <w:pPr>
        <w:spacing w:after="0" w:line="240" w:lineRule="auto"/>
        <w:rPr>
          <w:rFonts w:ascii="Calibri" w:eastAsia="Times New Roman" w:hAnsi="Calibri" w:cstheme="minorHAnsi"/>
          <w:lang w:val="en-US"/>
        </w:rPr>
      </w:pPr>
    </w:p>
    <w:p w14:paraId="267B67C5" w14:textId="77777777" w:rsidR="00960EE7" w:rsidRPr="00960EE7" w:rsidRDefault="00960EE7" w:rsidP="00960EE7">
      <w:pPr>
        <w:spacing w:after="0" w:line="240" w:lineRule="auto"/>
        <w:rPr>
          <w:rFonts w:ascii="Calibri" w:eastAsia="Times New Roman" w:hAnsi="Calibri" w:cstheme="minorHAnsi"/>
          <w:lang w:val="en-US"/>
        </w:rPr>
      </w:pPr>
    </w:p>
    <w:p w14:paraId="6748ABD5" w14:textId="77777777" w:rsidR="00960EE7" w:rsidRPr="00960EE7" w:rsidRDefault="00960EE7" w:rsidP="00960EE7">
      <w:pPr>
        <w:spacing w:after="0" w:line="240" w:lineRule="auto"/>
        <w:rPr>
          <w:rFonts w:ascii="Calibri" w:eastAsia="Times New Roman" w:hAnsi="Calibri" w:cstheme="minorHAnsi"/>
          <w:sz w:val="20"/>
          <w:szCs w:val="20"/>
          <w:lang w:val="en-US"/>
        </w:rPr>
      </w:pPr>
      <w:r w:rsidRPr="00960EE7">
        <w:rPr>
          <w:rFonts w:ascii="Calibri" w:eastAsia="Times New Roman" w:hAnsi="Calibri" w:cstheme="minorHAnsi"/>
          <w:sz w:val="20"/>
          <w:szCs w:val="20"/>
          <w:lang w:val="en-US"/>
        </w:rPr>
        <w:t>(This page may be photocopied if more space is required)</w:t>
      </w:r>
      <w:r w:rsidRPr="00960EE7">
        <w:rPr>
          <w:rFonts w:ascii="Calibri" w:eastAsia="Times New Roman" w:hAnsi="Calibri" w:cstheme="minorHAnsi"/>
          <w:sz w:val="20"/>
          <w:szCs w:val="20"/>
          <w:lang w:val="en-US"/>
        </w:rPr>
        <w:tab/>
        <w:t>Page No.   ______ of _______</w:t>
      </w:r>
    </w:p>
    <w:p w14:paraId="69F4FE37" w14:textId="77777777" w:rsidR="00960EE7" w:rsidRPr="00960EE7" w:rsidRDefault="00960EE7" w:rsidP="00960EE7">
      <w:pPr>
        <w:spacing w:after="0" w:line="240" w:lineRule="auto"/>
        <w:rPr>
          <w:rFonts w:ascii="Calibri" w:eastAsia="Times New Roman" w:hAnsi="Calibri" w:cstheme="minorHAnsi"/>
          <w:sz w:val="20"/>
          <w:szCs w:val="20"/>
          <w:lang w:val="en-US"/>
        </w:rPr>
      </w:pPr>
    </w:p>
    <w:tbl>
      <w:tblPr>
        <w:tblStyle w:val="TableGrid4"/>
        <w:tblW w:w="0" w:type="auto"/>
        <w:tblLook w:val="04A0" w:firstRow="1" w:lastRow="0" w:firstColumn="1" w:lastColumn="0" w:noHBand="0" w:noVBand="1"/>
      </w:tblPr>
      <w:tblGrid>
        <w:gridCol w:w="2765"/>
        <w:gridCol w:w="2324"/>
        <w:gridCol w:w="2110"/>
        <w:gridCol w:w="1817"/>
      </w:tblGrid>
      <w:tr w:rsidR="00960EE7" w:rsidRPr="00960EE7" w14:paraId="4EB7D866" w14:textId="77777777" w:rsidTr="00345411">
        <w:trPr>
          <w:trHeight w:val="1959"/>
        </w:trPr>
        <w:tc>
          <w:tcPr>
            <w:tcW w:w="3402" w:type="dxa"/>
          </w:tcPr>
          <w:p w14:paraId="76C97D23"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Address</w:t>
            </w:r>
          </w:p>
          <w:p w14:paraId="2AD29CE8"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 of Premises</w:t>
            </w:r>
          </w:p>
        </w:tc>
        <w:tc>
          <w:tcPr>
            <w:tcW w:w="2694" w:type="dxa"/>
          </w:tcPr>
          <w:p w14:paraId="6CDA270D"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Facilities </w:t>
            </w:r>
          </w:p>
          <w:p w14:paraId="08191576"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for the </w:t>
            </w:r>
          </w:p>
          <w:p w14:paraId="45590D88"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Acceptance, Segregation &amp; Storage of Packaging Waste </w:t>
            </w:r>
            <w:r w:rsidRPr="00960EE7">
              <w:rPr>
                <w:rFonts w:ascii="Calibri" w:eastAsia="Times New Roman" w:hAnsi="Calibri" w:cs="Calibri"/>
                <w:b/>
                <w:vertAlign w:val="superscript"/>
                <w:lang w:val="en-US"/>
              </w:rPr>
              <w:t>(2)</w:t>
            </w:r>
          </w:p>
          <w:p w14:paraId="0469070E" w14:textId="77777777" w:rsidR="00960EE7" w:rsidRPr="00960EE7" w:rsidRDefault="00960EE7" w:rsidP="00960EE7">
            <w:pPr>
              <w:jc w:val="center"/>
              <w:rPr>
                <w:rFonts w:ascii="Calibri" w:eastAsia="Times New Roman" w:hAnsi="Calibri" w:cs="Calibri"/>
                <w:b/>
                <w:lang w:val="en-US"/>
              </w:rPr>
            </w:pPr>
          </w:p>
          <w:p w14:paraId="4C406619" w14:textId="77777777" w:rsidR="00960EE7" w:rsidRPr="00960EE7" w:rsidRDefault="00960EE7" w:rsidP="00960EE7">
            <w:pPr>
              <w:jc w:val="center"/>
              <w:rPr>
                <w:rFonts w:ascii="Calibri" w:eastAsia="Times New Roman" w:hAnsi="Calibri" w:cs="Calibri"/>
                <w:b/>
                <w:lang w:val="en-US"/>
              </w:rPr>
            </w:pPr>
          </w:p>
          <w:p w14:paraId="5D99A7E5" w14:textId="77777777" w:rsidR="00960EE7" w:rsidRPr="00960EE7" w:rsidRDefault="00960EE7" w:rsidP="00960EE7">
            <w:pPr>
              <w:jc w:val="center"/>
              <w:rPr>
                <w:rFonts w:ascii="Calibri" w:eastAsia="Times New Roman" w:hAnsi="Calibri" w:cs="Calibri"/>
                <w:b/>
                <w:lang w:val="en-US"/>
              </w:rPr>
            </w:pPr>
          </w:p>
          <w:p w14:paraId="6ACADBB9"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Yes/No </w:t>
            </w:r>
          </w:p>
        </w:tc>
        <w:tc>
          <w:tcPr>
            <w:tcW w:w="2409" w:type="dxa"/>
          </w:tcPr>
          <w:p w14:paraId="035C38C1"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 xml:space="preserve">Facilities for Customers for the Removal, Segregation &amp; Deposit of Packaging from Products </w:t>
            </w:r>
            <w:r w:rsidRPr="00960EE7">
              <w:rPr>
                <w:rFonts w:ascii="Calibri" w:eastAsia="Times New Roman" w:hAnsi="Calibri" w:cs="Calibri"/>
                <w:b/>
                <w:vertAlign w:val="superscript"/>
                <w:lang w:val="en-US"/>
              </w:rPr>
              <w:t>(3)</w:t>
            </w:r>
          </w:p>
          <w:p w14:paraId="03F9F100" w14:textId="77777777" w:rsidR="00960EE7" w:rsidRPr="00960EE7" w:rsidRDefault="00960EE7" w:rsidP="00960EE7">
            <w:pPr>
              <w:jc w:val="center"/>
              <w:rPr>
                <w:rFonts w:ascii="Calibri" w:eastAsia="Times New Roman" w:hAnsi="Calibri" w:cs="Calibri"/>
                <w:b/>
                <w:lang w:val="en-US"/>
              </w:rPr>
            </w:pPr>
          </w:p>
          <w:p w14:paraId="269F38E9"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Yes/No</w:t>
            </w:r>
          </w:p>
        </w:tc>
        <w:tc>
          <w:tcPr>
            <w:tcW w:w="1985" w:type="dxa"/>
          </w:tcPr>
          <w:p w14:paraId="4557070E"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Facilities Notified or Advertised in Conspicuous Position &amp; Clearly Visible to Public at Entrance</w:t>
            </w:r>
          </w:p>
          <w:p w14:paraId="36B677B5" w14:textId="77777777" w:rsidR="00960EE7" w:rsidRPr="00960EE7" w:rsidRDefault="00960EE7" w:rsidP="00960EE7">
            <w:pPr>
              <w:jc w:val="center"/>
              <w:rPr>
                <w:rFonts w:ascii="Calibri" w:eastAsia="Times New Roman" w:hAnsi="Calibri" w:cs="Calibri"/>
                <w:b/>
                <w:lang w:val="en-US"/>
              </w:rPr>
            </w:pPr>
          </w:p>
          <w:p w14:paraId="111B2982" w14:textId="77777777" w:rsidR="00960EE7" w:rsidRPr="00960EE7" w:rsidRDefault="00960EE7" w:rsidP="00960EE7">
            <w:pPr>
              <w:jc w:val="center"/>
              <w:rPr>
                <w:rFonts w:ascii="Calibri" w:eastAsia="Times New Roman" w:hAnsi="Calibri" w:cs="Calibri"/>
                <w:b/>
                <w:lang w:val="en-US"/>
              </w:rPr>
            </w:pPr>
            <w:r w:rsidRPr="00960EE7">
              <w:rPr>
                <w:rFonts w:ascii="Calibri" w:eastAsia="Times New Roman" w:hAnsi="Calibri" w:cs="Calibri"/>
                <w:b/>
                <w:lang w:val="en-US"/>
              </w:rPr>
              <w:t>Yes/No</w:t>
            </w:r>
          </w:p>
          <w:p w14:paraId="5A141008" w14:textId="77777777" w:rsidR="00960EE7" w:rsidRPr="00960EE7" w:rsidRDefault="00960EE7" w:rsidP="00960EE7">
            <w:pPr>
              <w:jc w:val="center"/>
              <w:rPr>
                <w:rFonts w:ascii="Calibri" w:eastAsia="Times New Roman" w:hAnsi="Calibri" w:cs="Calibri"/>
                <w:b/>
                <w:lang w:val="en-US"/>
              </w:rPr>
            </w:pPr>
          </w:p>
        </w:tc>
      </w:tr>
      <w:tr w:rsidR="00960EE7" w:rsidRPr="00960EE7" w14:paraId="7586EBD9" w14:textId="77777777" w:rsidTr="00345411">
        <w:tc>
          <w:tcPr>
            <w:tcW w:w="3402" w:type="dxa"/>
          </w:tcPr>
          <w:p w14:paraId="7DF5A48E" w14:textId="77777777" w:rsidR="00960EE7" w:rsidRPr="00960EE7" w:rsidRDefault="00960EE7" w:rsidP="00960EE7">
            <w:pPr>
              <w:rPr>
                <w:rFonts w:ascii="Calibri" w:eastAsia="Times New Roman" w:hAnsi="Calibri" w:cstheme="minorHAnsi"/>
                <w:sz w:val="20"/>
                <w:szCs w:val="20"/>
                <w:lang w:val="en-US"/>
              </w:rPr>
            </w:pPr>
          </w:p>
          <w:p w14:paraId="53B6E42E" w14:textId="77777777" w:rsidR="00960EE7" w:rsidRPr="00960EE7" w:rsidRDefault="00960EE7" w:rsidP="00960EE7">
            <w:pPr>
              <w:rPr>
                <w:rFonts w:ascii="Calibri" w:eastAsia="Times New Roman" w:hAnsi="Calibri" w:cstheme="minorHAnsi"/>
                <w:sz w:val="20"/>
                <w:szCs w:val="20"/>
                <w:lang w:val="en-US"/>
              </w:rPr>
            </w:pPr>
          </w:p>
          <w:p w14:paraId="2A5C97A6" w14:textId="77777777" w:rsidR="00960EE7" w:rsidRPr="00960EE7" w:rsidRDefault="00960EE7" w:rsidP="00960EE7">
            <w:pPr>
              <w:rPr>
                <w:rFonts w:ascii="Calibri" w:eastAsia="Times New Roman" w:hAnsi="Calibri" w:cstheme="minorHAnsi"/>
                <w:sz w:val="20"/>
                <w:szCs w:val="20"/>
                <w:lang w:val="en-US"/>
              </w:rPr>
            </w:pPr>
          </w:p>
          <w:p w14:paraId="3D32741A" w14:textId="77777777" w:rsidR="00960EE7" w:rsidRPr="00960EE7" w:rsidRDefault="00960EE7" w:rsidP="00960EE7">
            <w:pPr>
              <w:rPr>
                <w:rFonts w:ascii="Calibri" w:eastAsia="Times New Roman" w:hAnsi="Calibri" w:cstheme="minorHAnsi"/>
                <w:sz w:val="20"/>
                <w:szCs w:val="20"/>
                <w:lang w:val="en-US"/>
              </w:rPr>
            </w:pPr>
          </w:p>
          <w:p w14:paraId="539CD725" w14:textId="77777777" w:rsidR="00960EE7" w:rsidRPr="00960EE7" w:rsidRDefault="00960EE7" w:rsidP="00960EE7">
            <w:pPr>
              <w:rPr>
                <w:rFonts w:ascii="Calibri" w:eastAsia="Times New Roman" w:hAnsi="Calibri" w:cstheme="minorHAnsi"/>
                <w:sz w:val="20"/>
                <w:szCs w:val="20"/>
                <w:lang w:val="en-US"/>
              </w:rPr>
            </w:pPr>
          </w:p>
          <w:p w14:paraId="42F68E24" w14:textId="77777777" w:rsidR="00960EE7" w:rsidRPr="00960EE7" w:rsidRDefault="00960EE7" w:rsidP="00960EE7">
            <w:pPr>
              <w:rPr>
                <w:rFonts w:ascii="Calibri" w:eastAsia="Times New Roman" w:hAnsi="Calibri" w:cstheme="minorHAnsi"/>
                <w:sz w:val="20"/>
                <w:szCs w:val="20"/>
                <w:lang w:val="en-US"/>
              </w:rPr>
            </w:pPr>
          </w:p>
          <w:p w14:paraId="07B7E3E8" w14:textId="77777777" w:rsidR="00960EE7" w:rsidRPr="00960EE7" w:rsidRDefault="00960EE7" w:rsidP="00960EE7">
            <w:pPr>
              <w:rPr>
                <w:rFonts w:ascii="Calibri" w:eastAsia="Times New Roman" w:hAnsi="Calibri" w:cstheme="minorHAnsi"/>
                <w:sz w:val="20"/>
                <w:szCs w:val="20"/>
                <w:lang w:val="en-US"/>
              </w:rPr>
            </w:pPr>
          </w:p>
          <w:p w14:paraId="34AEF32E" w14:textId="77777777" w:rsidR="00960EE7" w:rsidRPr="00960EE7" w:rsidRDefault="00960EE7" w:rsidP="00960EE7">
            <w:pPr>
              <w:rPr>
                <w:rFonts w:ascii="Calibri" w:eastAsia="Times New Roman" w:hAnsi="Calibri" w:cstheme="minorHAnsi"/>
                <w:sz w:val="20"/>
                <w:szCs w:val="20"/>
                <w:lang w:val="en-US"/>
              </w:rPr>
            </w:pPr>
          </w:p>
        </w:tc>
        <w:tc>
          <w:tcPr>
            <w:tcW w:w="2694" w:type="dxa"/>
          </w:tcPr>
          <w:p w14:paraId="36B3F285" w14:textId="77777777" w:rsidR="00960EE7" w:rsidRPr="00960EE7" w:rsidRDefault="00960EE7" w:rsidP="00960EE7">
            <w:pPr>
              <w:rPr>
                <w:rFonts w:ascii="Calibri" w:eastAsia="Times New Roman" w:hAnsi="Calibri" w:cstheme="minorHAnsi"/>
                <w:sz w:val="20"/>
                <w:szCs w:val="20"/>
                <w:lang w:val="en-US"/>
              </w:rPr>
            </w:pPr>
          </w:p>
        </w:tc>
        <w:tc>
          <w:tcPr>
            <w:tcW w:w="2409" w:type="dxa"/>
          </w:tcPr>
          <w:p w14:paraId="306BA4BF" w14:textId="77777777" w:rsidR="00960EE7" w:rsidRPr="00960EE7" w:rsidRDefault="00960EE7" w:rsidP="00960EE7">
            <w:pPr>
              <w:rPr>
                <w:rFonts w:ascii="Calibri" w:eastAsia="Times New Roman" w:hAnsi="Calibri" w:cstheme="minorHAnsi"/>
                <w:sz w:val="20"/>
                <w:szCs w:val="20"/>
                <w:lang w:val="en-US"/>
              </w:rPr>
            </w:pPr>
          </w:p>
        </w:tc>
        <w:tc>
          <w:tcPr>
            <w:tcW w:w="1985" w:type="dxa"/>
          </w:tcPr>
          <w:p w14:paraId="2C9BF15B" w14:textId="77777777" w:rsidR="00960EE7" w:rsidRPr="00960EE7" w:rsidRDefault="00960EE7" w:rsidP="00960EE7">
            <w:pPr>
              <w:rPr>
                <w:rFonts w:ascii="Calibri" w:eastAsia="Times New Roman" w:hAnsi="Calibri" w:cstheme="minorHAnsi"/>
                <w:sz w:val="20"/>
                <w:szCs w:val="20"/>
                <w:lang w:val="en-US"/>
              </w:rPr>
            </w:pPr>
          </w:p>
        </w:tc>
      </w:tr>
    </w:tbl>
    <w:p w14:paraId="5412E216"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73784260" w14:textId="77777777" w:rsidR="00960EE7" w:rsidRPr="00960EE7" w:rsidRDefault="00960EE7" w:rsidP="00960EE7">
      <w:pPr>
        <w:spacing w:after="0" w:line="240" w:lineRule="auto"/>
        <w:jc w:val="both"/>
        <w:rPr>
          <w:rFonts w:ascii="Calibri" w:eastAsia="Times New Roman" w:hAnsi="Calibri" w:cstheme="minorHAnsi"/>
          <w:b/>
          <w:sz w:val="20"/>
          <w:szCs w:val="20"/>
          <w:u w:val="single"/>
          <w:lang w:val="en-US"/>
        </w:rPr>
      </w:pPr>
      <w:r w:rsidRPr="00960EE7">
        <w:rPr>
          <w:rFonts w:ascii="Calibri" w:eastAsia="Times New Roman" w:hAnsi="Calibri" w:cstheme="minorHAnsi"/>
          <w:b/>
          <w:sz w:val="20"/>
          <w:szCs w:val="20"/>
          <w:vertAlign w:val="superscript"/>
          <w:lang w:val="en-US"/>
        </w:rPr>
        <w:t xml:space="preserve">(2) </w:t>
      </w:r>
      <w:r w:rsidRPr="00960EE7">
        <w:rPr>
          <w:rFonts w:ascii="Calibri" w:eastAsia="Times New Roman" w:hAnsi="Calibri" w:cstheme="minorHAnsi"/>
          <w:sz w:val="20"/>
          <w:szCs w:val="20"/>
          <w:lang w:val="en-US"/>
        </w:rPr>
        <w:t>Facilities shall be provided at each premises for the acceptance, segregation and storage of packaging waste</w:t>
      </w:r>
      <w:r w:rsidRPr="00960EE7">
        <w:rPr>
          <w:rFonts w:ascii="Calibri" w:eastAsia="Times New Roman" w:hAnsi="Calibri" w:cstheme="minorHAnsi"/>
          <w:b/>
          <w:sz w:val="20"/>
          <w:szCs w:val="20"/>
          <w:lang w:val="en-US"/>
        </w:rPr>
        <w:t xml:space="preserve"> </w:t>
      </w:r>
    </w:p>
    <w:p w14:paraId="67975BA7" w14:textId="77777777" w:rsidR="00960EE7" w:rsidRPr="00960EE7" w:rsidRDefault="00960EE7" w:rsidP="00960EE7">
      <w:pPr>
        <w:spacing w:after="0" w:line="240" w:lineRule="auto"/>
        <w:jc w:val="both"/>
        <w:rPr>
          <w:rFonts w:ascii="Calibri" w:eastAsia="Times New Roman" w:hAnsi="Calibri" w:cstheme="minorHAnsi"/>
          <w:sz w:val="20"/>
          <w:szCs w:val="20"/>
          <w:lang w:val="en-US"/>
        </w:rPr>
      </w:pPr>
    </w:p>
    <w:p w14:paraId="34A3FC65" w14:textId="77777777" w:rsidR="00960EE7" w:rsidRPr="00960EE7" w:rsidRDefault="00960EE7" w:rsidP="00960EE7">
      <w:pPr>
        <w:spacing w:after="0" w:line="240" w:lineRule="auto"/>
        <w:jc w:val="both"/>
        <w:rPr>
          <w:rFonts w:ascii="Calibri" w:eastAsia="Times New Roman" w:hAnsi="Calibri" w:cstheme="minorHAnsi"/>
          <w:sz w:val="20"/>
          <w:szCs w:val="20"/>
          <w:lang w:val="en-US"/>
        </w:rPr>
      </w:pPr>
      <w:r w:rsidRPr="00960EE7">
        <w:rPr>
          <w:rFonts w:ascii="Calibri" w:eastAsia="Times New Roman" w:hAnsi="Calibri" w:cstheme="minorHAnsi"/>
          <w:b/>
          <w:sz w:val="20"/>
          <w:szCs w:val="20"/>
          <w:vertAlign w:val="superscript"/>
          <w:lang w:val="en-US"/>
        </w:rPr>
        <w:t xml:space="preserve">(3) </w:t>
      </w:r>
      <w:r w:rsidRPr="00960EE7">
        <w:rPr>
          <w:rFonts w:ascii="Calibri" w:eastAsia="Times New Roman" w:hAnsi="Calibri" w:cstheme="minorHAnsi"/>
          <w:sz w:val="20"/>
          <w:szCs w:val="20"/>
          <w:lang w:val="en-US"/>
        </w:rPr>
        <w:t>Facilities shall be provided at each premises whereby customers may remove, segregate and deposit packaging from products or substances purchase at the premises</w:t>
      </w:r>
    </w:p>
    <w:p w14:paraId="121689A8"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05ABB924"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27EA5C04"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64D8D94C"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6E151C43"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3AEA2682"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43D41FEB"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3BD95A48"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1C6942D1"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0D350A6B"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46DD7114"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847EDAC"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A75BE6B"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216EE07"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54B6769B"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76F10002"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169A358E"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3505408F"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258A7BBA"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SECTION 6  </w:t>
      </w:r>
    </w:p>
    <w:p w14:paraId="4CB956E0" w14:textId="77777777" w:rsidR="00960EE7" w:rsidRPr="00960EE7" w:rsidRDefault="00960EE7" w:rsidP="00960EE7">
      <w:pPr>
        <w:spacing w:after="0" w:line="240" w:lineRule="auto"/>
        <w:rPr>
          <w:rFonts w:ascii="Calibri" w:eastAsia="Times New Roman" w:hAnsi="Calibri" w:cstheme="minorHAnsi"/>
          <w:b/>
          <w:color w:val="2F5496" w:themeColor="accent1" w:themeShade="BF"/>
          <w:sz w:val="32"/>
          <w:szCs w:val="32"/>
          <w:u w:val="single"/>
          <w:lang w:val="en-US"/>
        </w:rPr>
      </w:pPr>
    </w:p>
    <w:p w14:paraId="7D46B413" w14:textId="77777777" w:rsidR="00960EE7" w:rsidRPr="00960EE7" w:rsidRDefault="00960EE7" w:rsidP="00960EE7">
      <w:pPr>
        <w:spacing w:after="0" w:line="240" w:lineRule="auto"/>
        <w:rPr>
          <w:rFonts w:ascii="Calibri" w:eastAsia="Times New Roman" w:hAnsi="Calibri" w:cstheme="minorHAnsi"/>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NATURE OF BUSINESS CONDUCTED </w:t>
      </w:r>
    </w:p>
    <w:p w14:paraId="1C7741E7" w14:textId="77777777" w:rsidR="00960EE7" w:rsidRPr="00960EE7" w:rsidRDefault="00960EE7" w:rsidP="00960EE7">
      <w:pPr>
        <w:spacing w:after="0" w:line="240" w:lineRule="auto"/>
        <w:rPr>
          <w:rFonts w:ascii="Calibri" w:eastAsia="Times New Roman" w:hAnsi="Calibri" w:cstheme="minorHAnsi"/>
          <w:lang w:val="en-US"/>
        </w:rPr>
      </w:pPr>
    </w:p>
    <w:p w14:paraId="2627FE48" w14:textId="77777777" w:rsidR="00960EE7" w:rsidRPr="00960EE7" w:rsidRDefault="00960EE7" w:rsidP="00960EE7">
      <w:pPr>
        <w:spacing w:after="0" w:line="240" w:lineRule="auto"/>
        <w:rPr>
          <w:rFonts w:ascii="Calibri" w:eastAsia="Times New Roman" w:hAnsi="Calibri" w:cstheme="minorHAnsi"/>
          <w:lang w:val="en-US"/>
        </w:rPr>
      </w:pPr>
    </w:p>
    <w:p w14:paraId="6752CEF2" w14:textId="77777777" w:rsidR="00960EE7" w:rsidRPr="00960EE7" w:rsidRDefault="00960EE7" w:rsidP="00960EE7">
      <w:pPr>
        <w:spacing w:after="0" w:line="240" w:lineRule="auto"/>
        <w:rPr>
          <w:rFonts w:ascii="Calibri" w:eastAsia="Times New Roman" w:hAnsi="Calibri" w:cstheme="minorHAnsi"/>
          <w:b/>
          <w:color w:val="000000"/>
          <w:lang w:val="en-US"/>
        </w:rPr>
      </w:pPr>
      <w:r w:rsidRPr="00960EE7">
        <w:rPr>
          <w:rFonts w:ascii="Calibri" w:eastAsia="Times New Roman" w:hAnsi="Calibri" w:cstheme="minorHAnsi"/>
          <w:b/>
          <w:color w:val="000000"/>
          <w:lang w:val="en-US"/>
        </w:rPr>
        <w:t>Description of the nature of business conducted:</w:t>
      </w:r>
    </w:p>
    <w:p w14:paraId="6ED9FBFE"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3BA5368F"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r w:rsidRPr="00960EE7">
        <w:rPr>
          <w:rFonts w:ascii="Calibri" w:eastAsia="Times New Roman" w:hAnsi="Calibri" w:cstheme="minorHAnsi"/>
          <w:b/>
          <w:color w:val="000000"/>
          <w:sz w:val="24"/>
          <w:szCs w:val="20"/>
          <w:lang w:val="en-US"/>
        </w:rPr>
        <w:t>________________________________________________________________________</w:t>
      </w:r>
    </w:p>
    <w:p w14:paraId="4C2AEC62"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25BB3CAD"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bookmarkStart w:id="2" w:name="_Hlk1574330"/>
      <w:r w:rsidRPr="00960EE7">
        <w:rPr>
          <w:rFonts w:ascii="Calibri" w:eastAsia="Times New Roman" w:hAnsi="Calibri" w:cstheme="minorHAnsi"/>
          <w:b/>
          <w:color w:val="000000"/>
          <w:sz w:val="24"/>
          <w:szCs w:val="20"/>
          <w:lang w:val="en-US"/>
        </w:rPr>
        <w:t>________________________________________________________________________</w:t>
      </w:r>
    </w:p>
    <w:bookmarkEnd w:id="2"/>
    <w:p w14:paraId="1B1380DB"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56431A63"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r w:rsidRPr="00960EE7">
        <w:rPr>
          <w:rFonts w:ascii="Calibri" w:eastAsia="Times New Roman" w:hAnsi="Calibri" w:cstheme="minorHAnsi"/>
          <w:b/>
          <w:color w:val="000000"/>
          <w:sz w:val="24"/>
          <w:szCs w:val="20"/>
          <w:lang w:val="en-US"/>
        </w:rPr>
        <w:t>________________________________________________________________________</w:t>
      </w:r>
    </w:p>
    <w:p w14:paraId="67583715"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3E4608C8"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r w:rsidRPr="00960EE7">
        <w:rPr>
          <w:rFonts w:ascii="Calibri" w:eastAsia="Times New Roman" w:hAnsi="Calibri" w:cstheme="minorHAnsi"/>
          <w:b/>
          <w:color w:val="000000"/>
          <w:sz w:val="24"/>
          <w:szCs w:val="20"/>
          <w:lang w:val="en-US"/>
        </w:rPr>
        <w:t>________________________________________________________________________</w:t>
      </w:r>
    </w:p>
    <w:p w14:paraId="1FCBA691"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62C1CE35"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4010B6AC"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p>
    <w:p w14:paraId="5C3CC225" w14:textId="77777777" w:rsidR="00960EE7" w:rsidRPr="00960EE7" w:rsidRDefault="00960EE7" w:rsidP="00960EE7">
      <w:pPr>
        <w:spacing w:after="0" w:line="240" w:lineRule="auto"/>
        <w:rPr>
          <w:rFonts w:ascii="Calibri" w:eastAsia="Times New Roman" w:hAnsi="Calibri" w:cstheme="minorHAnsi"/>
          <w:b/>
          <w:color w:val="000000"/>
          <w:sz w:val="24"/>
          <w:szCs w:val="20"/>
          <w:lang w:val="en-US"/>
        </w:rPr>
      </w:pPr>
      <w:r w:rsidRPr="00960EE7">
        <w:rPr>
          <w:rFonts w:ascii="Calibri" w:eastAsia="Times New Roman" w:hAnsi="Calibri" w:cstheme="minorHAnsi"/>
          <w:b/>
          <w:color w:val="000000"/>
          <w:lang w:val="en-US"/>
        </w:rPr>
        <w:t xml:space="preserve">Provide NACE </w:t>
      </w:r>
      <w:r w:rsidRPr="00960EE7">
        <w:rPr>
          <w:rFonts w:ascii="Calibri" w:eastAsia="Times New Roman" w:hAnsi="Calibri" w:cstheme="minorHAnsi"/>
          <w:b/>
          <w:color w:val="000000"/>
          <w:vertAlign w:val="superscript"/>
          <w:lang w:val="en-US"/>
        </w:rPr>
        <w:t>(4)</w:t>
      </w:r>
      <w:r w:rsidRPr="00960EE7">
        <w:rPr>
          <w:rFonts w:ascii="Calibri" w:eastAsia="Times New Roman" w:hAnsi="Calibri" w:cstheme="minorHAnsi"/>
          <w:b/>
          <w:color w:val="000000"/>
          <w:lang w:val="en-US"/>
        </w:rPr>
        <w:t xml:space="preserve"> Code</w:t>
      </w:r>
      <w:r w:rsidRPr="00960EE7">
        <w:rPr>
          <w:rFonts w:ascii="Calibri" w:eastAsia="Times New Roman" w:hAnsi="Calibri" w:cstheme="minorHAnsi"/>
          <w:b/>
          <w:color w:val="000000"/>
          <w:sz w:val="24"/>
          <w:szCs w:val="20"/>
          <w:lang w:val="en-US"/>
        </w:rPr>
        <w:t xml:space="preserve"> _______________________________________________________</w:t>
      </w:r>
    </w:p>
    <w:p w14:paraId="21F0E13B"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30FD5B78"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02AAC591"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6C69FD47" w14:textId="77777777" w:rsidR="00960EE7" w:rsidRPr="00960EE7" w:rsidRDefault="00960EE7" w:rsidP="00960EE7">
      <w:pPr>
        <w:spacing w:after="0" w:line="240" w:lineRule="auto"/>
        <w:rPr>
          <w:rFonts w:ascii="Calibri" w:eastAsia="Times New Roman" w:hAnsi="Calibri" w:cstheme="minorHAnsi"/>
          <w:color w:val="222222"/>
          <w:sz w:val="20"/>
          <w:szCs w:val="20"/>
          <w:lang w:eastAsia="en-IE"/>
        </w:rPr>
      </w:pPr>
      <w:r w:rsidRPr="00960EE7">
        <w:rPr>
          <w:rFonts w:ascii="Calibri" w:eastAsia="Times New Roman" w:hAnsi="Calibri" w:cstheme="minorHAnsi"/>
          <w:sz w:val="20"/>
          <w:szCs w:val="20"/>
          <w:vertAlign w:val="superscript"/>
          <w:lang w:val="en-US"/>
        </w:rPr>
        <w:t xml:space="preserve">(4) </w:t>
      </w:r>
      <w:r w:rsidRPr="00960EE7">
        <w:rPr>
          <w:rFonts w:ascii="Calibri" w:eastAsia="Times New Roman" w:hAnsi="Calibri" w:cstheme="minorHAnsi"/>
          <w:sz w:val="20"/>
          <w:szCs w:val="20"/>
          <w:lang w:val="en-US"/>
        </w:rPr>
        <w:t>NACE (</w:t>
      </w:r>
      <w:r w:rsidRPr="00960EE7">
        <w:rPr>
          <w:rFonts w:ascii="Calibri" w:eastAsia="Times New Roman" w:hAnsi="Calibri" w:cstheme="minorHAnsi"/>
          <w:color w:val="222222"/>
          <w:sz w:val="20"/>
          <w:szCs w:val="20"/>
          <w:lang w:eastAsia="en-IE"/>
        </w:rPr>
        <w:t xml:space="preserve">Nomenclature des </w:t>
      </w:r>
      <w:proofErr w:type="spellStart"/>
      <w:r w:rsidRPr="00960EE7">
        <w:rPr>
          <w:rFonts w:ascii="Calibri" w:eastAsia="Times New Roman" w:hAnsi="Calibri" w:cstheme="minorHAnsi"/>
          <w:color w:val="222222"/>
          <w:sz w:val="20"/>
          <w:szCs w:val="20"/>
          <w:lang w:eastAsia="en-IE"/>
        </w:rPr>
        <w:t>Activités</w:t>
      </w:r>
      <w:proofErr w:type="spellEnd"/>
      <w:r w:rsidRPr="00960EE7">
        <w:rPr>
          <w:rFonts w:ascii="Calibri" w:eastAsia="Times New Roman" w:hAnsi="Calibri" w:cstheme="minorHAnsi"/>
          <w:color w:val="222222"/>
          <w:sz w:val="20"/>
          <w:szCs w:val="20"/>
          <w:lang w:eastAsia="en-IE"/>
        </w:rPr>
        <w:t xml:space="preserve"> </w:t>
      </w:r>
      <w:proofErr w:type="spellStart"/>
      <w:r w:rsidRPr="00960EE7">
        <w:rPr>
          <w:rFonts w:ascii="Calibri" w:eastAsia="Times New Roman" w:hAnsi="Calibri" w:cstheme="minorHAnsi"/>
          <w:color w:val="222222"/>
          <w:sz w:val="20"/>
          <w:szCs w:val="20"/>
          <w:lang w:eastAsia="en-IE"/>
        </w:rPr>
        <w:t>Économiques</w:t>
      </w:r>
      <w:proofErr w:type="spellEnd"/>
      <w:r w:rsidRPr="00960EE7">
        <w:rPr>
          <w:rFonts w:ascii="Calibri" w:eastAsia="Times New Roman" w:hAnsi="Calibri" w:cstheme="minorHAnsi"/>
          <w:color w:val="222222"/>
          <w:sz w:val="20"/>
          <w:szCs w:val="20"/>
          <w:lang w:eastAsia="en-IE"/>
        </w:rPr>
        <w:t xml:space="preserve"> dans la </w:t>
      </w:r>
      <w:proofErr w:type="spellStart"/>
      <w:r w:rsidRPr="00960EE7">
        <w:rPr>
          <w:rFonts w:ascii="Calibri" w:eastAsia="Times New Roman" w:hAnsi="Calibri" w:cstheme="minorHAnsi"/>
          <w:color w:val="222222"/>
          <w:sz w:val="20"/>
          <w:szCs w:val="20"/>
          <w:lang w:eastAsia="en-IE"/>
        </w:rPr>
        <w:t>Communauté</w:t>
      </w:r>
      <w:proofErr w:type="spellEnd"/>
      <w:r w:rsidRPr="00960EE7">
        <w:rPr>
          <w:rFonts w:ascii="Calibri" w:eastAsia="Times New Roman" w:hAnsi="Calibri" w:cstheme="minorHAnsi"/>
          <w:color w:val="222222"/>
          <w:sz w:val="20"/>
          <w:szCs w:val="20"/>
          <w:lang w:eastAsia="en-IE"/>
        </w:rPr>
        <w:t xml:space="preserve"> </w:t>
      </w:r>
      <w:proofErr w:type="spellStart"/>
      <w:r w:rsidRPr="00960EE7">
        <w:rPr>
          <w:rFonts w:ascii="Calibri" w:eastAsia="Times New Roman" w:hAnsi="Calibri" w:cstheme="minorHAnsi"/>
          <w:color w:val="222222"/>
          <w:sz w:val="20"/>
          <w:szCs w:val="20"/>
          <w:lang w:eastAsia="en-IE"/>
        </w:rPr>
        <w:t>Européenne</w:t>
      </w:r>
      <w:proofErr w:type="spellEnd"/>
      <w:r w:rsidRPr="00960EE7">
        <w:rPr>
          <w:rFonts w:ascii="Calibri" w:eastAsia="Times New Roman" w:hAnsi="Calibri" w:cstheme="minorHAnsi"/>
          <w:color w:val="222222"/>
          <w:sz w:val="20"/>
          <w:szCs w:val="20"/>
          <w:lang w:eastAsia="en-IE"/>
        </w:rPr>
        <w:t xml:space="preserve">) is a European industry standard classification system.  The NACE Code can be found on the CSO website </w:t>
      </w:r>
      <w:hyperlink r:id="rId7" w:history="1">
        <w:r w:rsidRPr="00960EE7">
          <w:rPr>
            <w:rFonts w:ascii="Calibri" w:eastAsia="Times New Roman" w:hAnsi="Calibri" w:cstheme="minorHAnsi"/>
            <w:color w:val="0000FF"/>
            <w:sz w:val="20"/>
            <w:szCs w:val="20"/>
            <w:u w:val="single"/>
            <w:lang w:eastAsia="en-IE"/>
          </w:rPr>
          <w:t>www.cso.ie</w:t>
        </w:r>
      </w:hyperlink>
      <w:r w:rsidRPr="00960EE7">
        <w:rPr>
          <w:rFonts w:ascii="Calibri" w:eastAsia="Times New Roman" w:hAnsi="Calibri" w:cstheme="minorHAnsi"/>
          <w:color w:val="222222"/>
          <w:sz w:val="20"/>
          <w:szCs w:val="20"/>
          <w:lang w:eastAsia="en-IE"/>
        </w:rPr>
        <w:t>.</w:t>
      </w:r>
    </w:p>
    <w:p w14:paraId="39267013" w14:textId="77777777" w:rsidR="00960EE7" w:rsidRPr="00960EE7" w:rsidRDefault="00960EE7" w:rsidP="00960EE7">
      <w:pPr>
        <w:spacing w:after="0" w:line="240" w:lineRule="auto"/>
        <w:rPr>
          <w:rFonts w:ascii="Calibri" w:eastAsia="Times New Roman" w:hAnsi="Calibri" w:cstheme="minorHAnsi"/>
          <w:b/>
          <w:color w:val="222222"/>
          <w:sz w:val="24"/>
          <w:szCs w:val="24"/>
          <w:lang w:eastAsia="en-IE"/>
        </w:rPr>
      </w:pPr>
    </w:p>
    <w:p w14:paraId="12A66D3C" w14:textId="77777777" w:rsidR="00960EE7" w:rsidRPr="00960EE7" w:rsidRDefault="00960EE7" w:rsidP="00960EE7">
      <w:pPr>
        <w:spacing w:after="0" w:line="240" w:lineRule="auto"/>
        <w:rPr>
          <w:rFonts w:ascii="Calibri" w:eastAsia="Times New Roman" w:hAnsi="Calibri" w:cstheme="minorHAnsi"/>
          <w:b/>
          <w:sz w:val="28"/>
          <w:szCs w:val="28"/>
          <w:u w:val="single"/>
          <w:lang w:val="en-US"/>
        </w:rPr>
      </w:pPr>
    </w:p>
    <w:p w14:paraId="15B95298"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01A242C0"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sectPr w:rsidR="00960EE7" w:rsidRPr="00960EE7" w:rsidSect="00FA2F64">
          <w:pgSz w:w="11906" w:h="16838"/>
          <w:pgMar w:top="1440" w:right="1440" w:bottom="1440" w:left="1440" w:header="708" w:footer="708" w:gutter="0"/>
          <w:cols w:space="708"/>
          <w:docGrid w:linePitch="360"/>
        </w:sectPr>
      </w:pPr>
    </w:p>
    <w:p w14:paraId="48E775B3"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 xml:space="preserve">SECTION 7 </w:t>
      </w:r>
    </w:p>
    <w:p w14:paraId="729B2579" w14:textId="77777777" w:rsidR="00960EE7" w:rsidRPr="00960EE7" w:rsidRDefault="00960EE7" w:rsidP="00960EE7">
      <w:pPr>
        <w:spacing w:after="0" w:line="240" w:lineRule="auto"/>
        <w:jc w:val="both"/>
        <w:rPr>
          <w:rFonts w:ascii="Calibri" w:eastAsia="Times New Roman" w:hAnsi="Calibri" w:cstheme="minorHAnsi"/>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SUMMARY OF OVERALL ACTIVITIES IN RESPECT OF THE AGGREGATE WEIGHT OF PACKAGING MATERIAL RECEIVED AND/OR SUPPLIED IN THE </w:t>
      </w:r>
      <w:r w:rsidRPr="00960EE7">
        <w:rPr>
          <w:rFonts w:ascii="Calibri" w:eastAsia="Times New Roman" w:hAnsi="Calibri" w:cstheme="minorHAnsi"/>
          <w:b/>
          <w:color w:val="2F5496" w:themeColor="accent1" w:themeShade="BF"/>
          <w:sz w:val="32"/>
          <w:szCs w:val="32"/>
          <w:u w:val="single"/>
          <w:lang w:val="en-US"/>
        </w:rPr>
        <w:t>TWELVE-MONTH</w:t>
      </w:r>
      <w:r w:rsidRPr="00960EE7">
        <w:rPr>
          <w:rFonts w:ascii="Calibri" w:eastAsia="Times New Roman" w:hAnsi="Calibri" w:cstheme="minorHAnsi"/>
          <w:b/>
          <w:color w:val="2F5496" w:themeColor="accent1" w:themeShade="BF"/>
          <w:sz w:val="32"/>
          <w:szCs w:val="32"/>
          <w:lang w:val="en-US"/>
        </w:rPr>
        <w:t xml:space="preserve"> PERIOD PRIOR TO THE DATE OF APPLICATION FOR REGISTRATION</w:t>
      </w: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960EE7" w:rsidRPr="00960EE7" w14:paraId="0B131538"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44F98945"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3413EEB7"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7BB9A35D"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1BBD3287"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444835BE"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2142858E"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100A4FA9"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769ECD46"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4535F030"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414C41B8"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Waste Accepted (</w:t>
            </w:r>
            <w:proofErr w:type="spellStart"/>
            <w:r w:rsidRPr="00960EE7">
              <w:rPr>
                <w:rFonts w:ascii="Calibri" w:eastAsia="Times New Roman" w:hAnsi="Calibri" w:cs="Times New Roman"/>
                <w:b/>
                <w:bCs/>
                <w:color w:val="000000"/>
                <w:lang w:eastAsia="en-IE"/>
              </w:rPr>
              <w:t>Acc</w:t>
            </w:r>
            <w:proofErr w:type="spellEnd"/>
            <w:r w:rsidRPr="00960EE7">
              <w:rPr>
                <w:rFonts w:ascii="Calibri" w:eastAsia="Times New Roman" w:hAnsi="Calibri" w:cs="Times New Roman"/>
                <w:b/>
                <w:bCs/>
                <w:color w:val="000000"/>
                <w:lang w:eastAsia="en-IE"/>
              </w:rPr>
              <w:t>)/ Collected (Coll)/ Purchased (</w:t>
            </w:r>
            <w:proofErr w:type="spellStart"/>
            <w:r w:rsidRPr="00960EE7">
              <w:rPr>
                <w:rFonts w:ascii="Calibri" w:eastAsia="Times New Roman" w:hAnsi="Calibri" w:cs="Times New Roman"/>
                <w:b/>
                <w:bCs/>
                <w:color w:val="000000"/>
                <w:lang w:eastAsia="en-IE"/>
              </w:rPr>
              <w:t>Pur</w:t>
            </w:r>
            <w:proofErr w:type="spellEnd"/>
            <w:r w:rsidRPr="00960EE7">
              <w:rPr>
                <w:rFonts w:ascii="Calibri" w:eastAsia="Times New Roman" w:hAnsi="Calibri" w:cs="Times New Roman"/>
                <w:b/>
                <w:bCs/>
                <w:color w:val="000000"/>
                <w:lang w:eastAsia="en-IE"/>
              </w:rPr>
              <w:t>)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25821958"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Waste Accepted (</w:t>
            </w:r>
            <w:proofErr w:type="spellStart"/>
            <w:r w:rsidRPr="00960EE7">
              <w:rPr>
                <w:rFonts w:ascii="Calibri" w:eastAsia="Times New Roman" w:hAnsi="Calibri" w:cs="Times New Roman"/>
                <w:b/>
                <w:bCs/>
                <w:color w:val="000000"/>
                <w:lang w:eastAsia="en-IE"/>
              </w:rPr>
              <w:t>Acc</w:t>
            </w:r>
            <w:proofErr w:type="spellEnd"/>
            <w:r w:rsidRPr="00960EE7">
              <w:rPr>
                <w:rFonts w:ascii="Calibri" w:eastAsia="Times New Roman" w:hAnsi="Calibri" w:cs="Times New Roman"/>
                <w:b/>
                <w:bCs/>
                <w:color w:val="000000"/>
                <w:lang w:eastAsia="en-IE"/>
              </w:rPr>
              <w:t>)/ Collected (Coll)/ Purchased (</w:t>
            </w:r>
            <w:proofErr w:type="spellStart"/>
            <w:r w:rsidRPr="00960EE7">
              <w:rPr>
                <w:rFonts w:ascii="Calibri" w:eastAsia="Times New Roman" w:hAnsi="Calibri" w:cs="Times New Roman"/>
                <w:b/>
                <w:bCs/>
                <w:color w:val="000000"/>
                <w:lang w:eastAsia="en-IE"/>
              </w:rPr>
              <w:t>Pur</w:t>
            </w:r>
            <w:proofErr w:type="spellEnd"/>
            <w:r w:rsidRPr="00960EE7">
              <w:rPr>
                <w:rFonts w:ascii="Calibri" w:eastAsia="Times New Roman" w:hAnsi="Calibri" w:cs="Times New Roman"/>
                <w:b/>
                <w:bCs/>
                <w:color w:val="000000"/>
                <w:lang w:eastAsia="en-IE"/>
              </w:rPr>
              <w:t>) for Recovery</w:t>
            </w:r>
          </w:p>
        </w:tc>
      </w:tr>
      <w:tr w:rsidR="00960EE7" w:rsidRPr="00960EE7" w14:paraId="0D90EA6B"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7621CD6C"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09D29E66"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701373C3"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354CEF56"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63867481"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383076E5"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364DF699"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67FA2964"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0312CB0E"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30496E1"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roofErr w:type="spellStart"/>
            <w:r w:rsidRPr="00960EE7">
              <w:rPr>
                <w:rFonts w:ascii="Calibri" w:eastAsia="Times New Roman" w:hAnsi="Calibri" w:cs="Times New Roman"/>
                <w:b/>
                <w:bCs/>
                <w:color w:val="000000"/>
                <w:lang w:eastAsia="en-IE"/>
              </w:rPr>
              <w:t>Acc</w:t>
            </w:r>
            <w:proofErr w:type="spellEnd"/>
            <w:r w:rsidRPr="00960EE7">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621CF175"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roofErr w:type="spellStart"/>
            <w:r w:rsidRPr="00960EE7">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0B67FD6E"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F720E53"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roofErr w:type="spellStart"/>
            <w:r w:rsidRPr="00960EE7">
              <w:rPr>
                <w:rFonts w:ascii="Calibri" w:eastAsia="Times New Roman" w:hAnsi="Calibri" w:cs="Times New Roman"/>
                <w:b/>
                <w:bCs/>
                <w:color w:val="000000"/>
                <w:lang w:eastAsia="en-IE"/>
              </w:rPr>
              <w:t>Acc</w:t>
            </w:r>
            <w:proofErr w:type="spellEnd"/>
            <w:r w:rsidRPr="00960EE7">
              <w:rPr>
                <w:rFonts w:ascii="Calibri" w:eastAsia="Times New Roman" w:hAnsi="Calibri" w:cs="Times New Roman"/>
                <w:b/>
                <w:bCs/>
                <w:color w:val="000000"/>
                <w:lang w:eastAsia="en-IE"/>
              </w:rPr>
              <w:t>/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459C43D1"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proofErr w:type="spellStart"/>
            <w:r w:rsidRPr="00960EE7">
              <w:rPr>
                <w:rFonts w:ascii="Calibri" w:eastAsia="Times New Roman" w:hAnsi="Calibri" w:cs="Times New Roman"/>
                <w:b/>
                <w:bCs/>
                <w:color w:val="000000"/>
                <w:lang w:eastAsia="en-IE"/>
              </w:rPr>
              <w:t>Pur</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14:paraId="16E29593" w14:textId="77777777" w:rsidR="00960EE7" w:rsidRPr="00960EE7" w:rsidRDefault="00960EE7" w:rsidP="00960EE7">
            <w:pPr>
              <w:spacing w:after="0" w:line="240" w:lineRule="auto"/>
              <w:jc w:val="center"/>
              <w:rPr>
                <w:rFonts w:ascii="Calibri" w:eastAsia="Times New Roman" w:hAnsi="Calibri" w:cs="Times New Roman"/>
                <w:b/>
                <w:bCs/>
                <w:color w:val="000000"/>
                <w:lang w:eastAsia="en-IE"/>
              </w:rPr>
            </w:pPr>
            <w:r w:rsidRPr="00960EE7">
              <w:rPr>
                <w:rFonts w:ascii="Calibri" w:eastAsia="Times New Roman" w:hAnsi="Calibri" w:cs="Times New Roman"/>
                <w:b/>
                <w:bCs/>
                <w:color w:val="000000"/>
                <w:lang w:eastAsia="en-IE"/>
              </w:rPr>
              <w:t>Total</w:t>
            </w:r>
          </w:p>
        </w:tc>
      </w:tr>
      <w:tr w:rsidR="00960EE7" w:rsidRPr="00960EE7" w14:paraId="6B5BB028"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B7DBF53"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72218C5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C11165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6928E2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F6333E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BCAC2F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CA6515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38BB87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22FC39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D6F009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677B74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9BEA50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1CD40D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A3DC01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DFF047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04AB4B82"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781E7D7"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0DA7FFF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1129C6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075C8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F74C47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DA0E07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D1198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3CCAB5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DD58F3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4E3A7F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CB0768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8C07FF9"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BFA466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B6BBA2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ED24B9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6C4BD08A"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A7C77AB"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5407B2D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66596A9"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51AB1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21D2EB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496773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B67D35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9248FF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AB305B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0F000C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5B637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704499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A86F80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6E5C86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847246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440C3BF7"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38C3186"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2454B10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18411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D86109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B37F0D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C1E219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AFCA43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93552C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DB4C8D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B89132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4B0AA8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88B552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44DF3D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D91181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255E3A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350D369A"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4653D96"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5AF8689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6D0BB6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B121E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66E4E1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0B6CAE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F9203C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A72A8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B1673F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576CF55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A0E218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B2997C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5B095A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26A9BE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EECFF5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27511F87"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6F4850A"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7DA0BB5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A3F788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FFFCC5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34F757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A59DE6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4B5C12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BC0B82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B66BEF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FB7CB3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8FACDA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8B031A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A6D66B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09C01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B1BDF4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39FA1E65"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E334034"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3F32F3A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0B9B20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EEF42A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BDDF76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D68533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64CBB4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B8330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D8B91C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E6361A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5A5CA3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44A65B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52CBB8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022FDA9"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96A318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1F032815"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B6CDE2F"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2A94949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114D40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715BC7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7ED2C5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0CA645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F781E9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E398D0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0E3EBA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2D55D8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E71224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53C3CA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2F0BF0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8DDEF0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528885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296A01A8"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7256320"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5058B6F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70E51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412AE9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BC129C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C6C9D58"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DDD21F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76C06D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64E9242"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F4DE45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A3E9D5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F26556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CA6A7C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08078F5"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BAD10CB"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r>
      <w:tr w:rsidR="00960EE7" w:rsidRPr="00960EE7" w14:paraId="6F2DBA49"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2CE4F90"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r w:rsidRPr="00960EE7">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1FCF36BC"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B738197"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93F8001"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41E93D6"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41A3AA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D49F90E"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9E471BD"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BEC4FD4"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23BF4EA3"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D3875CA"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A0BB785"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E8C744F"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D56D270" w14:textId="77777777" w:rsidR="00960EE7" w:rsidRPr="00960EE7" w:rsidRDefault="00960EE7" w:rsidP="00960EE7">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6D4076C" w14:textId="77777777" w:rsidR="00960EE7" w:rsidRPr="00960EE7" w:rsidRDefault="00960EE7" w:rsidP="00960EE7">
            <w:pPr>
              <w:spacing w:after="0" w:line="240" w:lineRule="auto"/>
              <w:jc w:val="center"/>
              <w:rPr>
                <w:rFonts w:ascii="Calibri" w:eastAsia="Times New Roman" w:hAnsi="Calibri" w:cs="Times New Roman"/>
                <w:b/>
                <w:color w:val="000000"/>
                <w:lang w:eastAsia="en-IE"/>
              </w:rPr>
            </w:pPr>
          </w:p>
        </w:tc>
      </w:tr>
    </w:tbl>
    <w:p w14:paraId="48506C9E" w14:textId="77777777" w:rsidR="00960EE7" w:rsidRPr="00960EE7" w:rsidRDefault="00960EE7" w:rsidP="00960EE7">
      <w:pPr>
        <w:spacing w:after="0" w:line="240" w:lineRule="auto"/>
        <w:rPr>
          <w:rFonts w:ascii="Calibri" w:eastAsia="Times New Roman" w:hAnsi="Calibri" w:cstheme="minorHAnsi"/>
          <w:sz w:val="20"/>
          <w:szCs w:val="20"/>
          <w:lang w:val="en-US"/>
        </w:rPr>
        <w:sectPr w:rsidR="00960EE7" w:rsidRPr="00960EE7" w:rsidSect="00FA2F64">
          <w:pgSz w:w="16838" w:h="11906" w:orient="landscape"/>
          <w:pgMar w:top="1440" w:right="1440" w:bottom="1440" w:left="1440" w:header="709" w:footer="709" w:gutter="0"/>
          <w:cols w:space="708"/>
          <w:docGrid w:linePitch="360"/>
        </w:sectPr>
      </w:pPr>
    </w:p>
    <w:p w14:paraId="5063CB08"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lastRenderedPageBreak/>
        <w:t xml:space="preserve">Packaging received means all packaging and packaging material (primary, secondary or tertiary) received onto the premises named in Section 5 (including imported packaging material, packaging associated with imported goods and pack-filled packaging) </w:t>
      </w:r>
    </w:p>
    <w:p w14:paraId="1F70BF62"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436AE566"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sz w:val="20"/>
          <w:szCs w:val="20"/>
          <w:lang w:val="en-US"/>
        </w:rPr>
      </w:pPr>
      <w:r w:rsidRPr="00960EE7">
        <w:rPr>
          <w:rFonts w:ascii="Calibri" w:eastAsia="Calibri" w:hAnsi="Calibri" w:cs="Times New Roman"/>
          <w:color w:val="000000"/>
          <w:sz w:val="20"/>
          <w:szCs w:val="20"/>
        </w:rPr>
        <w:t xml:space="preserve">Gross Packaging Supplied means packaging received </w:t>
      </w:r>
      <w:r w:rsidRPr="00960EE7">
        <w:rPr>
          <w:rFonts w:ascii="Calibri" w:eastAsia="Calibri" w:hAnsi="Calibri" w:cs="Times New Roman"/>
          <w:b/>
          <w:color w:val="000000"/>
          <w:sz w:val="20"/>
          <w:szCs w:val="20"/>
          <w:u w:val="single"/>
        </w:rPr>
        <w:t>less back-door waste and/or packaging not supplied (kept in warehouse)</w:t>
      </w:r>
      <w:r w:rsidRPr="00960EE7">
        <w:rPr>
          <w:rFonts w:ascii="Calibri" w:eastAsia="Calibri" w:hAnsi="Calibri" w:cs="Times New Roman"/>
          <w:color w:val="000000"/>
          <w:sz w:val="20"/>
          <w:szCs w:val="20"/>
        </w:rPr>
        <w:t xml:space="preserve">.  </w:t>
      </w:r>
      <w:r w:rsidRPr="00960EE7">
        <w:rPr>
          <w:rFonts w:ascii="Calibri" w:eastAsia="Times New Roman" w:hAnsi="Calibri" w:cs="Times New Roman"/>
          <w:color w:val="000000"/>
          <w:sz w:val="20"/>
          <w:szCs w:val="20"/>
          <w:lang w:val="en-US"/>
        </w:rPr>
        <w:t>The levy applied by the LA will be on the manufacturing brand packaging supplied when packaging exported, packaging other label &amp; packaging destined for reuse do not apply</w:t>
      </w:r>
    </w:p>
    <w:p w14:paraId="76EF48E0" w14:textId="77777777" w:rsidR="00960EE7" w:rsidRPr="00960EE7" w:rsidRDefault="00960EE7" w:rsidP="00960EE7">
      <w:pPr>
        <w:spacing w:after="0" w:line="240" w:lineRule="auto"/>
        <w:rPr>
          <w:rFonts w:ascii="Times New Roman" w:eastAsia="Times New Roman" w:hAnsi="Times New Roman" w:cs="Times New Roman"/>
          <w:color w:val="000000"/>
          <w:sz w:val="20"/>
          <w:szCs w:val="20"/>
          <w:lang w:val="en-US" w:eastAsia="en-IE"/>
        </w:rPr>
      </w:pPr>
    </w:p>
    <w:p w14:paraId="54CBBCE0" w14:textId="77777777" w:rsidR="00960EE7" w:rsidRPr="00960EE7" w:rsidRDefault="00960EE7" w:rsidP="00960EE7">
      <w:pPr>
        <w:numPr>
          <w:ilvl w:val="0"/>
          <w:numId w:val="1"/>
        </w:num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Packaging exported means packaging material and packaging where such material or packaging is supplied by, or used in the supply of products by, that producer to persons outside of the State</w:t>
      </w:r>
    </w:p>
    <w:p w14:paraId="2719AED3" w14:textId="77777777" w:rsidR="00960EE7" w:rsidRPr="00960EE7" w:rsidRDefault="00960EE7" w:rsidP="00960EE7">
      <w:pPr>
        <w:spacing w:after="0" w:line="240" w:lineRule="auto"/>
        <w:ind w:left="720"/>
        <w:contextualSpacing/>
        <w:rPr>
          <w:rFonts w:ascii="Calibri" w:eastAsia="Times New Roman" w:hAnsi="Calibri" w:cs="Times New Roman"/>
          <w:sz w:val="20"/>
          <w:szCs w:val="20"/>
          <w:lang w:val="en-US"/>
        </w:rPr>
      </w:pPr>
    </w:p>
    <w:p w14:paraId="1F549924" w14:textId="77777777" w:rsidR="00960EE7" w:rsidRPr="00960EE7" w:rsidRDefault="00960EE7" w:rsidP="00960EE7">
      <w:pPr>
        <w:numPr>
          <w:ilvl w:val="0"/>
          <w:numId w:val="1"/>
        </w:num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Other Label means packaging on product that will have the name of the store where the product will be sold rather than the name used by the major producer </w:t>
      </w:r>
    </w:p>
    <w:p w14:paraId="0B83AE4F" w14:textId="77777777" w:rsidR="00960EE7" w:rsidRPr="00960EE7" w:rsidRDefault="00960EE7" w:rsidP="00960EE7">
      <w:pPr>
        <w:spacing w:after="0" w:line="240" w:lineRule="auto"/>
        <w:ind w:left="720"/>
        <w:contextualSpacing/>
        <w:rPr>
          <w:rFonts w:ascii="Calibri" w:eastAsia="Times New Roman" w:hAnsi="Calibri" w:cs="Times New Roman"/>
          <w:sz w:val="20"/>
          <w:szCs w:val="20"/>
          <w:lang w:val="en-US"/>
        </w:rPr>
      </w:pPr>
    </w:p>
    <w:p w14:paraId="55C2B0F7" w14:textId="77777777" w:rsidR="00960EE7" w:rsidRPr="00960EE7" w:rsidRDefault="00960EE7" w:rsidP="00960EE7">
      <w:pPr>
        <w:numPr>
          <w:ilvl w:val="0"/>
          <w:numId w:val="1"/>
        </w:num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Packaging destined for reuse means packaging which has been conceived and designed to accomplish within its life cycle, a minimum of two trips or rotations and which is subject to operations by which it is refilled or used for the same purpose for which it was conceived, with or without the support of auxiliary products present on the market enabling the packaging to be refilled (e.g. milk bottles, beer kegs </w:t>
      </w:r>
      <w:proofErr w:type="spellStart"/>
      <w:r w:rsidRPr="00960EE7">
        <w:rPr>
          <w:rFonts w:ascii="Calibri" w:eastAsia="Times New Roman" w:hAnsi="Calibri" w:cs="Times New Roman"/>
          <w:color w:val="000000"/>
          <w:sz w:val="20"/>
          <w:szCs w:val="20"/>
          <w:lang w:val="en-US"/>
        </w:rPr>
        <w:t>etc</w:t>
      </w:r>
      <w:proofErr w:type="spellEnd"/>
      <w:r w:rsidRPr="00960EE7">
        <w:rPr>
          <w:rFonts w:ascii="Calibri" w:eastAsia="Times New Roman" w:hAnsi="Calibri" w:cs="Times New Roman"/>
          <w:color w:val="000000"/>
          <w:sz w:val="20"/>
          <w:szCs w:val="20"/>
          <w:lang w:val="en-US"/>
        </w:rPr>
        <w:t>) (See Regulation 6)</w:t>
      </w:r>
    </w:p>
    <w:p w14:paraId="290BCA46" w14:textId="77777777" w:rsidR="00960EE7" w:rsidRPr="00960EE7" w:rsidRDefault="00960EE7" w:rsidP="00960EE7">
      <w:pPr>
        <w:spacing w:after="0" w:line="240" w:lineRule="auto"/>
        <w:ind w:left="720"/>
        <w:contextualSpacing/>
        <w:rPr>
          <w:rFonts w:ascii="Calibri" w:eastAsia="Times New Roman" w:hAnsi="Calibri" w:cs="Times New Roman"/>
          <w:sz w:val="20"/>
          <w:szCs w:val="20"/>
          <w:lang w:val="en-US"/>
        </w:rPr>
      </w:pPr>
    </w:p>
    <w:p w14:paraId="445BB167"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Manufacturing brand means where a manufacturer markets a good or family of goods under its own brand name(s)</w:t>
      </w:r>
    </w:p>
    <w:p w14:paraId="0CB18B52"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123A8688"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Packaging supplied means packaging, packaging material and packaged goods (primary, secondary and tertiary) supplied at and/or from the premises named in Section 5. “Supply” in relation to packaging material, packaging and packaged products </w:t>
      </w:r>
      <w:r w:rsidRPr="00960EE7">
        <w:rPr>
          <w:rFonts w:ascii="Calibri" w:eastAsia="Times New Roman" w:hAnsi="Calibri" w:cs="Times New Roman"/>
          <w:i/>
          <w:color w:val="000000"/>
          <w:sz w:val="20"/>
          <w:szCs w:val="20"/>
          <w:lang w:val="en-US"/>
        </w:rPr>
        <w:t>includes</w:t>
      </w:r>
      <w:r w:rsidRPr="00960EE7">
        <w:rPr>
          <w:rFonts w:ascii="Calibri" w:eastAsia="Times New Roman" w:hAnsi="Calibri" w:cs="Times New Roman"/>
          <w:color w:val="000000"/>
          <w:sz w:val="20"/>
          <w:szCs w:val="20"/>
          <w:lang w:val="en-US"/>
        </w:rPr>
        <w:t xml:space="preserve"> in the course of business, to provide in exchange for any consideration other than money and to give as a prize or otherwise make a gift </w:t>
      </w:r>
    </w:p>
    <w:p w14:paraId="6A47DCA8"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p>
    <w:p w14:paraId="61E8FD49"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Manufacturing brand packaging supplied is a combination of the above </w:t>
      </w:r>
    </w:p>
    <w:p w14:paraId="4249B4B5"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p>
    <w:p w14:paraId="20A65FC5" w14:textId="77777777" w:rsidR="00960EE7" w:rsidRPr="00960EE7" w:rsidRDefault="00960EE7" w:rsidP="00960EE7">
      <w:pPr>
        <w:spacing w:after="0" w:line="240" w:lineRule="auto"/>
        <w:ind w:left="720"/>
        <w:jc w:val="both"/>
        <w:rPr>
          <w:rFonts w:ascii="Calibri" w:eastAsia="Times New Roman" w:hAnsi="Calibri" w:cs="Times New Roman"/>
          <w:sz w:val="20"/>
          <w:szCs w:val="20"/>
        </w:rPr>
      </w:pPr>
      <w:r w:rsidRPr="00960EE7">
        <w:rPr>
          <w:rFonts w:ascii="Calibri" w:eastAsia="Times New Roman" w:hAnsi="Calibri" w:cs="Times New Roman"/>
          <w:sz w:val="20"/>
          <w:szCs w:val="20"/>
          <w:lang w:val="en-US"/>
        </w:rPr>
        <w:t xml:space="preserve">A levy of €15 per </w:t>
      </w:r>
      <w:proofErr w:type="spellStart"/>
      <w:r w:rsidRPr="00960EE7">
        <w:rPr>
          <w:rFonts w:ascii="Calibri" w:eastAsia="Times New Roman" w:hAnsi="Calibri" w:cs="Times New Roman"/>
          <w:sz w:val="20"/>
          <w:szCs w:val="20"/>
          <w:lang w:val="en-US"/>
        </w:rPr>
        <w:t>tonne</w:t>
      </w:r>
      <w:proofErr w:type="spellEnd"/>
      <w:r w:rsidRPr="00960EE7">
        <w:rPr>
          <w:rFonts w:ascii="Calibri" w:eastAsia="Times New Roman" w:hAnsi="Calibri" w:cs="Times New Roman"/>
          <w:sz w:val="20"/>
          <w:szCs w:val="20"/>
          <w:lang w:val="en-US"/>
        </w:rPr>
        <w:t xml:space="preserve"> subject to a minimum of €500 and a maximum of €15,000 shall apply to packaging material and packaging supplied from the producer’s premises placed onto the Irish market. A producer categorized as a manufacturer brand packaging supplier is levied on this packaging type only</w:t>
      </w:r>
    </w:p>
    <w:p w14:paraId="29B4BE24" w14:textId="77777777" w:rsidR="00960EE7" w:rsidRPr="00960EE7" w:rsidRDefault="00960EE7" w:rsidP="00960EE7">
      <w:pPr>
        <w:spacing w:after="0" w:line="240" w:lineRule="auto"/>
        <w:ind w:left="720"/>
        <w:jc w:val="both"/>
        <w:rPr>
          <w:rFonts w:ascii="Calibri" w:eastAsia="Times New Roman" w:hAnsi="Calibri" w:cs="Times New Roman"/>
          <w:sz w:val="20"/>
          <w:szCs w:val="20"/>
          <w:lang w:val="en-US"/>
        </w:rPr>
      </w:pPr>
    </w:p>
    <w:p w14:paraId="15EF400D"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Products imported and supplied means q</w:t>
      </w:r>
      <w:r w:rsidRPr="00960EE7">
        <w:rPr>
          <w:rFonts w:ascii="Calibri" w:eastAsia="Times New Roman" w:hAnsi="Calibri" w:cs="Times New Roman"/>
          <w:sz w:val="20"/>
          <w:szCs w:val="20"/>
          <w:lang w:val="en-US"/>
        </w:rPr>
        <w:t>uantity of packaging imported and manufacturer brand packaging supplied as reported by major producer</w:t>
      </w:r>
    </w:p>
    <w:p w14:paraId="1678E574"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3707457E"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On products pack filled means a producer who puts products into packaging for the purpose of supply</w:t>
      </w:r>
    </w:p>
    <w:p w14:paraId="2D01CF03"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396F7092" w14:textId="77777777" w:rsidR="00960EE7" w:rsidRPr="00960EE7" w:rsidRDefault="00960EE7" w:rsidP="00960EE7">
      <w:pPr>
        <w:spacing w:after="0" w:line="240" w:lineRule="auto"/>
        <w:ind w:left="720"/>
        <w:contextualSpacing/>
        <w:rPr>
          <w:rFonts w:ascii="Calibri" w:eastAsia="Times New Roman" w:hAnsi="Calibri" w:cs="Times New Roman"/>
          <w:b/>
          <w:color w:val="000000"/>
          <w:sz w:val="20"/>
          <w:szCs w:val="20"/>
          <w:u w:val="single"/>
          <w:lang w:val="en-US"/>
        </w:rPr>
      </w:pPr>
      <w:r w:rsidRPr="00960EE7">
        <w:rPr>
          <w:rFonts w:ascii="Calibri" w:eastAsia="Times New Roman" w:hAnsi="Calibri" w:cs="Times New Roman"/>
          <w:b/>
          <w:color w:val="000000"/>
          <w:sz w:val="20"/>
          <w:szCs w:val="20"/>
          <w:u w:val="single"/>
          <w:lang w:val="en-US"/>
        </w:rPr>
        <w:t>(g) and (h) above are the baseline for recovery and recycling targets for a self-complier and relate only to manufacturing brand packaging supplied</w:t>
      </w:r>
    </w:p>
    <w:p w14:paraId="033E59A6" w14:textId="77777777" w:rsidR="00960EE7" w:rsidRPr="00960EE7" w:rsidRDefault="00960EE7" w:rsidP="00960EE7">
      <w:pPr>
        <w:spacing w:after="0" w:line="240" w:lineRule="auto"/>
        <w:ind w:left="720"/>
        <w:contextualSpacing/>
        <w:rPr>
          <w:rFonts w:ascii="Calibri" w:eastAsia="Times New Roman" w:hAnsi="Calibri" w:cs="Times New Roman"/>
          <w:b/>
          <w:color w:val="000000"/>
          <w:sz w:val="20"/>
          <w:szCs w:val="20"/>
          <w:u w:val="single"/>
          <w:lang w:val="en-US"/>
        </w:rPr>
      </w:pPr>
    </w:p>
    <w:p w14:paraId="0A01E929"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themeColor="text1"/>
          <w:sz w:val="20"/>
          <w:szCs w:val="20"/>
          <w:u w:val="single"/>
          <w:lang w:val="en-US"/>
        </w:rPr>
      </w:pPr>
      <w:r w:rsidRPr="00960EE7">
        <w:rPr>
          <w:rFonts w:ascii="Calibri" w:eastAsia="Times New Roman" w:hAnsi="Calibri" w:cs="Times New Roman"/>
          <w:bCs/>
          <w:color w:val="000000" w:themeColor="text1"/>
          <w:sz w:val="20"/>
          <w:szCs w:val="20"/>
          <w:lang w:eastAsia="en-IE"/>
        </w:rPr>
        <w:t xml:space="preserve">Waste accepted/ collected/ purchased for recycling, </w:t>
      </w:r>
      <w:r w:rsidRPr="00960EE7">
        <w:rPr>
          <w:rFonts w:ascii="Calibri" w:eastAsia="Times New Roman" w:hAnsi="Calibri" w:cs="Open Sans"/>
          <w:color w:val="000000" w:themeColor="text1"/>
          <w:sz w:val="20"/>
          <w:szCs w:val="20"/>
          <w:lang w:val="en-US"/>
        </w:rPr>
        <w:t>for the purpose of fulfilling obligations under Regulation 11</w:t>
      </w:r>
      <w:r w:rsidRPr="00960EE7">
        <w:rPr>
          <w:rFonts w:ascii="Calibri" w:eastAsia="Times New Roman" w:hAnsi="Calibri" w:cs="Times New Roman"/>
          <w:color w:val="000000" w:themeColor="text1"/>
          <w:sz w:val="20"/>
          <w:szCs w:val="20"/>
          <w:lang w:val="en-US"/>
        </w:rPr>
        <w:t xml:space="preserve"> of the Packaging Regulations i.e. </w:t>
      </w:r>
      <w:r w:rsidRPr="00960EE7">
        <w:rPr>
          <w:rFonts w:ascii="Calibri" w:eastAsia="Times New Roman" w:hAnsi="Calibri" w:cs="Open Sans"/>
          <w:iCs/>
          <w:color w:val="000000" w:themeColor="text1"/>
          <w:sz w:val="20"/>
          <w:szCs w:val="20"/>
          <w:lang w:val="en-US"/>
        </w:rPr>
        <w:t>recovery and recycling targets for major producers</w:t>
      </w:r>
    </w:p>
    <w:p w14:paraId="065A71B0"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themeColor="text1"/>
          <w:sz w:val="20"/>
          <w:szCs w:val="20"/>
          <w:u w:val="single"/>
          <w:lang w:val="en-US"/>
        </w:rPr>
      </w:pPr>
    </w:p>
    <w:p w14:paraId="56C8225A" w14:textId="77777777" w:rsidR="00960EE7" w:rsidRPr="00960EE7" w:rsidRDefault="00960EE7" w:rsidP="00960EE7">
      <w:pPr>
        <w:numPr>
          <w:ilvl w:val="0"/>
          <w:numId w:val="1"/>
        </w:numPr>
        <w:spacing w:after="0" w:line="240" w:lineRule="auto"/>
        <w:contextualSpacing/>
        <w:jc w:val="both"/>
        <w:rPr>
          <w:rFonts w:ascii="Calibri" w:eastAsia="Times New Roman" w:hAnsi="Calibri" w:cs="Times New Roman"/>
          <w:color w:val="000000" w:themeColor="text1"/>
          <w:sz w:val="20"/>
          <w:szCs w:val="20"/>
          <w:u w:val="single"/>
          <w:lang w:val="en-US"/>
        </w:rPr>
      </w:pPr>
      <w:r w:rsidRPr="00960EE7">
        <w:rPr>
          <w:rFonts w:ascii="Calibri" w:eastAsia="Times New Roman" w:hAnsi="Calibri" w:cs="Times New Roman"/>
          <w:bCs/>
          <w:color w:val="000000" w:themeColor="text1"/>
          <w:sz w:val="20"/>
          <w:szCs w:val="20"/>
          <w:lang w:eastAsia="en-IE"/>
        </w:rPr>
        <w:t xml:space="preserve">Waste accepted/ collected/ purchased for recovery, </w:t>
      </w:r>
      <w:r w:rsidRPr="00960EE7">
        <w:rPr>
          <w:rFonts w:ascii="Calibri" w:eastAsia="Times New Roman" w:hAnsi="Calibri" w:cs="Open Sans"/>
          <w:color w:val="000000" w:themeColor="text1"/>
          <w:sz w:val="20"/>
          <w:szCs w:val="20"/>
          <w:lang w:val="en-US"/>
        </w:rPr>
        <w:t>for the purpose of fulfilling obligations under Regulation 11</w:t>
      </w:r>
      <w:r w:rsidRPr="00960EE7">
        <w:rPr>
          <w:rFonts w:ascii="Calibri" w:eastAsia="Times New Roman" w:hAnsi="Calibri" w:cs="Times New Roman"/>
          <w:color w:val="000000" w:themeColor="text1"/>
          <w:sz w:val="20"/>
          <w:szCs w:val="20"/>
          <w:lang w:val="en-US"/>
        </w:rPr>
        <w:t xml:space="preserve"> of the Packaging Regulations i.e. </w:t>
      </w:r>
      <w:r w:rsidRPr="00960EE7">
        <w:rPr>
          <w:rFonts w:ascii="Calibri" w:eastAsia="Times New Roman" w:hAnsi="Calibri" w:cs="Open Sans"/>
          <w:iCs/>
          <w:color w:val="000000" w:themeColor="text1"/>
          <w:sz w:val="20"/>
          <w:szCs w:val="20"/>
          <w:lang w:val="en-US"/>
        </w:rPr>
        <w:t>recovery and recycling targets for major producers</w:t>
      </w:r>
    </w:p>
    <w:p w14:paraId="56DAB4D5" w14:textId="77777777" w:rsidR="00960EE7" w:rsidRPr="00960EE7" w:rsidRDefault="00960EE7" w:rsidP="00960EE7">
      <w:pPr>
        <w:spacing w:after="0" w:line="240" w:lineRule="auto"/>
        <w:ind w:left="720"/>
        <w:contextualSpacing/>
        <w:rPr>
          <w:rFonts w:ascii="Calibri" w:eastAsia="Times New Roman" w:hAnsi="Calibri" w:cs="Times New Roman"/>
          <w:color w:val="000000" w:themeColor="text1"/>
          <w:sz w:val="20"/>
          <w:szCs w:val="20"/>
          <w:u w:val="single"/>
          <w:lang w:val="en-US"/>
        </w:rPr>
      </w:pPr>
    </w:p>
    <w:p w14:paraId="1F583608" w14:textId="77777777" w:rsidR="00960EE7" w:rsidRPr="00960EE7" w:rsidRDefault="00960EE7" w:rsidP="00960EE7">
      <w:pPr>
        <w:spacing w:after="0" w:line="240" w:lineRule="auto"/>
        <w:jc w:val="both"/>
        <w:rPr>
          <w:rFonts w:ascii="Calibri" w:eastAsia="Times New Roman" w:hAnsi="Calibri" w:cs="Times New Roman"/>
          <w:color w:val="000000" w:themeColor="text1"/>
          <w:sz w:val="20"/>
          <w:szCs w:val="20"/>
          <w:u w:val="single"/>
          <w:lang w:val="en-US"/>
        </w:rPr>
      </w:pPr>
    </w:p>
    <w:p w14:paraId="161DA4E7" w14:textId="77777777" w:rsidR="00960EE7" w:rsidRPr="00960EE7" w:rsidRDefault="00960EE7" w:rsidP="00960EE7">
      <w:pPr>
        <w:spacing w:after="0" w:line="240" w:lineRule="auto"/>
        <w:jc w:val="both"/>
        <w:rPr>
          <w:rFonts w:ascii="Calibri" w:eastAsia="Times New Roman" w:hAnsi="Calibri" w:cs="Times New Roman"/>
          <w:color w:val="000000" w:themeColor="text1"/>
          <w:sz w:val="20"/>
          <w:szCs w:val="20"/>
          <w:u w:val="single"/>
          <w:lang w:val="en-US"/>
        </w:rPr>
      </w:pPr>
    </w:p>
    <w:p w14:paraId="0A4BFD26"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themeColor="text1"/>
          <w:sz w:val="20"/>
          <w:szCs w:val="20"/>
          <w:lang w:val="en-US"/>
        </w:rPr>
      </w:pPr>
    </w:p>
    <w:p w14:paraId="203B5C5F"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20535984"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389DEEDA"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1DE0E921"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585C58D9"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 xml:space="preserve">SECTION 8 </w:t>
      </w:r>
    </w:p>
    <w:p w14:paraId="69C97012"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u w:val="single"/>
          <w:lang w:val="en-US"/>
        </w:rPr>
      </w:pPr>
    </w:p>
    <w:p w14:paraId="6FDD4A50"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NAME AND ADDRESS OF PRODUCER(S) TO WHOM PACKAGING AND PACKAGED PRODUCTS WAS/WERE ‘</w:t>
      </w:r>
      <w:r w:rsidRPr="00960EE7">
        <w:rPr>
          <w:rFonts w:ascii="Calibri" w:eastAsia="Times New Roman" w:hAnsi="Calibri" w:cstheme="minorHAnsi"/>
          <w:b/>
          <w:color w:val="2F5496" w:themeColor="accent1" w:themeShade="BF"/>
          <w:sz w:val="32"/>
          <w:szCs w:val="32"/>
          <w:u w:val="single"/>
          <w:lang w:val="en-US"/>
        </w:rPr>
        <w:t>SUPPLIED</w:t>
      </w:r>
      <w:r w:rsidRPr="00960EE7">
        <w:rPr>
          <w:rFonts w:ascii="Calibri" w:eastAsia="Times New Roman" w:hAnsi="Calibri" w:cstheme="minorHAnsi"/>
          <w:b/>
          <w:color w:val="2F5496" w:themeColor="accent1" w:themeShade="BF"/>
          <w:sz w:val="32"/>
          <w:szCs w:val="32"/>
          <w:lang w:val="en-US"/>
        </w:rPr>
        <w:t xml:space="preserve">’ IN THE </w:t>
      </w:r>
      <w:r w:rsidRPr="00960EE7">
        <w:rPr>
          <w:rFonts w:ascii="Calibri" w:eastAsia="Times New Roman" w:hAnsi="Calibri" w:cstheme="minorHAnsi"/>
          <w:b/>
          <w:color w:val="2F5496" w:themeColor="accent1" w:themeShade="BF"/>
          <w:sz w:val="32"/>
          <w:szCs w:val="32"/>
          <w:u w:val="single"/>
          <w:lang w:val="en-US"/>
        </w:rPr>
        <w:t>TWELVE-MONTH</w:t>
      </w:r>
      <w:r w:rsidRPr="00960EE7">
        <w:rPr>
          <w:rFonts w:ascii="Calibri" w:eastAsia="Times New Roman" w:hAnsi="Calibri" w:cstheme="minorHAnsi"/>
          <w:b/>
          <w:color w:val="2F5496" w:themeColor="accent1" w:themeShade="BF"/>
          <w:sz w:val="32"/>
          <w:szCs w:val="32"/>
          <w:lang w:val="en-US"/>
        </w:rPr>
        <w:t xml:space="preserve"> PERIOD PRIOR TO THE DATE OF APPLICATION</w:t>
      </w:r>
    </w:p>
    <w:p w14:paraId="1778CEDC" w14:textId="77777777" w:rsidR="00960EE7" w:rsidRPr="00960EE7" w:rsidRDefault="00960EE7" w:rsidP="00960EE7">
      <w:pPr>
        <w:spacing w:after="0" w:line="240" w:lineRule="auto"/>
        <w:rPr>
          <w:rFonts w:ascii="Calibri" w:eastAsia="Times New Roman" w:hAnsi="Calibri" w:cstheme="minorHAnsi"/>
          <w:lang w:val="en-US"/>
        </w:rPr>
      </w:pPr>
    </w:p>
    <w:p w14:paraId="10A481B3" w14:textId="77777777" w:rsidR="00960EE7" w:rsidRPr="00960EE7" w:rsidRDefault="00960EE7" w:rsidP="00960EE7">
      <w:pPr>
        <w:spacing w:after="0" w:line="240" w:lineRule="auto"/>
        <w:rPr>
          <w:rFonts w:ascii="Calibri" w:eastAsia="Times New Roman" w:hAnsi="Calibri" w:cstheme="minorHAnsi"/>
          <w:sz w:val="20"/>
          <w:szCs w:val="20"/>
          <w:lang w:val="en-US"/>
        </w:rPr>
      </w:pPr>
      <w:r w:rsidRPr="00960EE7">
        <w:rPr>
          <w:rFonts w:ascii="Calibri" w:eastAsia="Times New Roman" w:hAnsi="Calibri" w:cstheme="minorHAnsi"/>
          <w:sz w:val="20"/>
          <w:szCs w:val="20"/>
          <w:lang w:val="en-US"/>
        </w:rPr>
        <w:t>(This page may be photocopied if more space is required)</w:t>
      </w:r>
      <w:r w:rsidRPr="00960EE7">
        <w:rPr>
          <w:rFonts w:ascii="Calibri" w:eastAsia="Times New Roman" w:hAnsi="Calibri" w:cstheme="minorHAnsi"/>
          <w:sz w:val="20"/>
          <w:szCs w:val="20"/>
          <w:lang w:val="en-US"/>
        </w:rPr>
        <w:tab/>
        <w:t>Page No.   ______ of _______</w:t>
      </w:r>
    </w:p>
    <w:p w14:paraId="12107736" w14:textId="77777777" w:rsidR="00960EE7" w:rsidRPr="00960EE7" w:rsidRDefault="00960EE7" w:rsidP="00960EE7">
      <w:pPr>
        <w:spacing w:after="0" w:line="240" w:lineRule="auto"/>
        <w:rPr>
          <w:rFonts w:ascii="Calibri" w:eastAsia="Times New Roman" w:hAnsi="Calibri" w:cstheme="minorHAnsi"/>
          <w:sz w:val="20"/>
          <w:szCs w:val="20"/>
          <w:lang w:val="en-US"/>
        </w:rPr>
      </w:pPr>
    </w:p>
    <w:tbl>
      <w:tblPr>
        <w:tblStyle w:val="TableGrid4"/>
        <w:tblW w:w="0" w:type="auto"/>
        <w:tblLook w:val="04A0" w:firstRow="1" w:lastRow="0" w:firstColumn="1" w:lastColumn="0" w:noHBand="0" w:noVBand="1"/>
      </w:tblPr>
      <w:tblGrid>
        <w:gridCol w:w="3256"/>
        <w:gridCol w:w="4252"/>
      </w:tblGrid>
      <w:tr w:rsidR="00960EE7" w:rsidRPr="00960EE7" w14:paraId="70F55A72" w14:textId="77777777" w:rsidTr="00345411">
        <w:tc>
          <w:tcPr>
            <w:tcW w:w="3256" w:type="dxa"/>
          </w:tcPr>
          <w:p w14:paraId="1CBA1B86"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Name</w:t>
            </w:r>
          </w:p>
        </w:tc>
        <w:tc>
          <w:tcPr>
            <w:tcW w:w="4252" w:type="dxa"/>
          </w:tcPr>
          <w:p w14:paraId="2ABEB368"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Address</w:t>
            </w:r>
          </w:p>
        </w:tc>
      </w:tr>
      <w:tr w:rsidR="00960EE7" w:rsidRPr="00960EE7" w14:paraId="632FE5C9" w14:textId="77777777" w:rsidTr="00345411">
        <w:tc>
          <w:tcPr>
            <w:tcW w:w="3256" w:type="dxa"/>
          </w:tcPr>
          <w:p w14:paraId="0F9BB410" w14:textId="77777777" w:rsidR="00960EE7" w:rsidRPr="00960EE7" w:rsidRDefault="00960EE7" w:rsidP="00960EE7">
            <w:pPr>
              <w:jc w:val="center"/>
              <w:rPr>
                <w:rFonts w:ascii="Calibri" w:eastAsia="Times New Roman" w:hAnsi="Calibri" w:cstheme="minorHAnsi"/>
                <w:sz w:val="20"/>
                <w:szCs w:val="20"/>
                <w:lang w:val="en-US"/>
              </w:rPr>
            </w:pPr>
          </w:p>
          <w:p w14:paraId="63578BF9" w14:textId="77777777" w:rsidR="00960EE7" w:rsidRPr="00960EE7" w:rsidRDefault="00960EE7" w:rsidP="00960EE7">
            <w:pPr>
              <w:jc w:val="center"/>
              <w:rPr>
                <w:rFonts w:ascii="Calibri" w:eastAsia="Times New Roman" w:hAnsi="Calibri" w:cstheme="minorHAnsi"/>
                <w:sz w:val="20"/>
                <w:szCs w:val="20"/>
                <w:lang w:val="en-US"/>
              </w:rPr>
            </w:pPr>
          </w:p>
          <w:p w14:paraId="30A1B835"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4724A08C"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5A3D035" w14:textId="77777777" w:rsidTr="00345411">
        <w:tc>
          <w:tcPr>
            <w:tcW w:w="3256" w:type="dxa"/>
          </w:tcPr>
          <w:p w14:paraId="3F8F426F" w14:textId="77777777" w:rsidR="00960EE7" w:rsidRPr="00960EE7" w:rsidRDefault="00960EE7" w:rsidP="00960EE7">
            <w:pPr>
              <w:jc w:val="center"/>
              <w:rPr>
                <w:rFonts w:ascii="Calibri" w:eastAsia="Times New Roman" w:hAnsi="Calibri" w:cstheme="minorHAnsi"/>
                <w:sz w:val="20"/>
                <w:szCs w:val="20"/>
                <w:lang w:val="en-US"/>
              </w:rPr>
            </w:pPr>
          </w:p>
          <w:p w14:paraId="75F4842C" w14:textId="77777777" w:rsidR="00960EE7" w:rsidRPr="00960EE7" w:rsidRDefault="00960EE7" w:rsidP="00960EE7">
            <w:pPr>
              <w:jc w:val="center"/>
              <w:rPr>
                <w:rFonts w:ascii="Calibri" w:eastAsia="Times New Roman" w:hAnsi="Calibri" w:cstheme="minorHAnsi"/>
                <w:sz w:val="20"/>
                <w:szCs w:val="20"/>
                <w:lang w:val="en-US"/>
              </w:rPr>
            </w:pPr>
          </w:p>
          <w:p w14:paraId="407F82BF"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76C7AF7A"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520A010F" w14:textId="77777777" w:rsidTr="00345411">
        <w:tc>
          <w:tcPr>
            <w:tcW w:w="3256" w:type="dxa"/>
          </w:tcPr>
          <w:p w14:paraId="587768E1" w14:textId="77777777" w:rsidR="00960EE7" w:rsidRPr="00960EE7" w:rsidRDefault="00960EE7" w:rsidP="00960EE7">
            <w:pPr>
              <w:jc w:val="center"/>
              <w:rPr>
                <w:rFonts w:ascii="Calibri" w:eastAsia="Times New Roman" w:hAnsi="Calibri" w:cstheme="minorHAnsi"/>
                <w:sz w:val="20"/>
                <w:szCs w:val="20"/>
                <w:lang w:val="en-US"/>
              </w:rPr>
            </w:pPr>
          </w:p>
          <w:p w14:paraId="77FF6197" w14:textId="77777777" w:rsidR="00960EE7" w:rsidRPr="00960EE7" w:rsidRDefault="00960EE7" w:rsidP="00960EE7">
            <w:pPr>
              <w:jc w:val="center"/>
              <w:rPr>
                <w:rFonts w:ascii="Calibri" w:eastAsia="Times New Roman" w:hAnsi="Calibri" w:cstheme="minorHAnsi"/>
                <w:sz w:val="20"/>
                <w:szCs w:val="20"/>
                <w:lang w:val="en-US"/>
              </w:rPr>
            </w:pPr>
          </w:p>
          <w:p w14:paraId="1B4FE69A"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634E6873"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1393C707" w14:textId="77777777" w:rsidTr="00345411">
        <w:tc>
          <w:tcPr>
            <w:tcW w:w="3256" w:type="dxa"/>
          </w:tcPr>
          <w:p w14:paraId="64D76AE6" w14:textId="77777777" w:rsidR="00960EE7" w:rsidRPr="00960EE7" w:rsidRDefault="00960EE7" w:rsidP="00960EE7">
            <w:pPr>
              <w:jc w:val="center"/>
              <w:rPr>
                <w:rFonts w:ascii="Calibri" w:eastAsia="Times New Roman" w:hAnsi="Calibri" w:cstheme="minorHAnsi"/>
                <w:sz w:val="20"/>
                <w:szCs w:val="20"/>
                <w:lang w:val="en-US"/>
              </w:rPr>
            </w:pPr>
          </w:p>
          <w:p w14:paraId="372CDA37" w14:textId="77777777" w:rsidR="00960EE7" w:rsidRPr="00960EE7" w:rsidRDefault="00960EE7" w:rsidP="00960EE7">
            <w:pPr>
              <w:jc w:val="center"/>
              <w:rPr>
                <w:rFonts w:ascii="Calibri" w:eastAsia="Times New Roman" w:hAnsi="Calibri" w:cstheme="minorHAnsi"/>
                <w:sz w:val="20"/>
                <w:szCs w:val="20"/>
                <w:lang w:val="en-US"/>
              </w:rPr>
            </w:pPr>
          </w:p>
          <w:p w14:paraId="4EBC2F98"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247ABC3A"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55BB9E8C" w14:textId="77777777" w:rsidTr="00345411">
        <w:tc>
          <w:tcPr>
            <w:tcW w:w="3256" w:type="dxa"/>
          </w:tcPr>
          <w:p w14:paraId="274715BC" w14:textId="77777777" w:rsidR="00960EE7" w:rsidRPr="00960EE7" w:rsidRDefault="00960EE7" w:rsidP="00960EE7">
            <w:pPr>
              <w:jc w:val="center"/>
              <w:rPr>
                <w:rFonts w:ascii="Calibri" w:eastAsia="Times New Roman" w:hAnsi="Calibri" w:cstheme="minorHAnsi"/>
                <w:sz w:val="20"/>
                <w:szCs w:val="20"/>
                <w:lang w:val="en-US"/>
              </w:rPr>
            </w:pPr>
          </w:p>
          <w:p w14:paraId="6D199DFE" w14:textId="77777777" w:rsidR="00960EE7" w:rsidRPr="00960EE7" w:rsidRDefault="00960EE7" w:rsidP="00960EE7">
            <w:pPr>
              <w:jc w:val="center"/>
              <w:rPr>
                <w:rFonts w:ascii="Calibri" w:eastAsia="Times New Roman" w:hAnsi="Calibri" w:cstheme="minorHAnsi"/>
                <w:sz w:val="20"/>
                <w:szCs w:val="20"/>
                <w:lang w:val="en-US"/>
              </w:rPr>
            </w:pPr>
          </w:p>
          <w:p w14:paraId="0ACF0B2B"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43EC27B2"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C17E619" w14:textId="77777777" w:rsidTr="00345411">
        <w:tc>
          <w:tcPr>
            <w:tcW w:w="3256" w:type="dxa"/>
          </w:tcPr>
          <w:p w14:paraId="19BE3442" w14:textId="77777777" w:rsidR="00960EE7" w:rsidRPr="00960EE7" w:rsidRDefault="00960EE7" w:rsidP="00960EE7">
            <w:pPr>
              <w:jc w:val="center"/>
              <w:rPr>
                <w:rFonts w:ascii="Calibri" w:eastAsia="Times New Roman" w:hAnsi="Calibri" w:cstheme="minorHAnsi"/>
                <w:sz w:val="20"/>
                <w:szCs w:val="20"/>
                <w:lang w:val="en-US"/>
              </w:rPr>
            </w:pPr>
          </w:p>
          <w:p w14:paraId="30E781D3" w14:textId="77777777" w:rsidR="00960EE7" w:rsidRPr="00960EE7" w:rsidRDefault="00960EE7" w:rsidP="00960EE7">
            <w:pPr>
              <w:jc w:val="center"/>
              <w:rPr>
                <w:rFonts w:ascii="Calibri" w:eastAsia="Times New Roman" w:hAnsi="Calibri" w:cstheme="minorHAnsi"/>
                <w:sz w:val="20"/>
                <w:szCs w:val="20"/>
                <w:lang w:val="en-US"/>
              </w:rPr>
            </w:pPr>
          </w:p>
          <w:p w14:paraId="3C6C37D2"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1EA647A9"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7C3BFF3B" w14:textId="77777777" w:rsidTr="00345411">
        <w:tc>
          <w:tcPr>
            <w:tcW w:w="3256" w:type="dxa"/>
          </w:tcPr>
          <w:p w14:paraId="6BE346C3" w14:textId="77777777" w:rsidR="00960EE7" w:rsidRPr="00960EE7" w:rsidRDefault="00960EE7" w:rsidP="00960EE7">
            <w:pPr>
              <w:jc w:val="center"/>
              <w:rPr>
                <w:rFonts w:ascii="Calibri" w:eastAsia="Times New Roman" w:hAnsi="Calibri" w:cstheme="minorHAnsi"/>
                <w:sz w:val="20"/>
                <w:szCs w:val="20"/>
                <w:lang w:val="en-US"/>
              </w:rPr>
            </w:pPr>
          </w:p>
          <w:p w14:paraId="091EA672" w14:textId="77777777" w:rsidR="00960EE7" w:rsidRPr="00960EE7" w:rsidRDefault="00960EE7" w:rsidP="00960EE7">
            <w:pPr>
              <w:jc w:val="center"/>
              <w:rPr>
                <w:rFonts w:ascii="Calibri" w:eastAsia="Times New Roman" w:hAnsi="Calibri" w:cstheme="minorHAnsi"/>
                <w:sz w:val="20"/>
                <w:szCs w:val="20"/>
                <w:lang w:val="en-US"/>
              </w:rPr>
            </w:pPr>
          </w:p>
          <w:p w14:paraId="77E423C6"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63D6443"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EA3BF2E" w14:textId="77777777" w:rsidTr="00345411">
        <w:tc>
          <w:tcPr>
            <w:tcW w:w="3256" w:type="dxa"/>
          </w:tcPr>
          <w:p w14:paraId="24BB70AC" w14:textId="77777777" w:rsidR="00960EE7" w:rsidRPr="00960EE7" w:rsidRDefault="00960EE7" w:rsidP="00960EE7">
            <w:pPr>
              <w:jc w:val="center"/>
              <w:rPr>
                <w:rFonts w:ascii="Calibri" w:eastAsia="Times New Roman" w:hAnsi="Calibri" w:cstheme="minorHAnsi"/>
                <w:sz w:val="20"/>
                <w:szCs w:val="20"/>
                <w:lang w:val="en-US"/>
              </w:rPr>
            </w:pPr>
          </w:p>
          <w:p w14:paraId="45DE423D" w14:textId="77777777" w:rsidR="00960EE7" w:rsidRPr="00960EE7" w:rsidRDefault="00960EE7" w:rsidP="00960EE7">
            <w:pPr>
              <w:jc w:val="center"/>
              <w:rPr>
                <w:rFonts w:ascii="Calibri" w:eastAsia="Times New Roman" w:hAnsi="Calibri" w:cstheme="minorHAnsi"/>
                <w:sz w:val="20"/>
                <w:szCs w:val="20"/>
                <w:lang w:val="en-US"/>
              </w:rPr>
            </w:pPr>
          </w:p>
          <w:p w14:paraId="7A9FEA22"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63E62198"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50A9D18A" w14:textId="77777777" w:rsidTr="00345411">
        <w:tc>
          <w:tcPr>
            <w:tcW w:w="3256" w:type="dxa"/>
          </w:tcPr>
          <w:p w14:paraId="3AE9FDF6" w14:textId="77777777" w:rsidR="00960EE7" w:rsidRPr="00960EE7" w:rsidRDefault="00960EE7" w:rsidP="00960EE7">
            <w:pPr>
              <w:jc w:val="center"/>
              <w:rPr>
                <w:rFonts w:ascii="Calibri" w:eastAsia="Times New Roman" w:hAnsi="Calibri" w:cstheme="minorHAnsi"/>
                <w:sz w:val="20"/>
                <w:szCs w:val="20"/>
                <w:lang w:val="en-US"/>
              </w:rPr>
            </w:pPr>
          </w:p>
          <w:p w14:paraId="3DC08D53" w14:textId="77777777" w:rsidR="00960EE7" w:rsidRPr="00960EE7" w:rsidRDefault="00960EE7" w:rsidP="00960EE7">
            <w:pPr>
              <w:jc w:val="center"/>
              <w:rPr>
                <w:rFonts w:ascii="Calibri" w:eastAsia="Times New Roman" w:hAnsi="Calibri" w:cstheme="minorHAnsi"/>
                <w:sz w:val="20"/>
                <w:szCs w:val="20"/>
                <w:lang w:val="en-US"/>
              </w:rPr>
            </w:pPr>
          </w:p>
          <w:p w14:paraId="1EFA8385"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B943B0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D5708B3" w14:textId="77777777" w:rsidTr="00345411">
        <w:tc>
          <w:tcPr>
            <w:tcW w:w="3256" w:type="dxa"/>
          </w:tcPr>
          <w:p w14:paraId="1DD86BFC" w14:textId="77777777" w:rsidR="00960EE7" w:rsidRPr="00960EE7" w:rsidRDefault="00960EE7" w:rsidP="00960EE7">
            <w:pPr>
              <w:jc w:val="center"/>
              <w:rPr>
                <w:rFonts w:ascii="Calibri" w:eastAsia="Times New Roman" w:hAnsi="Calibri" w:cstheme="minorHAnsi"/>
                <w:sz w:val="20"/>
                <w:szCs w:val="20"/>
                <w:lang w:val="en-US"/>
              </w:rPr>
            </w:pPr>
          </w:p>
          <w:p w14:paraId="12B355A7" w14:textId="77777777" w:rsidR="00960EE7" w:rsidRPr="00960EE7" w:rsidRDefault="00960EE7" w:rsidP="00960EE7">
            <w:pPr>
              <w:jc w:val="center"/>
              <w:rPr>
                <w:rFonts w:ascii="Calibri" w:eastAsia="Times New Roman" w:hAnsi="Calibri" w:cstheme="minorHAnsi"/>
                <w:sz w:val="20"/>
                <w:szCs w:val="20"/>
                <w:lang w:val="en-US"/>
              </w:rPr>
            </w:pPr>
          </w:p>
          <w:p w14:paraId="04E99681"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103F7422"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304CD15B" w14:textId="77777777" w:rsidTr="00345411">
        <w:tc>
          <w:tcPr>
            <w:tcW w:w="3256" w:type="dxa"/>
          </w:tcPr>
          <w:p w14:paraId="3EF5BEC0" w14:textId="77777777" w:rsidR="00960EE7" w:rsidRPr="00960EE7" w:rsidRDefault="00960EE7" w:rsidP="00960EE7">
            <w:pPr>
              <w:jc w:val="center"/>
              <w:rPr>
                <w:rFonts w:ascii="Calibri" w:eastAsia="Times New Roman" w:hAnsi="Calibri" w:cstheme="minorHAnsi"/>
                <w:sz w:val="20"/>
                <w:szCs w:val="20"/>
                <w:lang w:val="en-US"/>
              </w:rPr>
            </w:pPr>
          </w:p>
          <w:p w14:paraId="74A3B22D" w14:textId="77777777" w:rsidR="00960EE7" w:rsidRPr="00960EE7" w:rsidRDefault="00960EE7" w:rsidP="00960EE7">
            <w:pPr>
              <w:jc w:val="center"/>
              <w:rPr>
                <w:rFonts w:ascii="Calibri" w:eastAsia="Times New Roman" w:hAnsi="Calibri" w:cstheme="minorHAnsi"/>
                <w:sz w:val="20"/>
                <w:szCs w:val="20"/>
                <w:lang w:val="en-US"/>
              </w:rPr>
            </w:pPr>
          </w:p>
          <w:p w14:paraId="46F74DCD"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18708937"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2A4F7E9B" w14:textId="77777777" w:rsidTr="00345411">
        <w:tc>
          <w:tcPr>
            <w:tcW w:w="3256" w:type="dxa"/>
          </w:tcPr>
          <w:p w14:paraId="0E0869C0" w14:textId="77777777" w:rsidR="00960EE7" w:rsidRPr="00960EE7" w:rsidRDefault="00960EE7" w:rsidP="00960EE7">
            <w:pPr>
              <w:jc w:val="center"/>
              <w:rPr>
                <w:rFonts w:ascii="Calibri" w:eastAsia="Times New Roman" w:hAnsi="Calibri" w:cstheme="minorHAnsi"/>
                <w:sz w:val="20"/>
                <w:szCs w:val="20"/>
                <w:lang w:val="en-US"/>
              </w:rPr>
            </w:pPr>
          </w:p>
          <w:p w14:paraId="73CDAE7B" w14:textId="77777777" w:rsidR="00960EE7" w:rsidRPr="00960EE7" w:rsidRDefault="00960EE7" w:rsidP="00960EE7">
            <w:pPr>
              <w:jc w:val="center"/>
              <w:rPr>
                <w:rFonts w:ascii="Calibri" w:eastAsia="Times New Roman" w:hAnsi="Calibri" w:cstheme="minorHAnsi"/>
                <w:sz w:val="20"/>
                <w:szCs w:val="20"/>
                <w:lang w:val="en-US"/>
              </w:rPr>
            </w:pPr>
          </w:p>
          <w:p w14:paraId="34ABACAE"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390C5CC3"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9D9C12F" w14:textId="77777777" w:rsidTr="00345411">
        <w:tc>
          <w:tcPr>
            <w:tcW w:w="3256" w:type="dxa"/>
          </w:tcPr>
          <w:p w14:paraId="46B8CB03" w14:textId="77777777" w:rsidR="00960EE7" w:rsidRPr="00960EE7" w:rsidRDefault="00960EE7" w:rsidP="00960EE7">
            <w:pPr>
              <w:jc w:val="center"/>
              <w:rPr>
                <w:rFonts w:ascii="Calibri" w:eastAsia="Times New Roman" w:hAnsi="Calibri" w:cstheme="minorHAnsi"/>
                <w:sz w:val="20"/>
                <w:szCs w:val="20"/>
                <w:lang w:val="en-US"/>
              </w:rPr>
            </w:pPr>
          </w:p>
          <w:p w14:paraId="3A510F9A" w14:textId="77777777" w:rsidR="00960EE7" w:rsidRPr="00960EE7" w:rsidRDefault="00960EE7" w:rsidP="00960EE7">
            <w:pPr>
              <w:jc w:val="center"/>
              <w:rPr>
                <w:rFonts w:ascii="Calibri" w:eastAsia="Times New Roman" w:hAnsi="Calibri" w:cstheme="minorHAnsi"/>
                <w:sz w:val="20"/>
                <w:szCs w:val="20"/>
                <w:lang w:val="en-US"/>
              </w:rPr>
            </w:pPr>
          </w:p>
          <w:p w14:paraId="52D054CC"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1D51E563" w14:textId="77777777" w:rsidR="00960EE7" w:rsidRPr="00960EE7" w:rsidRDefault="00960EE7" w:rsidP="00960EE7">
            <w:pPr>
              <w:jc w:val="center"/>
              <w:rPr>
                <w:rFonts w:ascii="Calibri" w:eastAsia="Times New Roman" w:hAnsi="Calibri" w:cstheme="minorHAnsi"/>
                <w:sz w:val="20"/>
                <w:szCs w:val="20"/>
                <w:lang w:val="en-US"/>
              </w:rPr>
            </w:pPr>
          </w:p>
        </w:tc>
      </w:tr>
    </w:tbl>
    <w:p w14:paraId="61D50715"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447D96C2"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210D5A0F"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1844B32A" w14:textId="77777777" w:rsidR="00960EE7" w:rsidRPr="00960EE7" w:rsidRDefault="00960EE7" w:rsidP="00960EE7">
      <w:pPr>
        <w:spacing w:after="0" w:line="240" w:lineRule="auto"/>
        <w:jc w:val="both"/>
        <w:rPr>
          <w:rFonts w:ascii="Calibri" w:eastAsia="Times New Roman" w:hAnsi="Calibri" w:cstheme="minorHAnsi"/>
          <w:b/>
          <w:sz w:val="28"/>
          <w:szCs w:val="28"/>
          <w:u w:val="single"/>
          <w:lang w:val="en-US"/>
        </w:rPr>
      </w:pPr>
    </w:p>
    <w:p w14:paraId="1E9A1133"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9</w:t>
      </w:r>
    </w:p>
    <w:p w14:paraId="17929B2F"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p>
    <w:p w14:paraId="6E5822C1"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NAME AND ADDRESS OF PRODUCER(S) TO WHOM PACKAGING AND PACKAGED PRODUCTS WAS/WERE ‘</w:t>
      </w:r>
      <w:r w:rsidRPr="00960EE7">
        <w:rPr>
          <w:rFonts w:ascii="Calibri" w:eastAsia="Times New Roman" w:hAnsi="Calibri" w:cstheme="minorHAnsi"/>
          <w:b/>
          <w:color w:val="2F5496" w:themeColor="accent1" w:themeShade="BF"/>
          <w:sz w:val="32"/>
          <w:szCs w:val="32"/>
          <w:u w:val="single"/>
          <w:lang w:val="en-US"/>
        </w:rPr>
        <w:t>RECEIVED</w:t>
      </w:r>
      <w:r w:rsidRPr="00960EE7">
        <w:rPr>
          <w:rFonts w:ascii="Calibri" w:eastAsia="Times New Roman" w:hAnsi="Calibri" w:cstheme="minorHAnsi"/>
          <w:b/>
          <w:color w:val="2F5496" w:themeColor="accent1" w:themeShade="BF"/>
          <w:sz w:val="32"/>
          <w:szCs w:val="32"/>
          <w:lang w:val="en-US"/>
        </w:rPr>
        <w:t xml:space="preserve">’ IN THE </w:t>
      </w:r>
      <w:r w:rsidRPr="00960EE7">
        <w:rPr>
          <w:rFonts w:ascii="Calibri" w:eastAsia="Times New Roman" w:hAnsi="Calibri" w:cstheme="minorHAnsi"/>
          <w:b/>
          <w:color w:val="2F5496" w:themeColor="accent1" w:themeShade="BF"/>
          <w:sz w:val="32"/>
          <w:szCs w:val="32"/>
          <w:u w:val="single"/>
          <w:lang w:val="en-US"/>
        </w:rPr>
        <w:t>TWELVE-MONTH</w:t>
      </w:r>
      <w:r w:rsidRPr="00960EE7">
        <w:rPr>
          <w:rFonts w:ascii="Calibri" w:eastAsia="Times New Roman" w:hAnsi="Calibri" w:cstheme="minorHAnsi"/>
          <w:b/>
          <w:color w:val="2F5496" w:themeColor="accent1" w:themeShade="BF"/>
          <w:sz w:val="32"/>
          <w:szCs w:val="32"/>
          <w:lang w:val="en-US"/>
        </w:rPr>
        <w:t xml:space="preserve"> PERIOD PRIOR TO THE DATE OF APPLICATION</w:t>
      </w:r>
    </w:p>
    <w:p w14:paraId="463A274C" w14:textId="77777777" w:rsidR="00960EE7" w:rsidRPr="00960EE7" w:rsidRDefault="00960EE7" w:rsidP="00960EE7">
      <w:pPr>
        <w:spacing w:after="0" w:line="240" w:lineRule="auto"/>
        <w:rPr>
          <w:rFonts w:ascii="Calibri" w:eastAsia="Times New Roman" w:hAnsi="Calibri" w:cstheme="minorHAnsi"/>
          <w:lang w:val="en-US"/>
        </w:rPr>
      </w:pPr>
    </w:p>
    <w:p w14:paraId="400258B7" w14:textId="77777777" w:rsidR="00960EE7" w:rsidRPr="00960EE7" w:rsidRDefault="00960EE7" w:rsidP="00960EE7">
      <w:pPr>
        <w:spacing w:after="0" w:line="240" w:lineRule="auto"/>
        <w:rPr>
          <w:rFonts w:ascii="Calibri" w:eastAsia="Times New Roman" w:hAnsi="Calibri" w:cstheme="minorHAnsi"/>
          <w:sz w:val="20"/>
          <w:szCs w:val="20"/>
          <w:lang w:val="en-US"/>
        </w:rPr>
      </w:pPr>
      <w:r w:rsidRPr="00960EE7">
        <w:rPr>
          <w:rFonts w:ascii="Calibri" w:eastAsia="Times New Roman" w:hAnsi="Calibri" w:cstheme="minorHAnsi"/>
          <w:sz w:val="20"/>
          <w:szCs w:val="20"/>
          <w:lang w:val="en-US"/>
        </w:rPr>
        <w:t>(This page may be photocopied if more space is required)</w:t>
      </w:r>
      <w:r w:rsidRPr="00960EE7">
        <w:rPr>
          <w:rFonts w:ascii="Calibri" w:eastAsia="Times New Roman" w:hAnsi="Calibri" w:cstheme="minorHAnsi"/>
          <w:sz w:val="20"/>
          <w:szCs w:val="20"/>
          <w:lang w:val="en-US"/>
        </w:rPr>
        <w:tab/>
        <w:t>Page No.   ______ of _______</w:t>
      </w:r>
    </w:p>
    <w:p w14:paraId="3512309C" w14:textId="77777777" w:rsidR="00960EE7" w:rsidRPr="00960EE7" w:rsidRDefault="00960EE7" w:rsidP="00960EE7">
      <w:pPr>
        <w:spacing w:after="0" w:line="240" w:lineRule="auto"/>
        <w:rPr>
          <w:rFonts w:ascii="Calibri" w:eastAsia="Times New Roman" w:hAnsi="Calibri" w:cstheme="minorHAnsi"/>
          <w:sz w:val="20"/>
          <w:szCs w:val="20"/>
          <w:lang w:val="en-US"/>
        </w:rPr>
      </w:pPr>
    </w:p>
    <w:tbl>
      <w:tblPr>
        <w:tblStyle w:val="TableGrid4"/>
        <w:tblW w:w="0" w:type="auto"/>
        <w:tblLook w:val="04A0" w:firstRow="1" w:lastRow="0" w:firstColumn="1" w:lastColumn="0" w:noHBand="0" w:noVBand="1"/>
      </w:tblPr>
      <w:tblGrid>
        <w:gridCol w:w="3256"/>
        <w:gridCol w:w="4252"/>
      </w:tblGrid>
      <w:tr w:rsidR="00960EE7" w:rsidRPr="00960EE7" w14:paraId="7A412E18" w14:textId="77777777" w:rsidTr="00345411">
        <w:tc>
          <w:tcPr>
            <w:tcW w:w="3256" w:type="dxa"/>
          </w:tcPr>
          <w:p w14:paraId="15DF9921"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Name</w:t>
            </w:r>
          </w:p>
        </w:tc>
        <w:tc>
          <w:tcPr>
            <w:tcW w:w="4252" w:type="dxa"/>
          </w:tcPr>
          <w:p w14:paraId="3E025344"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Address</w:t>
            </w:r>
          </w:p>
        </w:tc>
      </w:tr>
      <w:tr w:rsidR="00960EE7" w:rsidRPr="00960EE7" w14:paraId="6132E0FE" w14:textId="77777777" w:rsidTr="00345411">
        <w:tc>
          <w:tcPr>
            <w:tcW w:w="3256" w:type="dxa"/>
          </w:tcPr>
          <w:p w14:paraId="3192391E" w14:textId="77777777" w:rsidR="00960EE7" w:rsidRPr="00960EE7" w:rsidRDefault="00960EE7" w:rsidP="00960EE7">
            <w:pPr>
              <w:jc w:val="center"/>
              <w:rPr>
                <w:rFonts w:ascii="Calibri" w:eastAsia="Times New Roman" w:hAnsi="Calibri" w:cstheme="minorHAnsi"/>
                <w:sz w:val="20"/>
                <w:szCs w:val="20"/>
                <w:lang w:val="en-US"/>
              </w:rPr>
            </w:pPr>
          </w:p>
          <w:p w14:paraId="51A60B0A" w14:textId="77777777" w:rsidR="00960EE7" w:rsidRPr="00960EE7" w:rsidRDefault="00960EE7" w:rsidP="00960EE7">
            <w:pPr>
              <w:jc w:val="center"/>
              <w:rPr>
                <w:rFonts w:ascii="Calibri" w:eastAsia="Times New Roman" w:hAnsi="Calibri" w:cstheme="minorHAnsi"/>
                <w:sz w:val="20"/>
                <w:szCs w:val="20"/>
                <w:lang w:val="en-US"/>
              </w:rPr>
            </w:pPr>
          </w:p>
          <w:p w14:paraId="6A0261FC"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7875FB34"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7C426358" w14:textId="77777777" w:rsidTr="00345411">
        <w:tc>
          <w:tcPr>
            <w:tcW w:w="3256" w:type="dxa"/>
          </w:tcPr>
          <w:p w14:paraId="77EE47B6" w14:textId="77777777" w:rsidR="00960EE7" w:rsidRPr="00960EE7" w:rsidRDefault="00960EE7" w:rsidP="00960EE7">
            <w:pPr>
              <w:jc w:val="center"/>
              <w:rPr>
                <w:rFonts w:ascii="Calibri" w:eastAsia="Times New Roman" w:hAnsi="Calibri" w:cstheme="minorHAnsi"/>
                <w:sz w:val="20"/>
                <w:szCs w:val="20"/>
                <w:lang w:val="en-US"/>
              </w:rPr>
            </w:pPr>
          </w:p>
          <w:p w14:paraId="0B421059" w14:textId="77777777" w:rsidR="00960EE7" w:rsidRPr="00960EE7" w:rsidRDefault="00960EE7" w:rsidP="00960EE7">
            <w:pPr>
              <w:jc w:val="center"/>
              <w:rPr>
                <w:rFonts w:ascii="Calibri" w:eastAsia="Times New Roman" w:hAnsi="Calibri" w:cstheme="minorHAnsi"/>
                <w:sz w:val="20"/>
                <w:szCs w:val="20"/>
                <w:lang w:val="en-US"/>
              </w:rPr>
            </w:pPr>
          </w:p>
          <w:p w14:paraId="0079EA4C"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601E0F6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78B8F22" w14:textId="77777777" w:rsidTr="00345411">
        <w:tc>
          <w:tcPr>
            <w:tcW w:w="3256" w:type="dxa"/>
          </w:tcPr>
          <w:p w14:paraId="19EA2CB8" w14:textId="77777777" w:rsidR="00960EE7" w:rsidRPr="00960EE7" w:rsidRDefault="00960EE7" w:rsidP="00960EE7">
            <w:pPr>
              <w:jc w:val="center"/>
              <w:rPr>
                <w:rFonts w:ascii="Calibri" w:eastAsia="Times New Roman" w:hAnsi="Calibri" w:cstheme="minorHAnsi"/>
                <w:sz w:val="20"/>
                <w:szCs w:val="20"/>
                <w:lang w:val="en-US"/>
              </w:rPr>
            </w:pPr>
          </w:p>
          <w:p w14:paraId="47C24B29" w14:textId="77777777" w:rsidR="00960EE7" w:rsidRPr="00960EE7" w:rsidRDefault="00960EE7" w:rsidP="00960EE7">
            <w:pPr>
              <w:jc w:val="center"/>
              <w:rPr>
                <w:rFonts w:ascii="Calibri" w:eastAsia="Times New Roman" w:hAnsi="Calibri" w:cstheme="minorHAnsi"/>
                <w:sz w:val="20"/>
                <w:szCs w:val="20"/>
                <w:lang w:val="en-US"/>
              </w:rPr>
            </w:pPr>
          </w:p>
          <w:p w14:paraId="03CA4634"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1F3F85C"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0647788" w14:textId="77777777" w:rsidTr="00345411">
        <w:tc>
          <w:tcPr>
            <w:tcW w:w="3256" w:type="dxa"/>
          </w:tcPr>
          <w:p w14:paraId="0FFEB731" w14:textId="77777777" w:rsidR="00960EE7" w:rsidRPr="00960EE7" w:rsidRDefault="00960EE7" w:rsidP="00960EE7">
            <w:pPr>
              <w:jc w:val="center"/>
              <w:rPr>
                <w:rFonts w:ascii="Calibri" w:eastAsia="Times New Roman" w:hAnsi="Calibri" w:cstheme="minorHAnsi"/>
                <w:sz w:val="20"/>
                <w:szCs w:val="20"/>
                <w:lang w:val="en-US"/>
              </w:rPr>
            </w:pPr>
          </w:p>
          <w:p w14:paraId="39C680DF" w14:textId="77777777" w:rsidR="00960EE7" w:rsidRPr="00960EE7" w:rsidRDefault="00960EE7" w:rsidP="00960EE7">
            <w:pPr>
              <w:jc w:val="center"/>
              <w:rPr>
                <w:rFonts w:ascii="Calibri" w:eastAsia="Times New Roman" w:hAnsi="Calibri" w:cstheme="minorHAnsi"/>
                <w:sz w:val="20"/>
                <w:szCs w:val="20"/>
                <w:lang w:val="en-US"/>
              </w:rPr>
            </w:pPr>
          </w:p>
          <w:p w14:paraId="0F4AD0CE"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44392C47"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46A0369A" w14:textId="77777777" w:rsidTr="00345411">
        <w:tc>
          <w:tcPr>
            <w:tcW w:w="3256" w:type="dxa"/>
          </w:tcPr>
          <w:p w14:paraId="094A9126" w14:textId="77777777" w:rsidR="00960EE7" w:rsidRPr="00960EE7" w:rsidRDefault="00960EE7" w:rsidP="00960EE7">
            <w:pPr>
              <w:jc w:val="center"/>
              <w:rPr>
                <w:rFonts w:ascii="Calibri" w:eastAsia="Times New Roman" w:hAnsi="Calibri" w:cstheme="minorHAnsi"/>
                <w:sz w:val="20"/>
                <w:szCs w:val="20"/>
                <w:lang w:val="en-US"/>
              </w:rPr>
            </w:pPr>
          </w:p>
          <w:p w14:paraId="0CAF1222" w14:textId="77777777" w:rsidR="00960EE7" w:rsidRPr="00960EE7" w:rsidRDefault="00960EE7" w:rsidP="00960EE7">
            <w:pPr>
              <w:jc w:val="center"/>
              <w:rPr>
                <w:rFonts w:ascii="Calibri" w:eastAsia="Times New Roman" w:hAnsi="Calibri" w:cstheme="minorHAnsi"/>
                <w:sz w:val="20"/>
                <w:szCs w:val="20"/>
                <w:lang w:val="en-US"/>
              </w:rPr>
            </w:pPr>
          </w:p>
          <w:p w14:paraId="33576616"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3AF43BA0"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1E0381D" w14:textId="77777777" w:rsidTr="00345411">
        <w:tc>
          <w:tcPr>
            <w:tcW w:w="3256" w:type="dxa"/>
          </w:tcPr>
          <w:p w14:paraId="0B5B84BF" w14:textId="77777777" w:rsidR="00960EE7" w:rsidRPr="00960EE7" w:rsidRDefault="00960EE7" w:rsidP="00960EE7">
            <w:pPr>
              <w:jc w:val="center"/>
              <w:rPr>
                <w:rFonts w:ascii="Calibri" w:eastAsia="Times New Roman" w:hAnsi="Calibri" w:cstheme="minorHAnsi"/>
                <w:sz w:val="20"/>
                <w:szCs w:val="20"/>
                <w:lang w:val="en-US"/>
              </w:rPr>
            </w:pPr>
          </w:p>
          <w:p w14:paraId="51003BD9" w14:textId="77777777" w:rsidR="00960EE7" w:rsidRPr="00960EE7" w:rsidRDefault="00960EE7" w:rsidP="00960EE7">
            <w:pPr>
              <w:jc w:val="center"/>
              <w:rPr>
                <w:rFonts w:ascii="Calibri" w:eastAsia="Times New Roman" w:hAnsi="Calibri" w:cstheme="minorHAnsi"/>
                <w:sz w:val="20"/>
                <w:szCs w:val="20"/>
                <w:lang w:val="en-US"/>
              </w:rPr>
            </w:pPr>
          </w:p>
          <w:p w14:paraId="1104D0F9"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0D18B78"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7F5163C1" w14:textId="77777777" w:rsidTr="00345411">
        <w:tc>
          <w:tcPr>
            <w:tcW w:w="3256" w:type="dxa"/>
          </w:tcPr>
          <w:p w14:paraId="11D568E3" w14:textId="77777777" w:rsidR="00960EE7" w:rsidRPr="00960EE7" w:rsidRDefault="00960EE7" w:rsidP="00960EE7">
            <w:pPr>
              <w:jc w:val="center"/>
              <w:rPr>
                <w:rFonts w:ascii="Calibri" w:eastAsia="Times New Roman" w:hAnsi="Calibri" w:cstheme="minorHAnsi"/>
                <w:sz w:val="20"/>
                <w:szCs w:val="20"/>
                <w:lang w:val="en-US"/>
              </w:rPr>
            </w:pPr>
          </w:p>
          <w:p w14:paraId="43257BDB" w14:textId="77777777" w:rsidR="00960EE7" w:rsidRPr="00960EE7" w:rsidRDefault="00960EE7" w:rsidP="00960EE7">
            <w:pPr>
              <w:jc w:val="center"/>
              <w:rPr>
                <w:rFonts w:ascii="Calibri" w:eastAsia="Times New Roman" w:hAnsi="Calibri" w:cstheme="minorHAnsi"/>
                <w:sz w:val="20"/>
                <w:szCs w:val="20"/>
                <w:lang w:val="en-US"/>
              </w:rPr>
            </w:pPr>
          </w:p>
          <w:p w14:paraId="100D5245"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6A19EAC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7532B1FD" w14:textId="77777777" w:rsidTr="00345411">
        <w:tc>
          <w:tcPr>
            <w:tcW w:w="3256" w:type="dxa"/>
          </w:tcPr>
          <w:p w14:paraId="706CE689" w14:textId="77777777" w:rsidR="00960EE7" w:rsidRPr="00960EE7" w:rsidRDefault="00960EE7" w:rsidP="00960EE7">
            <w:pPr>
              <w:jc w:val="center"/>
              <w:rPr>
                <w:rFonts w:ascii="Calibri" w:eastAsia="Times New Roman" w:hAnsi="Calibri" w:cstheme="minorHAnsi"/>
                <w:sz w:val="20"/>
                <w:szCs w:val="20"/>
                <w:lang w:val="en-US"/>
              </w:rPr>
            </w:pPr>
          </w:p>
          <w:p w14:paraId="1CD506B0" w14:textId="77777777" w:rsidR="00960EE7" w:rsidRPr="00960EE7" w:rsidRDefault="00960EE7" w:rsidP="00960EE7">
            <w:pPr>
              <w:jc w:val="center"/>
              <w:rPr>
                <w:rFonts w:ascii="Calibri" w:eastAsia="Times New Roman" w:hAnsi="Calibri" w:cstheme="minorHAnsi"/>
                <w:sz w:val="20"/>
                <w:szCs w:val="20"/>
                <w:lang w:val="en-US"/>
              </w:rPr>
            </w:pPr>
          </w:p>
          <w:p w14:paraId="336E5D96"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2C09208E"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6313C31" w14:textId="77777777" w:rsidTr="00345411">
        <w:tc>
          <w:tcPr>
            <w:tcW w:w="3256" w:type="dxa"/>
          </w:tcPr>
          <w:p w14:paraId="34E31EE9" w14:textId="77777777" w:rsidR="00960EE7" w:rsidRPr="00960EE7" w:rsidRDefault="00960EE7" w:rsidP="00960EE7">
            <w:pPr>
              <w:jc w:val="center"/>
              <w:rPr>
                <w:rFonts w:ascii="Calibri" w:eastAsia="Times New Roman" w:hAnsi="Calibri" w:cstheme="minorHAnsi"/>
                <w:sz w:val="20"/>
                <w:szCs w:val="20"/>
                <w:lang w:val="en-US"/>
              </w:rPr>
            </w:pPr>
          </w:p>
          <w:p w14:paraId="0825AEFC" w14:textId="77777777" w:rsidR="00960EE7" w:rsidRPr="00960EE7" w:rsidRDefault="00960EE7" w:rsidP="00960EE7">
            <w:pPr>
              <w:jc w:val="center"/>
              <w:rPr>
                <w:rFonts w:ascii="Calibri" w:eastAsia="Times New Roman" w:hAnsi="Calibri" w:cstheme="minorHAnsi"/>
                <w:sz w:val="20"/>
                <w:szCs w:val="20"/>
                <w:lang w:val="en-US"/>
              </w:rPr>
            </w:pPr>
          </w:p>
          <w:p w14:paraId="28B6A0F6"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149C5AD"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11D70679" w14:textId="77777777" w:rsidTr="00345411">
        <w:tc>
          <w:tcPr>
            <w:tcW w:w="3256" w:type="dxa"/>
          </w:tcPr>
          <w:p w14:paraId="29DEDC13" w14:textId="77777777" w:rsidR="00960EE7" w:rsidRPr="00960EE7" w:rsidRDefault="00960EE7" w:rsidP="00960EE7">
            <w:pPr>
              <w:jc w:val="center"/>
              <w:rPr>
                <w:rFonts w:ascii="Calibri" w:eastAsia="Times New Roman" w:hAnsi="Calibri" w:cstheme="minorHAnsi"/>
                <w:sz w:val="20"/>
                <w:szCs w:val="20"/>
                <w:lang w:val="en-US"/>
              </w:rPr>
            </w:pPr>
          </w:p>
          <w:p w14:paraId="65AD93AF" w14:textId="77777777" w:rsidR="00960EE7" w:rsidRPr="00960EE7" w:rsidRDefault="00960EE7" w:rsidP="00960EE7">
            <w:pPr>
              <w:jc w:val="center"/>
              <w:rPr>
                <w:rFonts w:ascii="Calibri" w:eastAsia="Times New Roman" w:hAnsi="Calibri" w:cstheme="minorHAnsi"/>
                <w:sz w:val="20"/>
                <w:szCs w:val="20"/>
                <w:lang w:val="en-US"/>
              </w:rPr>
            </w:pPr>
          </w:p>
          <w:p w14:paraId="4F0785C4"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6EA3829F"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44FDC7B0" w14:textId="77777777" w:rsidTr="00345411">
        <w:tc>
          <w:tcPr>
            <w:tcW w:w="3256" w:type="dxa"/>
          </w:tcPr>
          <w:p w14:paraId="01201B6A" w14:textId="77777777" w:rsidR="00960EE7" w:rsidRPr="00960EE7" w:rsidRDefault="00960EE7" w:rsidP="00960EE7">
            <w:pPr>
              <w:jc w:val="center"/>
              <w:rPr>
                <w:rFonts w:ascii="Calibri" w:eastAsia="Times New Roman" w:hAnsi="Calibri" w:cstheme="minorHAnsi"/>
                <w:sz w:val="20"/>
                <w:szCs w:val="20"/>
                <w:lang w:val="en-US"/>
              </w:rPr>
            </w:pPr>
          </w:p>
          <w:p w14:paraId="47C8619D" w14:textId="77777777" w:rsidR="00960EE7" w:rsidRPr="00960EE7" w:rsidRDefault="00960EE7" w:rsidP="00960EE7">
            <w:pPr>
              <w:jc w:val="center"/>
              <w:rPr>
                <w:rFonts w:ascii="Calibri" w:eastAsia="Times New Roman" w:hAnsi="Calibri" w:cstheme="minorHAnsi"/>
                <w:sz w:val="20"/>
                <w:szCs w:val="20"/>
                <w:lang w:val="en-US"/>
              </w:rPr>
            </w:pPr>
          </w:p>
          <w:p w14:paraId="6D558F09"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65D511F"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575B9C8B" w14:textId="77777777" w:rsidTr="00345411">
        <w:tc>
          <w:tcPr>
            <w:tcW w:w="3256" w:type="dxa"/>
          </w:tcPr>
          <w:p w14:paraId="56E271F8" w14:textId="77777777" w:rsidR="00960EE7" w:rsidRPr="00960EE7" w:rsidRDefault="00960EE7" w:rsidP="00960EE7">
            <w:pPr>
              <w:jc w:val="center"/>
              <w:rPr>
                <w:rFonts w:ascii="Calibri" w:eastAsia="Times New Roman" w:hAnsi="Calibri" w:cstheme="minorHAnsi"/>
                <w:sz w:val="20"/>
                <w:szCs w:val="20"/>
                <w:lang w:val="en-US"/>
              </w:rPr>
            </w:pPr>
          </w:p>
          <w:p w14:paraId="483B186D" w14:textId="77777777" w:rsidR="00960EE7" w:rsidRPr="00960EE7" w:rsidRDefault="00960EE7" w:rsidP="00960EE7">
            <w:pPr>
              <w:jc w:val="center"/>
              <w:rPr>
                <w:rFonts w:ascii="Calibri" w:eastAsia="Times New Roman" w:hAnsi="Calibri" w:cstheme="minorHAnsi"/>
                <w:sz w:val="20"/>
                <w:szCs w:val="20"/>
                <w:lang w:val="en-US"/>
              </w:rPr>
            </w:pPr>
          </w:p>
          <w:p w14:paraId="1E24E591" w14:textId="77777777" w:rsidR="00960EE7" w:rsidRPr="00960EE7" w:rsidRDefault="00960EE7" w:rsidP="00960EE7">
            <w:pPr>
              <w:jc w:val="center"/>
              <w:rPr>
                <w:rFonts w:ascii="Calibri" w:eastAsia="Times New Roman" w:hAnsi="Calibri" w:cstheme="minorHAnsi"/>
                <w:sz w:val="20"/>
                <w:szCs w:val="20"/>
                <w:lang w:val="en-US"/>
              </w:rPr>
            </w:pPr>
          </w:p>
        </w:tc>
        <w:tc>
          <w:tcPr>
            <w:tcW w:w="4252" w:type="dxa"/>
          </w:tcPr>
          <w:p w14:paraId="0887A899" w14:textId="77777777" w:rsidR="00960EE7" w:rsidRPr="00960EE7" w:rsidRDefault="00960EE7" w:rsidP="00960EE7">
            <w:pPr>
              <w:jc w:val="center"/>
              <w:rPr>
                <w:rFonts w:ascii="Calibri" w:eastAsia="Times New Roman" w:hAnsi="Calibri" w:cstheme="minorHAnsi"/>
                <w:sz w:val="20"/>
                <w:szCs w:val="20"/>
                <w:lang w:val="en-US"/>
              </w:rPr>
            </w:pPr>
          </w:p>
        </w:tc>
      </w:tr>
    </w:tbl>
    <w:p w14:paraId="70916BB7"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15DE48EA"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0B9FEF2F" w14:textId="77777777" w:rsidR="00960EE7" w:rsidRPr="00960EE7" w:rsidRDefault="00960EE7" w:rsidP="00960EE7">
      <w:pPr>
        <w:spacing w:after="0" w:line="240" w:lineRule="auto"/>
        <w:rPr>
          <w:rFonts w:ascii="Calibri" w:eastAsia="Times New Roman" w:hAnsi="Calibri" w:cstheme="minorHAnsi"/>
          <w:b/>
          <w:sz w:val="20"/>
          <w:szCs w:val="20"/>
          <w:vertAlign w:val="superscript"/>
          <w:lang w:val="en-US"/>
        </w:rPr>
      </w:pPr>
    </w:p>
    <w:p w14:paraId="11A79E11" w14:textId="77777777" w:rsidR="00960EE7" w:rsidRPr="00960EE7" w:rsidRDefault="00960EE7" w:rsidP="00960EE7">
      <w:pPr>
        <w:spacing w:after="0" w:line="240" w:lineRule="auto"/>
        <w:rPr>
          <w:rFonts w:ascii="Calibri" w:eastAsia="Times New Roman" w:hAnsi="Calibri" w:cstheme="minorHAnsi"/>
          <w:b/>
          <w:sz w:val="20"/>
          <w:szCs w:val="20"/>
          <w:vertAlign w:val="superscript"/>
          <w:lang w:val="en-US"/>
        </w:rPr>
      </w:pPr>
    </w:p>
    <w:p w14:paraId="6667AA4C" w14:textId="77777777" w:rsidR="00960EE7" w:rsidRPr="00960EE7" w:rsidRDefault="00960EE7" w:rsidP="00960EE7">
      <w:pPr>
        <w:spacing w:after="0" w:line="240" w:lineRule="auto"/>
        <w:rPr>
          <w:rFonts w:ascii="Calibri" w:eastAsia="Times New Roman" w:hAnsi="Calibri" w:cstheme="minorHAnsi"/>
          <w:b/>
          <w:sz w:val="20"/>
          <w:szCs w:val="20"/>
          <w:vertAlign w:val="superscript"/>
          <w:lang w:val="en-US"/>
        </w:rPr>
      </w:pPr>
    </w:p>
    <w:p w14:paraId="31FD0153"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52288D37"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78BE5C6E"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39ECE5EB"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 xml:space="preserve">SECTION 10 </w:t>
      </w:r>
    </w:p>
    <w:p w14:paraId="503D28E2" w14:textId="77777777" w:rsidR="00960EE7" w:rsidRPr="00960EE7" w:rsidRDefault="00960EE7" w:rsidP="00960EE7">
      <w:pPr>
        <w:spacing w:after="0" w:line="240" w:lineRule="auto"/>
        <w:rPr>
          <w:rFonts w:ascii="Calibri" w:eastAsia="Times New Roman" w:hAnsi="Calibri" w:cstheme="minorHAnsi"/>
          <w:color w:val="2F5496" w:themeColor="accent1" w:themeShade="BF"/>
          <w:sz w:val="32"/>
          <w:szCs w:val="32"/>
          <w:lang w:val="en-US"/>
        </w:rPr>
      </w:pPr>
    </w:p>
    <w:p w14:paraId="55564F00"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ESTIMATED PACKAGING WEIGHTS RECEIVED AND SUPPLIED BY THE APPLICANT INCLUDING REUSABLE PACKAGING IN THE </w:t>
      </w:r>
      <w:r w:rsidRPr="00960EE7">
        <w:rPr>
          <w:rFonts w:ascii="Calibri" w:eastAsia="Times New Roman" w:hAnsi="Calibri" w:cstheme="minorHAnsi"/>
          <w:b/>
          <w:color w:val="2F5496" w:themeColor="accent1" w:themeShade="BF"/>
          <w:sz w:val="32"/>
          <w:szCs w:val="32"/>
          <w:u w:val="single"/>
          <w:lang w:val="en-US"/>
        </w:rPr>
        <w:t>TWELVE-MONTH</w:t>
      </w:r>
      <w:r w:rsidRPr="00960EE7">
        <w:rPr>
          <w:rFonts w:ascii="Calibri" w:eastAsia="Times New Roman" w:hAnsi="Calibri" w:cstheme="minorHAnsi"/>
          <w:b/>
          <w:color w:val="2F5496" w:themeColor="accent1" w:themeShade="BF"/>
          <w:sz w:val="32"/>
          <w:szCs w:val="32"/>
          <w:lang w:val="en-US"/>
        </w:rPr>
        <w:t xml:space="preserve"> PERIOD PRIOR TO THE DATE OF THIS APPLICATION  </w:t>
      </w:r>
    </w:p>
    <w:p w14:paraId="6B21983A" w14:textId="77777777" w:rsidR="00960EE7" w:rsidRPr="00960EE7" w:rsidRDefault="00960EE7" w:rsidP="00960EE7">
      <w:pPr>
        <w:spacing w:after="0" w:line="240" w:lineRule="auto"/>
        <w:jc w:val="both"/>
        <w:rPr>
          <w:rFonts w:ascii="Calibri" w:eastAsia="Times New Roman" w:hAnsi="Calibri" w:cstheme="minorHAnsi"/>
          <w:b/>
          <w:sz w:val="28"/>
          <w:szCs w:val="28"/>
          <w:lang w:val="en-US"/>
        </w:rPr>
      </w:pPr>
    </w:p>
    <w:p w14:paraId="02D9D220" w14:textId="77777777" w:rsidR="00960EE7" w:rsidRPr="00960EE7" w:rsidRDefault="00960EE7" w:rsidP="00960EE7">
      <w:pPr>
        <w:spacing w:after="0" w:line="240" w:lineRule="auto"/>
        <w:jc w:val="both"/>
        <w:rPr>
          <w:rFonts w:ascii="Calibri" w:eastAsia="Times New Roman" w:hAnsi="Calibri" w:cstheme="minorHAnsi"/>
          <w:b/>
          <w:sz w:val="26"/>
          <w:szCs w:val="26"/>
          <w:lang w:val="en-US"/>
        </w:rPr>
      </w:pPr>
      <w:r w:rsidRPr="00960EE7">
        <w:rPr>
          <w:rFonts w:ascii="Calibri" w:eastAsia="Times New Roman" w:hAnsi="Calibri" w:cstheme="minorHAnsi"/>
          <w:b/>
          <w:sz w:val="26"/>
          <w:szCs w:val="26"/>
          <w:lang w:val="en-US"/>
        </w:rPr>
        <w:t>BOXES SHOULD BE FILLED ‘ZERO’ WHERE APPROPRIATE</w:t>
      </w:r>
      <w:r w:rsidRPr="00960EE7">
        <w:rPr>
          <w:rFonts w:ascii="Calibri" w:eastAsia="Times New Roman" w:hAnsi="Calibri" w:cstheme="minorHAnsi"/>
          <w:sz w:val="26"/>
          <w:szCs w:val="26"/>
          <w:lang w:val="en-US"/>
        </w:rPr>
        <w:t xml:space="preserve">   </w:t>
      </w:r>
    </w:p>
    <w:p w14:paraId="795EBC36" w14:textId="77777777" w:rsidR="00960EE7" w:rsidRPr="00960EE7" w:rsidRDefault="00960EE7" w:rsidP="00960EE7">
      <w:pPr>
        <w:spacing w:after="0" w:line="240" w:lineRule="auto"/>
        <w:rPr>
          <w:rFonts w:ascii="Calibri" w:eastAsia="Times New Roman" w:hAnsi="Calibri" w:cstheme="minorHAnsi"/>
          <w:lang w:val="en-US"/>
        </w:rPr>
      </w:pPr>
    </w:p>
    <w:p w14:paraId="4267525D" w14:textId="77777777" w:rsidR="00960EE7" w:rsidRPr="00960EE7" w:rsidRDefault="00960EE7" w:rsidP="00960EE7">
      <w:pPr>
        <w:spacing w:after="0" w:line="240" w:lineRule="auto"/>
        <w:rPr>
          <w:rFonts w:ascii="Calibri" w:eastAsia="Times New Roman" w:hAnsi="Calibri" w:cstheme="minorHAnsi"/>
          <w:lang w:val="en-US"/>
        </w:rPr>
      </w:pPr>
    </w:p>
    <w:tbl>
      <w:tblPr>
        <w:tblStyle w:val="TableGrid4"/>
        <w:tblW w:w="0" w:type="auto"/>
        <w:tblInd w:w="900" w:type="dxa"/>
        <w:tblLook w:val="04A0" w:firstRow="1" w:lastRow="0" w:firstColumn="1" w:lastColumn="0" w:noHBand="0" w:noVBand="1"/>
      </w:tblPr>
      <w:tblGrid>
        <w:gridCol w:w="1803"/>
        <w:gridCol w:w="1803"/>
        <w:gridCol w:w="1803"/>
        <w:gridCol w:w="1804"/>
      </w:tblGrid>
      <w:tr w:rsidR="00960EE7" w:rsidRPr="00960EE7" w14:paraId="1CD28057" w14:textId="77777777" w:rsidTr="00345411">
        <w:tc>
          <w:tcPr>
            <w:tcW w:w="1803" w:type="dxa"/>
          </w:tcPr>
          <w:p w14:paraId="10CF962D"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Packaging </w:t>
            </w:r>
          </w:p>
          <w:p w14:paraId="06C0EE67"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Type</w:t>
            </w:r>
          </w:p>
          <w:p w14:paraId="3286A5C8"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w:t>
            </w:r>
            <w:proofErr w:type="spellStart"/>
            <w:r w:rsidRPr="00960EE7">
              <w:rPr>
                <w:rFonts w:ascii="Calibri" w:eastAsia="Times New Roman" w:hAnsi="Calibri" w:cstheme="minorHAnsi"/>
                <w:b/>
                <w:lang w:val="en-US"/>
              </w:rPr>
              <w:t>Tonnes</w:t>
            </w:r>
            <w:proofErr w:type="spellEnd"/>
            <w:r w:rsidRPr="00960EE7">
              <w:rPr>
                <w:rFonts w:ascii="Calibri" w:eastAsia="Times New Roman" w:hAnsi="Calibri" w:cstheme="minorHAnsi"/>
                <w:b/>
                <w:lang w:val="en-US"/>
              </w:rPr>
              <w:t>)</w:t>
            </w:r>
          </w:p>
        </w:tc>
        <w:tc>
          <w:tcPr>
            <w:tcW w:w="1803" w:type="dxa"/>
          </w:tcPr>
          <w:p w14:paraId="7292C49E"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Reusable Packaging Supplied </w:t>
            </w:r>
          </w:p>
          <w:p w14:paraId="038DCEDF" w14:textId="77777777" w:rsidR="00960EE7" w:rsidRPr="00960EE7" w:rsidRDefault="00960EE7" w:rsidP="00960EE7">
            <w:pPr>
              <w:jc w:val="center"/>
              <w:rPr>
                <w:rFonts w:ascii="Calibri" w:eastAsia="Times New Roman" w:hAnsi="Calibri" w:cstheme="minorHAnsi"/>
                <w:b/>
                <w:lang w:val="en-US"/>
              </w:rPr>
            </w:pPr>
          </w:p>
        </w:tc>
        <w:tc>
          <w:tcPr>
            <w:tcW w:w="1803" w:type="dxa"/>
          </w:tcPr>
          <w:p w14:paraId="72460305"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Packaging Received</w:t>
            </w:r>
          </w:p>
          <w:p w14:paraId="02EED7FF" w14:textId="77777777" w:rsidR="00960EE7" w:rsidRPr="00960EE7" w:rsidRDefault="00960EE7" w:rsidP="00960EE7">
            <w:pPr>
              <w:jc w:val="center"/>
              <w:rPr>
                <w:rFonts w:ascii="Calibri" w:eastAsia="Times New Roman" w:hAnsi="Calibri" w:cstheme="minorHAnsi"/>
                <w:lang w:val="en-US"/>
              </w:rPr>
            </w:pPr>
            <w:r w:rsidRPr="00960EE7">
              <w:rPr>
                <w:rFonts w:ascii="Calibri" w:eastAsia="Times New Roman" w:hAnsi="Calibri" w:cstheme="minorHAnsi"/>
                <w:b/>
                <w:lang w:val="en-US"/>
              </w:rPr>
              <w:t xml:space="preserve"> </w:t>
            </w:r>
          </w:p>
        </w:tc>
        <w:tc>
          <w:tcPr>
            <w:tcW w:w="1804" w:type="dxa"/>
          </w:tcPr>
          <w:p w14:paraId="1FE10ACF"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Manufacturing Brand Packaging Supplied </w:t>
            </w:r>
            <w:r w:rsidRPr="00960EE7">
              <w:rPr>
                <w:rFonts w:ascii="Calibri" w:eastAsia="Times New Roman" w:hAnsi="Calibri" w:cstheme="minorHAnsi"/>
                <w:b/>
                <w:vertAlign w:val="superscript"/>
                <w:lang w:val="en-US"/>
              </w:rPr>
              <w:t>(5)</w:t>
            </w:r>
          </w:p>
          <w:p w14:paraId="17687162" w14:textId="77777777" w:rsidR="00960EE7" w:rsidRPr="00960EE7" w:rsidRDefault="00960EE7" w:rsidP="00960EE7">
            <w:pPr>
              <w:jc w:val="center"/>
              <w:rPr>
                <w:rFonts w:ascii="Calibri" w:eastAsia="Times New Roman" w:hAnsi="Calibri" w:cstheme="minorHAnsi"/>
                <w:lang w:val="en-US"/>
              </w:rPr>
            </w:pPr>
          </w:p>
        </w:tc>
      </w:tr>
      <w:tr w:rsidR="00960EE7" w:rsidRPr="00960EE7" w14:paraId="766B1BB6" w14:textId="77777777" w:rsidTr="00345411">
        <w:tc>
          <w:tcPr>
            <w:tcW w:w="1803" w:type="dxa"/>
          </w:tcPr>
          <w:p w14:paraId="529244DF" w14:textId="77777777" w:rsidR="00960EE7" w:rsidRPr="00960EE7" w:rsidRDefault="00960EE7" w:rsidP="00960EE7">
            <w:pPr>
              <w:jc w:val="center"/>
              <w:rPr>
                <w:rFonts w:ascii="Calibri" w:eastAsia="Times New Roman" w:hAnsi="Calibri" w:cstheme="minorHAnsi"/>
                <w:b/>
                <w:lang w:val="en-US"/>
              </w:rPr>
            </w:pPr>
          </w:p>
          <w:p w14:paraId="506912DA"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Glass</w:t>
            </w:r>
          </w:p>
        </w:tc>
        <w:tc>
          <w:tcPr>
            <w:tcW w:w="1803" w:type="dxa"/>
          </w:tcPr>
          <w:p w14:paraId="6A0507FD" w14:textId="77777777" w:rsidR="00960EE7" w:rsidRPr="00960EE7" w:rsidRDefault="00960EE7" w:rsidP="00960EE7">
            <w:pPr>
              <w:jc w:val="center"/>
              <w:rPr>
                <w:rFonts w:ascii="Calibri" w:eastAsia="Times New Roman" w:hAnsi="Calibri" w:cstheme="minorHAnsi"/>
                <w:lang w:val="en-US"/>
              </w:rPr>
            </w:pPr>
          </w:p>
        </w:tc>
        <w:tc>
          <w:tcPr>
            <w:tcW w:w="1803" w:type="dxa"/>
          </w:tcPr>
          <w:p w14:paraId="5E106A19" w14:textId="77777777" w:rsidR="00960EE7" w:rsidRPr="00960EE7" w:rsidRDefault="00960EE7" w:rsidP="00960EE7">
            <w:pPr>
              <w:jc w:val="center"/>
              <w:rPr>
                <w:rFonts w:ascii="Calibri" w:eastAsia="Times New Roman" w:hAnsi="Calibri" w:cstheme="minorHAnsi"/>
                <w:lang w:val="en-US"/>
              </w:rPr>
            </w:pPr>
          </w:p>
        </w:tc>
        <w:tc>
          <w:tcPr>
            <w:tcW w:w="1804" w:type="dxa"/>
          </w:tcPr>
          <w:p w14:paraId="36C31E38" w14:textId="77777777" w:rsidR="00960EE7" w:rsidRPr="00960EE7" w:rsidRDefault="00960EE7" w:rsidP="00960EE7">
            <w:pPr>
              <w:jc w:val="center"/>
              <w:rPr>
                <w:rFonts w:ascii="Calibri" w:eastAsia="Times New Roman" w:hAnsi="Calibri" w:cstheme="minorHAnsi"/>
                <w:lang w:val="en-US"/>
              </w:rPr>
            </w:pPr>
          </w:p>
        </w:tc>
      </w:tr>
      <w:tr w:rsidR="00960EE7" w:rsidRPr="00960EE7" w14:paraId="3C95A6B2" w14:textId="77777777" w:rsidTr="00345411">
        <w:tc>
          <w:tcPr>
            <w:tcW w:w="1803" w:type="dxa"/>
          </w:tcPr>
          <w:p w14:paraId="06131F5D" w14:textId="77777777" w:rsidR="00960EE7" w:rsidRPr="00960EE7" w:rsidRDefault="00960EE7" w:rsidP="00960EE7">
            <w:pPr>
              <w:jc w:val="center"/>
              <w:rPr>
                <w:rFonts w:ascii="Calibri" w:eastAsia="Times New Roman" w:hAnsi="Calibri" w:cstheme="minorHAnsi"/>
                <w:b/>
                <w:lang w:val="en-US"/>
              </w:rPr>
            </w:pPr>
          </w:p>
          <w:p w14:paraId="26A6EB35"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Plastic </w:t>
            </w:r>
          </w:p>
        </w:tc>
        <w:tc>
          <w:tcPr>
            <w:tcW w:w="1803" w:type="dxa"/>
          </w:tcPr>
          <w:p w14:paraId="6C9A2179" w14:textId="77777777" w:rsidR="00960EE7" w:rsidRPr="00960EE7" w:rsidRDefault="00960EE7" w:rsidP="00960EE7">
            <w:pPr>
              <w:jc w:val="center"/>
              <w:rPr>
                <w:rFonts w:ascii="Calibri" w:eastAsia="Times New Roman" w:hAnsi="Calibri" w:cstheme="minorHAnsi"/>
                <w:lang w:val="en-US"/>
              </w:rPr>
            </w:pPr>
          </w:p>
        </w:tc>
        <w:tc>
          <w:tcPr>
            <w:tcW w:w="1803" w:type="dxa"/>
          </w:tcPr>
          <w:p w14:paraId="70031B43" w14:textId="77777777" w:rsidR="00960EE7" w:rsidRPr="00960EE7" w:rsidRDefault="00960EE7" w:rsidP="00960EE7">
            <w:pPr>
              <w:jc w:val="center"/>
              <w:rPr>
                <w:rFonts w:ascii="Calibri" w:eastAsia="Times New Roman" w:hAnsi="Calibri" w:cstheme="minorHAnsi"/>
                <w:lang w:val="en-US"/>
              </w:rPr>
            </w:pPr>
          </w:p>
        </w:tc>
        <w:tc>
          <w:tcPr>
            <w:tcW w:w="1804" w:type="dxa"/>
          </w:tcPr>
          <w:p w14:paraId="4239C05E" w14:textId="77777777" w:rsidR="00960EE7" w:rsidRPr="00960EE7" w:rsidRDefault="00960EE7" w:rsidP="00960EE7">
            <w:pPr>
              <w:jc w:val="center"/>
              <w:rPr>
                <w:rFonts w:ascii="Calibri" w:eastAsia="Times New Roman" w:hAnsi="Calibri" w:cstheme="minorHAnsi"/>
                <w:lang w:val="en-US"/>
              </w:rPr>
            </w:pPr>
          </w:p>
        </w:tc>
      </w:tr>
      <w:tr w:rsidR="00960EE7" w:rsidRPr="00960EE7" w14:paraId="2A9B45D5" w14:textId="77777777" w:rsidTr="00345411">
        <w:tc>
          <w:tcPr>
            <w:tcW w:w="1803" w:type="dxa"/>
          </w:tcPr>
          <w:p w14:paraId="5428DE9E"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Paper &amp; </w:t>
            </w:r>
            <w:proofErr w:type="spellStart"/>
            <w:r w:rsidRPr="00960EE7">
              <w:rPr>
                <w:rFonts w:ascii="Calibri" w:eastAsia="Times New Roman" w:hAnsi="Calibri" w:cstheme="minorHAnsi"/>
                <w:b/>
                <w:lang w:val="en-US"/>
              </w:rPr>
              <w:t>Fibreboard</w:t>
            </w:r>
            <w:proofErr w:type="spellEnd"/>
          </w:p>
        </w:tc>
        <w:tc>
          <w:tcPr>
            <w:tcW w:w="1803" w:type="dxa"/>
          </w:tcPr>
          <w:p w14:paraId="3EF13914" w14:textId="77777777" w:rsidR="00960EE7" w:rsidRPr="00960EE7" w:rsidRDefault="00960EE7" w:rsidP="00960EE7">
            <w:pPr>
              <w:jc w:val="center"/>
              <w:rPr>
                <w:rFonts w:ascii="Calibri" w:eastAsia="Times New Roman" w:hAnsi="Calibri" w:cstheme="minorHAnsi"/>
                <w:lang w:val="en-US"/>
              </w:rPr>
            </w:pPr>
          </w:p>
        </w:tc>
        <w:tc>
          <w:tcPr>
            <w:tcW w:w="1803" w:type="dxa"/>
          </w:tcPr>
          <w:p w14:paraId="47277A66" w14:textId="77777777" w:rsidR="00960EE7" w:rsidRPr="00960EE7" w:rsidRDefault="00960EE7" w:rsidP="00960EE7">
            <w:pPr>
              <w:jc w:val="center"/>
              <w:rPr>
                <w:rFonts w:ascii="Calibri" w:eastAsia="Times New Roman" w:hAnsi="Calibri" w:cstheme="minorHAnsi"/>
                <w:lang w:val="en-US"/>
              </w:rPr>
            </w:pPr>
          </w:p>
        </w:tc>
        <w:tc>
          <w:tcPr>
            <w:tcW w:w="1804" w:type="dxa"/>
          </w:tcPr>
          <w:p w14:paraId="508F757E" w14:textId="77777777" w:rsidR="00960EE7" w:rsidRPr="00960EE7" w:rsidRDefault="00960EE7" w:rsidP="00960EE7">
            <w:pPr>
              <w:jc w:val="center"/>
              <w:rPr>
                <w:rFonts w:ascii="Calibri" w:eastAsia="Times New Roman" w:hAnsi="Calibri" w:cstheme="minorHAnsi"/>
                <w:lang w:val="en-US"/>
              </w:rPr>
            </w:pPr>
          </w:p>
        </w:tc>
      </w:tr>
      <w:tr w:rsidR="00960EE7" w:rsidRPr="00960EE7" w14:paraId="32C4D694" w14:textId="77777777" w:rsidTr="00345411">
        <w:tc>
          <w:tcPr>
            <w:tcW w:w="1803" w:type="dxa"/>
          </w:tcPr>
          <w:p w14:paraId="21D2B4CD" w14:textId="77777777" w:rsidR="00960EE7" w:rsidRPr="00960EE7" w:rsidRDefault="00960EE7" w:rsidP="00960EE7">
            <w:pPr>
              <w:jc w:val="center"/>
              <w:rPr>
                <w:rFonts w:ascii="Calibri" w:eastAsia="Times New Roman" w:hAnsi="Calibri" w:cstheme="minorHAnsi"/>
                <w:b/>
                <w:lang w:val="en-US"/>
              </w:rPr>
            </w:pPr>
          </w:p>
          <w:p w14:paraId="2B6EEDB2"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Steel Inc metals</w:t>
            </w:r>
          </w:p>
        </w:tc>
        <w:tc>
          <w:tcPr>
            <w:tcW w:w="1803" w:type="dxa"/>
          </w:tcPr>
          <w:p w14:paraId="59A19B9B" w14:textId="77777777" w:rsidR="00960EE7" w:rsidRPr="00960EE7" w:rsidRDefault="00960EE7" w:rsidP="00960EE7">
            <w:pPr>
              <w:jc w:val="center"/>
              <w:rPr>
                <w:rFonts w:ascii="Calibri" w:eastAsia="Times New Roman" w:hAnsi="Calibri" w:cstheme="minorHAnsi"/>
                <w:lang w:val="en-US"/>
              </w:rPr>
            </w:pPr>
          </w:p>
        </w:tc>
        <w:tc>
          <w:tcPr>
            <w:tcW w:w="1803" w:type="dxa"/>
          </w:tcPr>
          <w:p w14:paraId="27DB7043" w14:textId="77777777" w:rsidR="00960EE7" w:rsidRPr="00960EE7" w:rsidRDefault="00960EE7" w:rsidP="00960EE7">
            <w:pPr>
              <w:jc w:val="center"/>
              <w:rPr>
                <w:rFonts w:ascii="Calibri" w:eastAsia="Times New Roman" w:hAnsi="Calibri" w:cstheme="minorHAnsi"/>
                <w:lang w:val="en-US"/>
              </w:rPr>
            </w:pPr>
          </w:p>
        </w:tc>
        <w:tc>
          <w:tcPr>
            <w:tcW w:w="1804" w:type="dxa"/>
          </w:tcPr>
          <w:p w14:paraId="286E83D9" w14:textId="77777777" w:rsidR="00960EE7" w:rsidRPr="00960EE7" w:rsidRDefault="00960EE7" w:rsidP="00960EE7">
            <w:pPr>
              <w:jc w:val="center"/>
              <w:rPr>
                <w:rFonts w:ascii="Calibri" w:eastAsia="Times New Roman" w:hAnsi="Calibri" w:cstheme="minorHAnsi"/>
                <w:lang w:val="en-US"/>
              </w:rPr>
            </w:pPr>
          </w:p>
        </w:tc>
      </w:tr>
      <w:tr w:rsidR="00960EE7" w:rsidRPr="00960EE7" w14:paraId="42A9AFD5" w14:textId="77777777" w:rsidTr="00345411">
        <w:tc>
          <w:tcPr>
            <w:tcW w:w="1803" w:type="dxa"/>
          </w:tcPr>
          <w:p w14:paraId="4468AED4" w14:textId="77777777" w:rsidR="00960EE7" w:rsidRPr="00960EE7" w:rsidRDefault="00960EE7" w:rsidP="00960EE7">
            <w:pPr>
              <w:jc w:val="center"/>
              <w:rPr>
                <w:rFonts w:ascii="Calibri" w:eastAsia="Times New Roman" w:hAnsi="Calibri" w:cstheme="minorHAnsi"/>
                <w:b/>
                <w:lang w:val="en-US"/>
              </w:rPr>
            </w:pPr>
          </w:p>
          <w:p w14:paraId="7F07C44B" w14:textId="77777777" w:rsidR="00960EE7" w:rsidRPr="00960EE7" w:rsidRDefault="00960EE7" w:rsidP="00960EE7">
            <w:pPr>
              <w:jc w:val="center"/>
              <w:rPr>
                <w:rFonts w:ascii="Calibri" w:eastAsia="Times New Roman" w:hAnsi="Calibri" w:cstheme="minorHAnsi"/>
                <w:b/>
                <w:lang w:val="en-US"/>
              </w:rPr>
            </w:pPr>
            <w:proofErr w:type="spellStart"/>
            <w:r w:rsidRPr="00960EE7">
              <w:rPr>
                <w:rFonts w:ascii="Calibri" w:eastAsia="Times New Roman" w:hAnsi="Calibri" w:cstheme="minorHAnsi"/>
                <w:b/>
                <w:lang w:val="en-US"/>
              </w:rPr>
              <w:t>Aluminium</w:t>
            </w:r>
            <w:proofErr w:type="spellEnd"/>
          </w:p>
        </w:tc>
        <w:tc>
          <w:tcPr>
            <w:tcW w:w="1803" w:type="dxa"/>
          </w:tcPr>
          <w:p w14:paraId="680263CF" w14:textId="77777777" w:rsidR="00960EE7" w:rsidRPr="00960EE7" w:rsidRDefault="00960EE7" w:rsidP="00960EE7">
            <w:pPr>
              <w:jc w:val="center"/>
              <w:rPr>
                <w:rFonts w:ascii="Calibri" w:eastAsia="Times New Roman" w:hAnsi="Calibri" w:cstheme="minorHAnsi"/>
                <w:lang w:val="en-US"/>
              </w:rPr>
            </w:pPr>
          </w:p>
        </w:tc>
        <w:tc>
          <w:tcPr>
            <w:tcW w:w="1803" w:type="dxa"/>
          </w:tcPr>
          <w:p w14:paraId="3EBBF210" w14:textId="77777777" w:rsidR="00960EE7" w:rsidRPr="00960EE7" w:rsidRDefault="00960EE7" w:rsidP="00960EE7">
            <w:pPr>
              <w:jc w:val="center"/>
              <w:rPr>
                <w:rFonts w:ascii="Calibri" w:eastAsia="Times New Roman" w:hAnsi="Calibri" w:cstheme="minorHAnsi"/>
                <w:lang w:val="en-US"/>
              </w:rPr>
            </w:pPr>
          </w:p>
        </w:tc>
        <w:tc>
          <w:tcPr>
            <w:tcW w:w="1804" w:type="dxa"/>
          </w:tcPr>
          <w:p w14:paraId="4B421EF0" w14:textId="77777777" w:rsidR="00960EE7" w:rsidRPr="00960EE7" w:rsidRDefault="00960EE7" w:rsidP="00960EE7">
            <w:pPr>
              <w:jc w:val="center"/>
              <w:rPr>
                <w:rFonts w:ascii="Calibri" w:eastAsia="Times New Roman" w:hAnsi="Calibri" w:cstheme="minorHAnsi"/>
                <w:lang w:val="en-US"/>
              </w:rPr>
            </w:pPr>
          </w:p>
        </w:tc>
      </w:tr>
      <w:tr w:rsidR="00960EE7" w:rsidRPr="00960EE7" w14:paraId="54678589" w14:textId="77777777" w:rsidTr="00345411">
        <w:tc>
          <w:tcPr>
            <w:tcW w:w="1803" w:type="dxa"/>
          </w:tcPr>
          <w:p w14:paraId="02CB65A2" w14:textId="77777777" w:rsidR="00960EE7" w:rsidRPr="00960EE7" w:rsidRDefault="00960EE7" w:rsidP="00960EE7">
            <w:pPr>
              <w:jc w:val="center"/>
              <w:rPr>
                <w:rFonts w:ascii="Calibri" w:eastAsia="Times New Roman" w:hAnsi="Calibri" w:cstheme="minorHAnsi"/>
                <w:b/>
                <w:lang w:val="en-US"/>
              </w:rPr>
            </w:pPr>
          </w:p>
          <w:p w14:paraId="5006B6DE"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Wood</w:t>
            </w:r>
          </w:p>
        </w:tc>
        <w:tc>
          <w:tcPr>
            <w:tcW w:w="1803" w:type="dxa"/>
          </w:tcPr>
          <w:p w14:paraId="2CA23346" w14:textId="77777777" w:rsidR="00960EE7" w:rsidRPr="00960EE7" w:rsidRDefault="00960EE7" w:rsidP="00960EE7">
            <w:pPr>
              <w:jc w:val="center"/>
              <w:rPr>
                <w:rFonts w:ascii="Calibri" w:eastAsia="Times New Roman" w:hAnsi="Calibri" w:cstheme="minorHAnsi"/>
                <w:lang w:val="en-US"/>
              </w:rPr>
            </w:pPr>
          </w:p>
        </w:tc>
        <w:tc>
          <w:tcPr>
            <w:tcW w:w="1803" w:type="dxa"/>
          </w:tcPr>
          <w:p w14:paraId="6595DFFD" w14:textId="77777777" w:rsidR="00960EE7" w:rsidRPr="00960EE7" w:rsidRDefault="00960EE7" w:rsidP="00960EE7">
            <w:pPr>
              <w:jc w:val="center"/>
              <w:rPr>
                <w:rFonts w:ascii="Calibri" w:eastAsia="Times New Roman" w:hAnsi="Calibri" w:cstheme="minorHAnsi"/>
                <w:lang w:val="en-US"/>
              </w:rPr>
            </w:pPr>
          </w:p>
        </w:tc>
        <w:tc>
          <w:tcPr>
            <w:tcW w:w="1804" w:type="dxa"/>
          </w:tcPr>
          <w:p w14:paraId="41BEEBC4" w14:textId="77777777" w:rsidR="00960EE7" w:rsidRPr="00960EE7" w:rsidRDefault="00960EE7" w:rsidP="00960EE7">
            <w:pPr>
              <w:jc w:val="center"/>
              <w:rPr>
                <w:rFonts w:ascii="Calibri" w:eastAsia="Times New Roman" w:hAnsi="Calibri" w:cstheme="minorHAnsi"/>
                <w:lang w:val="en-US"/>
              </w:rPr>
            </w:pPr>
          </w:p>
        </w:tc>
      </w:tr>
      <w:tr w:rsidR="00960EE7" w:rsidRPr="00960EE7" w14:paraId="162B6B2C" w14:textId="77777777" w:rsidTr="00345411">
        <w:tc>
          <w:tcPr>
            <w:tcW w:w="1803" w:type="dxa"/>
          </w:tcPr>
          <w:p w14:paraId="227AAF9D" w14:textId="77777777" w:rsidR="00960EE7" w:rsidRPr="00960EE7" w:rsidRDefault="00960EE7" w:rsidP="00960EE7">
            <w:pPr>
              <w:jc w:val="center"/>
              <w:rPr>
                <w:rFonts w:ascii="Calibri" w:eastAsia="Times New Roman" w:hAnsi="Calibri" w:cstheme="minorHAnsi"/>
                <w:b/>
                <w:lang w:val="en-US"/>
              </w:rPr>
            </w:pPr>
          </w:p>
          <w:p w14:paraId="57AFE184"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Textiles </w:t>
            </w:r>
          </w:p>
        </w:tc>
        <w:tc>
          <w:tcPr>
            <w:tcW w:w="1803" w:type="dxa"/>
          </w:tcPr>
          <w:p w14:paraId="116B69BC" w14:textId="77777777" w:rsidR="00960EE7" w:rsidRPr="00960EE7" w:rsidRDefault="00960EE7" w:rsidP="00960EE7">
            <w:pPr>
              <w:jc w:val="center"/>
              <w:rPr>
                <w:rFonts w:ascii="Calibri" w:eastAsia="Times New Roman" w:hAnsi="Calibri" w:cstheme="minorHAnsi"/>
                <w:lang w:val="en-US"/>
              </w:rPr>
            </w:pPr>
          </w:p>
        </w:tc>
        <w:tc>
          <w:tcPr>
            <w:tcW w:w="1803" w:type="dxa"/>
          </w:tcPr>
          <w:p w14:paraId="60C41089" w14:textId="77777777" w:rsidR="00960EE7" w:rsidRPr="00960EE7" w:rsidRDefault="00960EE7" w:rsidP="00960EE7">
            <w:pPr>
              <w:jc w:val="center"/>
              <w:rPr>
                <w:rFonts w:ascii="Calibri" w:eastAsia="Times New Roman" w:hAnsi="Calibri" w:cstheme="minorHAnsi"/>
                <w:lang w:val="en-US"/>
              </w:rPr>
            </w:pPr>
          </w:p>
        </w:tc>
        <w:tc>
          <w:tcPr>
            <w:tcW w:w="1804" w:type="dxa"/>
          </w:tcPr>
          <w:p w14:paraId="5CBB3D4C" w14:textId="77777777" w:rsidR="00960EE7" w:rsidRPr="00960EE7" w:rsidRDefault="00960EE7" w:rsidP="00960EE7">
            <w:pPr>
              <w:jc w:val="center"/>
              <w:rPr>
                <w:rFonts w:ascii="Calibri" w:eastAsia="Times New Roman" w:hAnsi="Calibri" w:cstheme="minorHAnsi"/>
                <w:lang w:val="en-US"/>
              </w:rPr>
            </w:pPr>
          </w:p>
        </w:tc>
      </w:tr>
      <w:tr w:rsidR="00960EE7" w:rsidRPr="00960EE7" w14:paraId="4127C335" w14:textId="77777777" w:rsidTr="00345411">
        <w:tc>
          <w:tcPr>
            <w:tcW w:w="1803" w:type="dxa"/>
          </w:tcPr>
          <w:p w14:paraId="1ABB334E" w14:textId="77777777" w:rsidR="00960EE7" w:rsidRPr="00960EE7" w:rsidRDefault="00960EE7" w:rsidP="00960EE7">
            <w:pPr>
              <w:jc w:val="center"/>
              <w:rPr>
                <w:rFonts w:ascii="Calibri" w:eastAsia="Times New Roman" w:hAnsi="Calibri" w:cstheme="minorHAnsi"/>
                <w:b/>
                <w:lang w:val="en-US"/>
              </w:rPr>
            </w:pPr>
          </w:p>
          <w:p w14:paraId="1AABF348"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Composites</w:t>
            </w:r>
          </w:p>
        </w:tc>
        <w:tc>
          <w:tcPr>
            <w:tcW w:w="1803" w:type="dxa"/>
          </w:tcPr>
          <w:p w14:paraId="51A0D09F" w14:textId="77777777" w:rsidR="00960EE7" w:rsidRPr="00960EE7" w:rsidRDefault="00960EE7" w:rsidP="00960EE7">
            <w:pPr>
              <w:jc w:val="center"/>
              <w:rPr>
                <w:rFonts w:ascii="Calibri" w:eastAsia="Times New Roman" w:hAnsi="Calibri" w:cstheme="minorHAnsi"/>
                <w:lang w:val="en-US"/>
              </w:rPr>
            </w:pPr>
          </w:p>
        </w:tc>
        <w:tc>
          <w:tcPr>
            <w:tcW w:w="1803" w:type="dxa"/>
          </w:tcPr>
          <w:p w14:paraId="217037D5" w14:textId="77777777" w:rsidR="00960EE7" w:rsidRPr="00960EE7" w:rsidRDefault="00960EE7" w:rsidP="00960EE7">
            <w:pPr>
              <w:jc w:val="center"/>
              <w:rPr>
                <w:rFonts w:ascii="Calibri" w:eastAsia="Times New Roman" w:hAnsi="Calibri" w:cstheme="minorHAnsi"/>
                <w:lang w:val="en-US"/>
              </w:rPr>
            </w:pPr>
          </w:p>
        </w:tc>
        <w:tc>
          <w:tcPr>
            <w:tcW w:w="1804" w:type="dxa"/>
          </w:tcPr>
          <w:p w14:paraId="691AB893" w14:textId="77777777" w:rsidR="00960EE7" w:rsidRPr="00960EE7" w:rsidRDefault="00960EE7" w:rsidP="00960EE7">
            <w:pPr>
              <w:jc w:val="center"/>
              <w:rPr>
                <w:rFonts w:ascii="Calibri" w:eastAsia="Times New Roman" w:hAnsi="Calibri" w:cstheme="minorHAnsi"/>
                <w:lang w:val="en-US"/>
              </w:rPr>
            </w:pPr>
          </w:p>
        </w:tc>
      </w:tr>
      <w:tr w:rsidR="00960EE7" w:rsidRPr="00960EE7" w14:paraId="663453D7" w14:textId="77777777" w:rsidTr="00345411">
        <w:tc>
          <w:tcPr>
            <w:tcW w:w="1803" w:type="dxa"/>
          </w:tcPr>
          <w:p w14:paraId="2D789FFF" w14:textId="77777777" w:rsidR="00960EE7" w:rsidRPr="00960EE7" w:rsidRDefault="00960EE7" w:rsidP="00960EE7">
            <w:pPr>
              <w:jc w:val="center"/>
              <w:rPr>
                <w:rFonts w:ascii="Calibri" w:eastAsia="Times New Roman" w:hAnsi="Calibri" w:cstheme="minorHAnsi"/>
                <w:b/>
                <w:lang w:val="en-US"/>
              </w:rPr>
            </w:pPr>
          </w:p>
          <w:p w14:paraId="079EC804"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Other </w:t>
            </w:r>
          </w:p>
        </w:tc>
        <w:tc>
          <w:tcPr>
            <w:tcW w:w="1803" w:type="dxa"/>
          </w:tcPr>
          <w:p w14:paraId="716BF4C7" w14:textId="77777777" w:rsidR="00960EE7" w:rsidRPr="00960EE7" w:rsidRDefault="00960EE7" w:rsidP="00960EE7">
            <w:pPr>
              <w:jc w:val="center"/>
              <w:rPr>
                <w:rFonts w:ascii="Calibri" w:eastAsia="Times New Roman" w:hAnsi="Calibri" w:cstheme="minorHAnsi"/>
                <w:lang w:val="en-US"/>
              </w:rPr>
            </w:pPr>
          </w:p>
        </w:tc>
        <w:tc>
          <w:tcPr>
            <w:tcW w:w="1803" w:type="dxa"/>
          </w:tcPr>
          <w:p w14:paraId="559A6064" w14:textId="77777777" w:rsidR="00960EE7" w:rsidRPr="00960EE7" w:rsidRDefault="00960EE7" w:rsidP="00960EE7">
            <w:pPr>
              <w:jc w:val="center"/>
              <w:rPr>
                <w:rFonts w:ascii="Calibri" w:eastAsia="Times New Roman" w:hAnsi="Calibri" w:cstheme="minorHAnsi"/>
                <w:lang w:val="en-US"/>
              </w:rPr>
            </w:pPr>
          </w:p>
        </w:tc>
        <w:tc>
          <w:tcPr>
            <w:tcW w:w="1804" w:type="dxa"/>
          </w:tcPr>
          <w:p w14:paraId="1E70BDF6" w14:textId="77777777" w:rsidR="00960EE7" w:rsidRPr="00960EE7" w:rsidRDefault="00960EE7" w:rsidP="00960EE7">
            <w:pPr>
              <w:jc w:val="center"/>
              <w:rPr>
                <w:rFonts w:ascii="Calibri" w:eastAsia="Times New Roman" w:hAnsi="Calibri" w:cstheme="minorHAnsi"/>
                <w:lang w:val="en-US"/>
              </w:rPr>
            </w:pPr>
          </w:p>
        </w:tc>
      </w:tr>
      <w:tr w:rsidR="00960EE7" w:rsidRPr="00960EE7" w14:paraId="5CE6C0FD" w14:textId="77777777" w:rsidTr="00345411">
        <w:tc>
          <w:tcPr>
            <w:tcW w:w="1803" w:type="dxa"/>
          </w:tcPr>
          <w:p w14:paraId="00815845" w14:textId="77777777" w:rsidR="00960EE7" w:rsidRPr="00960EE7" w:rsidRDefault="00960EE7" w:rsidP="00960EE7">
            <w:pPr>
              <w:jc w:val="center"/>
              <w:rPr>
                <w:rFonts w:ascii="Calibri" w:eastAsia="Times New Roman" w:hAnsi="Calibri" w:cstheme="minorHAnsi"/>
                <w:b/>
                <w:lang w:val="en-US"/>
              </w:rPr>
            </w:pPr>
          </w:p>
          <w:p w14:paraId="7D23F786"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Total</w:t>
            </w:r>
          </w:p>
        </w:tc>
        <w:tc>
          <w:tcPr>
            <w:tcW w:w="1803" w:type="dxa"/>
          </w:tcPr>
          <w:p w14:paraId="67DBD32E" w14:textId="77777777" w:rsidR="00960EE7" w:rsidRPr="00960EE7" w:rsidRDefault="00960EE7" w:rsidP="00960EE7">
            <w:pPr>
              <w:jc w:val="center"/>
              <w:rPr>
                <w:rFonts w:ascii="Calibri" w:eastAsia="Times New Roman" w:hAnsi="Calibri" w:cstheme="minorHAnsi"/>
                <w:lang w:val="en-US"/>
              </w:rPr>
            </w:pPr>
          </w:p>
        </w:tc>
        <w:tc>
          <w:tcPr>
            <w:tcW w:w="1803" w:type="dxa"/>
          </w:tcPr>
          <w:p w14:paraId="774168B2" w14:textId="77777777" w:rsidR="00960EE7" w:rsidRPr="00960EE7" w:rsidRDefault="00960EE7" w:rsidP="00960EE7">
            <w:pPr>
              <w:jc w:val="center"/>
              <w:rPr>
                <w:rFonts w:ascii="Calibri" w:eastAsia="Times New Roman" w:hAnsi="Calibri" w:cstheme="minorHAnsi"/>
                <w:lang w:val="en-US"/>
              </w:rPr>
            </w:pPr>
          </w:p>
        </w:tc>
        <w:tc>
          <w:tcPr>
            <w:tcW w:w="1804" w:type="dxa"/>
          </w:tcPr>
          <w:p w14:paraId="235A5E77" w14:textId="77777777" w:rsidR="00960EE7" w:rsidRPr="00960EE7" w:rsidRDefault="00960EE7" w:rsidP="00960EE7">
            <w:pPr>
              <w:jc w:val="center"/>
              <w:rPr>
                <w:rFonts w:ascii="Calibri" w:eastAsia="Times New Roman" w:hAnsi="Calibri" w:cstheme="minorHAnsi"/>
                <w:lang w:val="en-US"/>
              </w:rPr>
            </w:pPr>
          </w:p>
        </w:tc>
      </w:tr>
    </w:tbl>
    <w:p w14:paraId="1B8687DF" w14:textId="77777777" w:rsidR="00960EE7" w:rsidRPr="00960EE7" w:rsidRDefault="00960EE7" w:rsidP="00960EE7">
      <w:pPr>
        <w:spacing w:after="0" w:line="240" w:lineRule="auto"/>
        <w:rPr>
          <w:rFonts w:ascii="Calibri" w:eastAsia="Times New Roman" w:hAnsi="Calibri" w:cstheme="minorHAnsi"/>
          <w:sz w:val="20"/>
          <w:szCs w:val="20"/>
          <w:lang w:val="en-US"/>
        </w:rPr>
      </w:pPr>
      <w:r w:rsidRPr="00960EE7">
        <w:rPr>
          <w:rFonts w:ascii="Calibri" w:eastAsia="Times New Roman" w:hAnsi="Calibri" w:cstheme="minorHAnsi"/>
          <w:sz w:val="20"/>
          <w:szCs w:val="20"/>
          <w:lang w:val="en-US"/>
        </w:rPr>
        <w:tab/>
      </w:r>
      <w:r w:rsidRPr="00960EE7">
        <w:rPr>
          <w:rFonts w:ascii="Calibri" w:eastAsia="Times New Roman" w:hAnsi="Calibri" w:cstheme="minorHAnsi"/>
          <w:sz w:val="20"/>
          <w:szCs w:val="20"/>
          <w:lang w:val="en-US"/>
        </w:rPr>
        <w:tab/>
      </w:r>
      <w:r w:rsidRPr="00960EE7">
        <w:rPr>
          <w:rFonts w:ascii="Calibri" w:eastAsia="Times New Roman" w:hAnsi="Calibri" w:cstheme="minorHAnsi"/>
          <w:sz w:val="20"/>
          <w:szCs w:val="20"/>
          <w:lang w:val="en-US"/>
        </w:rPr>
        <w:tab/>
      </w:r>
    </w:p>
    <w:p w14:paraId="13174750" w14:textId="77777777" w:rsidR="00960EE7" w:rsidRPr="00960EE7" w:rsidRDefault="00960EE7" w:rsidP="00960EE7">
      <w:pPr>
        <w:spacing w:after="0" w:line="240" w:lineRule="auto"/>
        <w:rPr>
          <w:rFonts w:ascii="Calibri" w:eastAsia="Times New Roman" w:hAnsi="Calibri" w:cstheme="minorHAnsi"/>
          <w:sz w:val="20"/>
          <w:szCs w:val="20"/>
          <w:lang w:val="en-US"/>
        </w:rPr>
      </w:pPr>
    </w:p>
    <w:p w14:paraId="7F177E9B" w14:textId="77777777" w:rsidR="00960EE7" w:rsidRPr="00960EE7" w:rsidRDefault="00960EE7" w:rsidP="00960EE7">
      <w:pPr>
        <w:spacing w:after="0" w:line="240" w:lineRule="auto"/>
        <w:jc w:val="both"/>
        <w:rPr>
          <w:rFonts w:ascii="Calibri" w:eastAsia="Times New Roman" w:hAnsi="Calibri" w:cstheme="minorHAnsi"/>
          <w:sz w:val="20"/>
          <w:szCs w:val="20"/>
          <w:vertAlign w:val="superscript"/>
          <w:lang w:val="en-US"/>
        </w:rPr>
      </w:pPr>
      <w:r w:rsidRPr="00960EE7">
        <w:rPr>
          <w:rFonts w:ascii="Calibri" w:eastAsia="Times New Roman" w:hAnsi="Calibri" w:cstheme="minorHAnsi"/>
          <w:b/>
          <w:vertAlign w:val="superscript"/>
          <w:lang w:val="en-US"/>
        </w:rPr>
        <w:t xml:space="preserve">(5) </w:t>
      </w:r>
      <w:r w:rsidRPr="00960EE7">
        <w:rPr>
          <w:rFonts w:ascii="Calibri" w:eastAsia="Times New Roman" w:hAnsi="Calibri" w:cs="Times New Roman"/>
          <w:color w:val="000000"/>
          <w:sz w:val="20"/>
          <w:szCs w:val="20"/>
          <w:lang w:val="en-US"/>
        </w:rPr>
        <w:t>Manufacturing brand means where a manufacturer markets a good or family of goods under its own brand name(s)</w:t>
      </w:r>
    </w:p>
    <w:p w14:paraId="43610981"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7CB663D0" w14:textId="77777777" w:rsidR="00960EE7" w:rsidRPr="00960EE7" w:rsidRDefault="00960EE7" w:rsidP="00960EE7">
      <w:p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Packaging supplied means packaging, packaging material and packaged goods (primary, secondary and tertiary) supplied at and/or from the premises named in Section 5. “Supply” in relation to packaging material, packaging and packaged products </w:t>
      </w:r>
      <w:r w:rsidRPr="00960EE7">
        <w:rPr>
          <w:rFonts w:ascii="Calibri" w:eastAsia="Times New Roman" w:hAnsi="Calibri" w:cs="Times New Roman"/>
          <w:i/>
          <w:color w:val="000000"/>
          <w:sz w:val="20"/>
          <w:szCs w:val="20"/>
          <w:lang w:val="en-US"/>
        </w:rPr>
        <w:t>includes</w:t>
      </w:r>
      <w:r w:rsidRPr="00960EE7">
        <w:rPr>
          <w:rFonts w:ascii="Calibri" w:eastAsia="Times New Roman" w:hAnsi="Calibri" w:cs="Times New Roman"/>
          <w:color w:val="000000"/>
          <w:sz w:val="20"/>
          <w:szCs w:val="20"/>
          <w:lang w:val="en-US"/>
        </w:rPr>
        <w:t xml:space="preserve"> in the course of business, to provide in exchange for any consideration other than money and to give as a prize or otherwise make a gift</w:t>
      </w:r>
    </w:p>
    <w:p w14:paraId="7C202D7A"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p>
    <w:p w14:paraId="797D9887" w14:textId="77777777" w:rsidR="00960EE7" w:rsidRPr="00960EE7" w:rsidRDefault="00960EE7" w:rsidP="00960EE7">
      <w:p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color w:val="000000"/>
          <w:sz w:val="20"/>
          <w:szCs w:val="20"/>
          <w:lang w:val="en-US"/>
        </w:rPr>
        <w:t xml:space="preserve">Manufacturing brand packaging supplied is a combination of the above </w:t>
      </w:r>
    </w:p>
    <w:p w14:paraId="625172F2" w14:textId="77777777" w:rsidR="00960EE7" w:rsidRPr="00960EE7" w:rsidRDefault="00960EE7" w:rsidP="00960EE7">
      <w:pPr>
        <w:spacing w:after="0" w:line="240" w:lineRule="auto"/>
        <w:ind w:left="720"/>
        <w:jc w:val="both"/>
        <w:rPr>
          <w:rFonts w:ascii="Calibri" w:eastAsia="Times New Roman" w:hAnsi="Calibri" w:cs="Times New Roman"/>
          <w:color w:val="000000"/>
          <w:sz w:val="20"/>
          <w:szCs w:val="20"/>
          <w:lang w:val="en-US"/>
        </w:rPr>
      </w:pPr>
    </w:p>
    <w:p w14:paraId="69B38A26" w14:textId="77777777" w:rsidR="00960EE7" w:rsidRPr="00960EE7" w:rsidRDefault="00960EE7" w:rsidP="00960EE7">
      <w:pPr>
        <w:spacing w:after="0" w:line="240" w:lineRule="auto"/>
        <w:jc w:val="both"/>
        <w:rPr>
          <w:rFonts w:ascii="Calibri" w:eastAsia="Times New Roman" w:hAnsi="Calibri" w:cs="Times New Roman"/>
          <w:sz w:val="20"/>
          <w:szCs w:val="20"/>
          <w:lang w:val="en-US"/>
        </w:rPr>
      </w:pPr>
      <w:r w:rsidRPr="00960EE7">
        <w:rPr>
          <w:rFonts w:ascii="Calibri" w:eastAsia="Times New Roman" w:hAnsi="Calibri" w:cs="Times New Roman"/>
          <w:sz w:val="20"/>
          <w:szCs w:val="20"/>
          <w:lang w:val="en-US"/>
        </w:rPr>
        <w:t xml:space="preserve">A levy of €15 per </w:t>
      </w:r>
      <w:proofErr w:type="spellStart"/>
      <w:r w:rsidRPr="00960EE7">
        <w:rPr>
          <w:rFonts w:ascii="Calibri" w:eastAsia="Times New Roman" w:hAnsi="Calibri" w:cs="Times New Roman"/>
          <w:sz w:val="20"/>
          <w:szCs w:val="20"/>
          <w:lang w:val="en-US"/>
        </w:rPr>
        <w:t>tonne</w:t>
      </w:r>
      <w:proofErr w:type="spellEnd"/>
      <w:r w:rsidRPr="00960EE7">
        <w:rPr>
          <w:rFonts w:ascii="Calibri" w:eastAsia="Times New Roman" w:hAnsi="Calibri" w:cs="Times New Roman"/>
          <w:sz w:val="20"/>
          <w:szCs w:val="20"/>
          <w:lang w:val="en-US"/>
        </w:rPr>
        <w:t xml:space="preserv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27C7C4A6" w14:textId="77777777" w:rsidR="00960EE7" w:rsidRPr="00960EE7" w:rsidRDefault="00960EE7" w:rsidP="00960EE7">
      <w:pPr>
        <w:spacing w:after="0" w:line="240" w:lineRule="auto"/>
        <w:jc w:val="both"/>
        <w:rPr>
          <w:rFonts w:ascii="Calibri" w:eastAsia="Times New Roman" w:hAnsi="Calibri" w:cs="Times New Roman"/>
          <w:sz w:val="20"/>
          <w:szCs w:val="20"/>
          <w:lang w:val="en-US"/>
        </w:rPr>
      </w:pPr>
    </w:p>
    <w:p w14:paraId="35CFDCE9" w14:textId="77777777" w:rsidR="00960EE7" w:rsidRPr="00960EE7" w:rsidRDefault="00960EE7" w:rsidP="00960EE7">
      <w:pPr>
        <w:spacing w:after="0" w:line="240" w:lineRule="auto"/>
        <w:jc w:val="both"/>
        <w:rPr>
          <w:rFonts w:ascii="Calibri" w:eastAsia="Times New Roman" w:hAnsi="Calibri" w:cs="Times New Roman"/>
          <w:sz w:val="20"/>
          <w:szCs w:val="20"/>
        </w:rPr>
      </w:pPr>
    </w:p>
    <w:p w14:paraId="025AB0DD"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11</w:t>
      </w:r>
    </w:p>
    <w:p w14:paraId="6C3FB612"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u w:val="single"/>
          <w:lang w:val="en-US"/>
        </w:rPr>
      </w:pPr>
    </w:p>
    <w:p w14:paraId="6338BBB0"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 xml:space="preserve">ESTIMATED PACKAGING WEIGHTS PACK-FILLED, IMPORTED AND SUPPLIED BY THE APPLICANT IN THE </w:t>
      </w:r>
      <w:r w:rsidRPr="00960EE7">
        <w:rPr>
          <w:rFonts w:ascii="Calibri" w:eastAsia="Times New Roman" w:hAnsi="Calibri" w:cstheme="minorHAnsi"/>
          <w:b/>
          <w:color w:val="2F5496" w:themeColor="accent1" w:themeShade="BF"/>
          <w:sz w:val="32"/>
          <w:szCs w:val="32"/>
          <w:u w:val="single"/>
          <w:lang w:val="en-US"/>
        </w:rPr>
        <w:t>TWELVE-MONTH</w:t>
      </w:r>
      <w:r w:rsidRPr="00960EE7">
        <w:rPr>
          <w:rFonts w:ascii="Calibri" w:eastAsia="Times New Roman" w:hAnsi="Calibri" w:cstheme="minorHAnsi"/>
          <w:b/>
          <w:color w:val="2F5496" w:themeColor="accent1" w:themeShade="BF"/>
          <w:sz w:val="32"/>
          <w:szCs w:val="32"/>
          <w:lang w:val="en-US"/>
        </w:rPr>
        <w:t xml:space="preserve"> PERIOD PRIOR TO THE DATE OF THIS APPLICATION  </w:t>
      </w:r>
    </w:p>
    <w:p w14:paraId="1285361E" w14:textId="77777777" w:rsidR="00960EE7" w:rsidRPr="00960EE7" w:rsidRDefault="00960EE7" w:rsidP="00960EE7">
      <w:pPr>
        <w:spacing w:after="0" w:line="240" w:lineRule="auto"/>
        <w:jc w:val="both"/>
        <w:rPr>
          <w:rFonts w:ascii="Calibri" w:eastAsia="Times New Roman" w:hAnsi="Calibri" w:cstheme="minorHAnsi"/>
          <w:sz w:val="28"/>
          <w:szCs w:val="28"/>
          <w:lang w:val="en-US"/>
        </w:rPr>
      </w:pPr>
    </w:p>
    <w:p w14:paraId="1B79D4F3" w14:textId="77777777" w:rsidR="00960EE7" w:rsidRPr="00960EE7" w:rsidRDefault="00960EE7" w:rsidP="00960EE7">
      <w:pPr>
        <w:spacing w:after="0" w:line="240" w:lineRule="auto"/>
        <w:jc w:val="both"/>
        <w:rPr>
          <w:rFonts w:ascii="Calibri" w:eastAsia="Times New Roman" w:hAnsi="Calibri" w:cstheme="minorHAnsi"/>
          <w:b/>
          <w:sz w:val="26"/>
          <w:szCs w:val="26"/>
          <w:lang w:val="en-US"/>
        </w:rPr>
      </w:pPr>
      <w:r w:rsidRPr="00960EE7">
        <w:rPr>
          <w:rFonts w:ascii="Calibri" w:eastAsia="Times New Roman" w:hAnsi="Calibri" w:cstheme="minorHAnsi"/>
          <w:b/>
          <w:sz w:val="26"/>
          <w:szCs w:val="26"/>
          <w:lang w:val="en-US"/>
        </w:rPr>
        <w:t>BOXES SHOULD BE FILLED ‘ZERO’ WHERE APPROPRIATE</w:t>
      </w:r>
      <w:r w:rsidRPr="00960EE7">
        <w:rPr>
          <w:rFonts w:ascii="Calibri" w:eastAsia="Times New Roman" w:hAnsi="Calibri" w:cstheme="minorHAnsi"/>
          <w:sz w:val="26"/>
          <w:szCs w:val="26"/>
          <w:lang w:val="en-US"/>
        </w:rPr>
        <w:t xml:space="preserve">   </w:t>
      </w:r>
    </w:p>
    <w:p w14:paraId="2BEB1CA9" w14:textId="77777777" w:rsidR="00960EE7" w:rsidRPr="00960EE7" w:rsidRDefault="00960EE7" w:rsidP="00960EE7">
      <w:pPr>
        <w:spacing w:after="0" w:line="240" w:lineRule="auto"/>
        <w:jc w:val="both"/>
        <w:rPr>
          <w:rFonts w:ascii="Calibri" w:eastAsia="Times New Roman" w:hAnsi="Calibri" w:cstheme="minorHAnsi"/>
          <w:lang w:val="en-US"/>
        </w:rPr>
      </w:pPr>
    </w:p>
    <w:p w14:paraId="75B74394" w14:textId="77777777" w:rsidR="00960EE7" w:rsidRPr="00960EE7" w:rsidRDefault="00960EE7" w:rsidP="00960EE7">
      <w:pPr>
        <w:spacing w:after="0" w:line="240" w:lineRule="auto"/>
        <w:jc w:val="both"/>
        <w:rPr>
          <w:rFonts w:ascii="Calibri" w:eastAsia="Times New Roman" w:hAnsi="Calibri" w:cstheme="minorHAnsi"/>
          <w:lang w:val="en-US"/>
        </w:rPr>
      </w:pPr>
    </w:p>
    <w:tbl>
      <w:tblPr>
        <w:tblStyle w:val="TableGrid4"/>
        <w:tblW w:w="0" w:type="auto"/>
        <w:jc w:val="center"/>
        <w:tblLook w:val="04A0" w:firstRow="1" w:lastRow="0" w:firstColumn="1" w:lastColumn="0" w:noHBand="0" w:noVBand="1"/>
      </w:tblPr>
      <w:tblGrid>
        <w:gridCol w:w="2144"/>
        <w:gridCol w:w="2144"/>
        <w:gridCol w:w="2144"/>
      </w:tblGrid>
      <w:tr w:rsidR="00960EE7" w:rsidRPr="00960EE7" w14:paraId="52D67EC6" w14:textId="77777777" w:rsidTr="00345411">
        <w:trPr>
          <w:trHeight w:val="1412"/>
          <w:jc w:val="center"/>
        </w:trPr>
        <w:tc>
          <w:tcPr>
            <w:tcW w:w="2144" w:type="dxa"/>
          </w:tcPr>
          <w:p w14:paraId="12A869D9"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Packaging</w:t>
            </w:r>
          </w:p>
          <w:p w14:paraId="61F15EA8"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Type</w:t>
            </w:r>
          </w:p>
          <w:p w14:paraId="03C92F0C"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w:t>
            </w:r>
            <w:proofErr w:type="spellStart"/>
            <w:r w:rsidRPr="00960EE7">
              <w:rPr>
                <w:rFonts w:ascii="Calibri" w:eastAsia="Times New Roman" w:hAnsi="Calibri" w:cstheme="minorHAnsi"/>
                <w:b/>
                <w:lang w:val="en-US"/>
              </w:rPr>
              <w:t>Tonnes</w:t>
            </w:r>
            <w:proofErr w:type="spellEnd"/>
            <w:r w:rsidRPr="00960EE7">
              <w:rPr>
                <w:rFonts w:ascii="Calibri" w:eastAsia="Times New Roman" w:hAnsi="Calibri" w:cstheme="minorHAnsi"/>
                <w:b/>
                <w:lang w:val="en-US"/>
              </w:rPr>
              <w:t>)</w:t>
            </w:r>
          </w:p>
        </w:tc>
        <w:tc>
          <w:tcPr>
            <w:tcW w:w="2144" w:type="dxa"/>
          </w:tcPr>
          <w:p w14:paraId="581E94EF"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Packaging on Products </w:t>
            </w:r>
          </w:p>
          <w:p w14:paraId="284469CB"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Imported &amp; </w:t>
            </w:r>
          </w:p>
          <w:p w14:paraId="639B69D6"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Supplied by the Producer </w:t>
            </w:r>
            <w:r w:rsidRPr="00960EE7">
              <w:rPr>
                <w:rFonts w:ascii="Calibri" w:eastAsia="Times New Roman" w:hAnsi="Calibri" w:cstheme="minorHAnsi"/>
                <w:b/>
                <w:vertAlign w:val="superscript"/>
                <w:lang w:val="en-US"/>
              </w:rPr>
              <w:t>(6)</w:t>
            </w:r>
          </w:p>
          <w:p w14:paraId="5C380F75" w14:textId="77777777" w:rsidR="00960EE7" w:rsidRPr="00960EE7" w:rsidRDefault="00960EE7" w:rsidP="00960EE7">
            <w:pPr>
              <w:rPr>
                <w:rFonts w:ascii="Calibri" w:eastAsia="Times New Roman" w:hAnsi="Calibri" w:cstheme="minorHAnsi"/>
                <w:b/>
                <w:lang w:val="en-US"/>
              </w:rPr>
            </w:pPr>
          </w:p>
        </w:tc>
        <w:tc>
          <w:tcPr>
            <w:tcW w:w="2144" w:type="dxa"/>
          </w:tcPr>
          <w:p w14:paraId="6DB5D7BD"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Packaging on Products </w:t>
            </w:r>
          </w:p>
          <w:p w14:paraId="74225E80"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Pack-filled</w:t>
            </w:r>
          </w:p>
          <w:p w14:paraId="6590439E"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by the</w:t>
            </w:r>
          </w:p>
          <w:p w14:paraId="6A7EEC9F"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Producer </w:t>
            </w:r>
            <w:r w:rsidRPr="00960EE7">
              <w:rPr>
                <w:rFonts w:ascii="Calibri" w:eastAsia="Times New Roman" w:hAnsi="Calibri" w:cstheme="minorHAnsi"/>
                <w:b/>
                <w:vertAlign w:val="superscript"/>
                <w:lang w:val="en-US"/>
              </w:rPr>
              <w:t>(7)</w:t>
            </w:r>
          </w:p>
          <w:p w14:paraId="22488301" w14:textId="77777777" w:rsidR="00960EE7" w:rsidRPr="00960EE7" w:rsidRDefault="00960EE7" w:rsidP="00960EE7">
            <w:pPr>
              <w:jc w:val="center"/>
              <w:rPr>
                <w:rFonts w:ascii="Calibri" w:eastAsia="Times New Roman" w:hAnsi="Calibri" w:cstheme="minorHAnsi"/>
                <w:b/>
                <w:lang w:val="en-US"/>
              </w:rPr>
            </w:pPr>
          </w:p>
        </w:tc>
      </w:tr>
      <w:tr w:rsidR="00960EE7" w:rsidRPr="00960EE7" w14:paraId="6C2EECB8" w14:textId="77777777" w:rsidTr="00345411">
        <w:trPr>
          <w:trHeight w:val="558"/>
          <w:jc w:val="center"/>
        </w:trPr>
        <w:tc>
          <w:tcPr>
            <w:tcW w:w="2144" w:type="dxa"/>
          </w:tcPr>
          <w:p w14:paraId="09CA61BA"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Glass</w:t>
            </w:r>
          </w:p>
          <w:p w14:paraId="3413D059" w14:textId="77777777" w:rsidR="00960EE7" w:rsidRPr="00960EE7" w:rsidRDefault="00960EE7" w:rsidP="00960EE7">
            <w:pPr>
              <w:jc w:val="center"/>
              <w:rPr>
                <w:rFonts w:ascii="Calibri" w:eastAsia="Times New Roman" w:hAnsi="Calibri" w:cstheme="minorHAnsi"/>
                <w:b/>
                <w:lang w:val="en-US"/>
              </w:rPr>
            </w:pPr>
          </w:p>
        </w:tc>
        <w:tc>
          <w:tcPr>
            <w:tcW w:w="2144" w:type="dxa"/>
          </w:tcPr>
          <w:p w14:paraId="772CAD83"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080969DD"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58109625" w14:textId="77777777" w:rsidTr="00345411">
        <w:trPr>
          <w:trHeight w:val="575"/>
          <w:jc w:val="center"/>
        </w:trPr>
        <w:tc>
          <w:tcPr>
            <w:tcW w:w="2144" w:type="dxa"/>
          </w:tcPr>
          <w:p w14:paraId="5F3C39D7"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Plastic </w:t>
            </w:r>
          </w:p>
          <w:p w14:paraId="2483D5A2" w14:textId="77777777" w:rsidR="00960EE7" w:rsidRPr="00960EE7" w:rsidRDefault="00960EE7" w:rsidP="00960EE7">
            <w:pPr>
              <w:jc w:val="center"/>
              <w:rPr>
                <w:rFonts w:ascii="Calibri" w:eastAsia="Times New Roman" w:hAnsi="Calibri" w:cstheme="minorHAnsi"/>
                <w:b/>
                <w:lang w:val="en-US"/>
              </w:rPr>
            </w:pPr>
          </w:p>
        </w:tc>
        <w:tc>
          <w:tcPr>
            <w:tcW w:w="2144" w:type="dxa"/>
          </w:tcPr>
          <w:p w14:paraId="70A76A3C"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61A37D73"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3CC569B4" w14:textId="77777777" w:rsidTr="00345411">
        <w:trPr>
          <w:trHeight w:val="575"/>
          <w:jc w:val="center"/>
        </w:trPr>
        <w:tc>
          <w:tcPr>
            <w:tcW w:w="2144" w:type="dxa"/>
          </w:tcPr>
          <w:p w14:paraId="0F5CDC77"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Paper &amp; </w:t>
            </w:r>
            <w:proofErr w:type="spellStart"/>
            <w:r w:rsidRPr="00960EE7">
              <w:rPr>
                <w:rFonts w:ascii="Calibri" w:eastAsia="Times New Roman" w:hAnsi="Calibri" w:cstheme="minorHAnsi"/>
                <w:b/>
                <w:lang w:val="en-US"/>
              </w:rPr>
              <w:t>Fibreboard</w:t>
            </w:r>
            <w:proofErr w:type="spellEnd"/>
          </w:p>
        </w:tc>
        <w:tc>
          <w:tcPr>
            <w:tcW w:w="2144" w:type="dxa"/>
          </w:tcPr>
          <w:p w14:paraId="78827E98"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413F845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94FB4CF" w14:textId="77777777" w:rsidTr="00345411">
        <w:trPr>
          <w:trHeight w:val="575"/>
          <w:jc w:val="center"/>
        </w:trPr>
        <w:tc>
          <w:tcPr>
            <w:tcW w:w="2144" w:type="dxa"/>
          </w:tcPr>
          <w:p w14:paraId="7C7505A3"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Steel incl. metals</w:t>
            </w:r>
          </w:p>
          <w:p w14:paraId="306649F5" w14:textId="77777777" w:rsidR="00960EE7" w:rsidRPr="00960EE7" w:rsidRDefault="00960EE7" w:rsidP="00960EE7">
            <w:pPr>
              <w:jc w:val="center"/>
              <w:rPr>
                <w:rFonts w:ascii="Calibri" w:eastAsia="Times New Roman" w:hAnsi="Calibri" w:cstheme="minorHAnsi"/>
                <w:b/>
                <w:lang w:val="en-US"/>
              </w:rPr>
            </w:pPr>
          </w:p>
        </w:tc>
        <w:tc>
          <w:tcPr>
            <w:tcW w:w="2144" w:type="dxa"/>
          </w:tcPr>
          <w:p w14:paraId="5F300CB3"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516420E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3E273795" w14:textId="77777777" w:rsidTr="00345411">
        <w:trPr>
          <w:trHeight w:val="575"/>
          <w:jc w:val="center"/>
        </w:trPr>
        <w:tc>
          <w:tcPr>
            <w:tcW w:w="2144" w:type="dxa"/>
          </w:tcPr>
          <w:p w14:paraId="51D83015" w14:textId="77777777" w:rsidR="00960EE7" w:rsidRPr="00960EE7" w:rsidRDefault="00960EE7" w:rsidP="00960EE7">
            <w:pPr>
              <w:jc w:val="center"/>
              <w:rPr>
                <w:rFonts w:ascii="Calibri" w:eastAsia="Times New Roman" w:hAnsi="Calibri" w:cstheme="minorHAnsi"/>
                <w:b/>
                <w:lang w:val="en-US"/>
              </w:rPr>
            </w:pPr>
            <w:proofErr w:type="spellStart"/>
            <w:r w:rsidRPr="00960EE7">
              <w:rPr>
                <w:rFonts w:ascii="Calibri" w:eastAsia="Times New Roman" w:hAnsi="Calibri" w:cstheme="minorHAnsi"/>
                <w:b/>
                <w:lang w:val="en-US"/>
              </w:rPr>
              <w:t>Aluminium</w:t>
            </w:r>
            <w:proofErr w:type="spellEnd"/>
          </w:p>
          <w:p w14:paraId="6DB96906" w14:textId="77777777" w:rsidR="00960EE7" w:rsidRPr="00960EE7" w:rsidRDefault="00960EE7" w:rsidP="00960EE7">
            <w:pPr>
              <w:jc w:val="center"/>
              <w:rPr>
                <w:rFonts w:ascii="Calibri" w:eastAsia="Times New Roman" w:hAnsi="Calibri" w:cstheme="minorHAnsi"/>
                <w:b/>
                <w:lang w:val="en-US"/>
              </w:rPr>
            </w:pPr>
          </w:p>
        </w:tc>
        <w:tc>
          <w:tcPr>
            <w:tcW w:w="2144" w:type="dxa"/>
          </w:tcPr>
          <w:p w14:paraId="7CFEEB62"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5A99177F"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495ADB45" w14:textId="77777777" w:rsidTr="00345411">
        <w:trPr>
          <w:trHeight w:val="575"/>
          <w:jc w:val="center"/>
        </w:trPr>
        <w:tc>
          <w:tcPr>
            <w:tcW w:w="2144" w:type="dxa"/>
          </w:tcPr>
          <w:p w14:paraId="018C1DCF"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Wood</w:t>
            </w:r>
          </w:p>
          <w:p w14:paraId="77603708" w14:textId="77777777" w:rsidR="00960EE7" w:rsidRPr="00960EE7" w:rsidRDefault="00960EE7" w:rsidP="00960EE7">
            <w:pPr>
              <w:jc w:val="center"/>
              <w:rPr>
                <w:rFonts w:ascii="Calibri" w:eastAsia="Times New Roman" w:hAnsi="Calibri" w:cstheme="minorHAnsi"/>
                <w:b/>
                <w:lang w:val="en-US"/>
              </w:rPr>
            </w:pPr>
          </w:p>
        </w:tc>
        <w:tc>
          <w:tcPr>
            <w:tcW w:w="2144" w:type="dxa"/>
          </w:tcPr>
          <w:p w14:paraId="412C2DE3"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56E925C5"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81A0A98" w14:textId="77777777" w:rsidTr="00345411">
        <w:trPr>
          <w:trHeight w:val="575"/>
          <w:jc w:val="center"/>
        </w:trPr>
        <w:tc>
          <w:tcPr>
            <w:tcW w:w="2144" w:type="dxa"/>
          </w:tcPr>
          <w:p w14:paraId="3D9AC4B4"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Textiles</w:t>
            </w:r>
          </w:p>
          <w:p w14:paraId="7578F0AC"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 </w:t>
            </w:r>
          </w:p>
        </w:tc>
        <w:tc>
          <w:tcPr>
            <w:tcW w:w="2144" w:type="dxa"/>
          </w:tcPr>
          <w:p w14:paraId="3BB5FB08"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4F6C482F"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6B9FA789" w14:textId="77777777" w:rsidTr="00345411">
        <w:trPr>
          <w:trHeight w:val="575"/>
          <w:jc w:val="center"/>
        </w:trPr>
        <w:tc>
          <w:tcPr>
            <w:tcW w:w="2144" w:type="dxa"/>
          </w:tcPr>
          <w:p w14:paraId="6A1522B0"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Composites</w:t>
            </w:r>
          </w:p>
          <w:p w14:paraId="47E09FFD" w14:textId="77777777" w:rsidR="00960EE7" w:rsidRPr="00960EE7" w:rsidRDefault="00960EE7" w:rsidP="00960EE7">
            <w:pPr>
              <w:jc w:val="center"/>
              <w:rPr>
                <w:rFonts w:ascii="Calibri" w:eastAsia="Times New Roman" w:hAnsi="Calibri" w:cstheme="minorHAnsi"/>
                <w:b/>
                <w:lang w:val="en-US"/>
              </w:rPr>
            </w:pPr>
          </w:p>
        </w:tc>
        <w:tc>
          <w:tcPr>
            <w:tcW w:w="2144" w:type="dxa"/>
          </w:tcPr>
          <w:p w14:paraId="0F6695E3"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6D90EB4C"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253A1532" w14:textId="77777777" w:rsidTr="00345411">
        <w:trPr>
          <w:trHeight w:val="575"/>
          <w:jc w:val="center"/>
        </w:trPr>
        <w:tc>
          <w:tcPr>
            <w:tcW w:w="2144" w:type="dxa"/>
          </w:tcPr>
          <w:p w14:paraId="66EB2662"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 xml:space="preserve">Other </w:t>
            </w:r>
          </w:p>
          <w:p w14:paraId="662C61EE" w14:textId="77777777" w:rsidR="00960EE7" w:rsidRPr="00960EE7" w:rsidRDefault="00960EE7" w:rsidP="00960EE7">
            <w:pPr>
              <w:jc w:val="center"/>
              <w:rPr>
                <w:rFonts w:ascii="Calibri" w:eastAsia="Times New Roman" w:hAnsi="Calibri" w:cstheme="minorHAnsi"/>
                <w:b/>
                <w:lang w:val="en-US"/>
              </w:rPr>
            </w:pPr>
          </w:p>
        </w:tc>
        <w:tc>
          <w:tcPr>
            <w:tcW w:w="2144" w:type="dxa"/>
          </w:tcPr>
          <w:p w14:paraId="4FB5C99E"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0C048A4B" w14:textId="77777777" w:rsidR="00960EE7" w:rsidRPr="00960EE7" w:rsidRDefault="00960EE7" w:rsidP="00960EE7">
            <w:pPr>
              <w:jc w:val="center"/>
              <w:rPr>
                <w:rFonts w:ascii="Calibri" w:eastAsia="Times New Roman" w:hAnsi="Calibri" w:cstheme="minorHAnsi"/>
                <w:sz w:val="20"/>
                <w:szCs w:val="20"/>
                <w:lang w:val="en-US"/>
              </w:rPr>
            </w:pPr>
          </w:p>
        </w:tc>
      </w:tr>
      <w:tr w:rsidR="00960EE7" w:rsidRPr="00960EE7" w14:paraId="01CBC631" w14:textId="77777777" w:rsidTr="00345411">
        <w:trPr>
          <w:trHeight w:val="575"/>
          <w:jc w:val="center"/>
        </w:trPr>
        <w:tc>
          <w:tcPr>
            <w:tcW w:w="2144" w:type="dxa"/>
          </w:tcPr>
          <w:p w14:paraId="404BF09D" w14:textId="77777777" w:rsidR="00960EE7" w:rsidRPr="00960EE7" w:rsidRDefault="00960EE7" w:rsidP="00960EE7">
            <w:pPr>
              <w:jc w:val="center"/>
              <w:rPr>
                <w:rFonts w:ascii="Calibri" w:eastAsia="Times New Roman" w:hAnsi="Calibri" w:cstheme="minorHAnsi"/>
                <w:b/>
                <w:lang w:val="en-US"/>
              </w:rPr>
            </w:pPr>
            <w:r w:rsidRPr="00960EE7">
              <w:rPr>
                <w:rFonts w:ascii="Calibri" w:eastAsia="Times New Roman" w:hAnsi="Calibri" w:cstheme="minorHAnsi"/>
                <w:b/>
                <w:lang w:val="en-US"/>
              </w:rPr>
              <w:t>Total</w:t>
            </w:r>
          </w:p>
          <w:p w14:paraId="3C5A7B85" w14:textId="77777777" w:rsidR="00960EE7" w:rsidRPr="00960EE7" w:rsidRDefault="00960EE7" w:rsidP="00960EE7">
            <w:pPr>
              <w:jc w:val="center"/>
              <w:rPr>
                <w:rFonts w:ascii="Calibri" w:eastAsia="Times New Roman" w:hAnsi="Calibri" w:cstheme="minorHAnsi"/>
                <w:b/>
                <w:lang w:val="en-US"/>
              </w:rPr>
            </w:pPr>
          </w:p>
        </w:tc>
        <w:tc>
          <w:tcPr>
            <w:tcW w:w="2144" w:type="dxa"/>
          </w:tcPr>
          <w:p w14:paraId="764177E7" w14:textId="77777777" w:rsidR="00960EE7" w:rsidRPr="00960EE7" w:rsidRDefault="00960EE7" w:rsidP="00960EE7">
            <w:pPr>
              <w:jc w:val="center"/>
              <w:rPr>
                <w:rFonts w:ascii="Calibri" w:eastAsia="Times New Roman" w:hAnsi="Calibri" w:cstheme="minorHAnsi"/>
                <w:b/>
                <w:sz w:val="20"/>
                <w:szCs w:val="20"/>
                <w:lang w:val="en-US"/>
              </w:rPr>
            </w:pPr>
          </w:p>
        </w:tc>
        <w:tc>
          <w:tcPr>
            <w:tcW w:w="2144" w:type="dxa"/>
          </w:tcPr>
          <w:p w14:paraId="48A1C9E9" w14:textId="77777777" w:rsidR="00960EE7" w:rsidRPr="00960EE7" w:rsidRDefault="00960EE7" w:rsidP="00960EE7">
            <w:pPr>
              <w:jc w:val="center"/>
              <w:rPr>
                <w:rFonts w:ascii="Calibri" w:eastAsia="Times New Roman" w:hAnsi="Calibri" w:cstheme="minorHAnsi"/>
                <w:sz w:val="20"/>
                <w:szCs w:val="20"/>
                <w:lang w:val="en-US"/>
              </w:rPr>
            </w:pPr>
          </w:p>
        </w:tc>
      </w:tr>
    </w:tbl>
    <w:p w14:paraId="017EF16A" w14:textId="77777777" w:rsidR="00960EE7" w:rsidRPr="00960EE7" w:rsidRDefault="00960EE7" w:rsidP="00960EE7">
      <w:pPr>
        <w:spacing w:after="0" w:line="240" w:lineRule="auto"/>
        <w:jc w:val="both"/>
        <w:rPr>
          <w:rFonts w:ascii="Calibri" w:eastAsia="Times New Roman" w:hAnsi="Calibri" w:cstheme="minorHAnsi"/>
          <w:sz w:val="28"/>
          <w:szCs w:val="28"/>
          <w:lang w:val="en-US"/>
        </w:rPr>
      </w:pPr>
    </w:p>
    <w:p w14:paraId="7E00180B" w14:textId="77777777" w:rsidR="00960EE7" w:rsidRPr="00960EE7" w:rsidRDefault="00960EE7" w:rsidP="00960EE7">
      <w:p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b/>
          <w:vertAlign w:val="superscript"/>
          <w:lang w:val="en-US"/>
        </w:rPr>
        <w:t>(6)</w:t>
      </w:r>
      <w:r w:rsidRPr="00960EE7">
        <w:rPr>
          <w:rFonts w:ascii="Calibri" w:eastAsia="Times New Roman" w:hAnsi="Calibri" w:cs="Times New Roman"/>
          <w:b/>
          <w:sz w:val="28"/>
          <w:szCs w:val="28"/>
          <w:vertAlign w:val="superscript"/>
          <w:lang w:val="en-US"/>
        </w:rPr>
        <w:t xml:space="preserve"> </w:t>
      </w:r>
      <w:r w:rsidRPr="00960EE7">
        <w:rPr>
          <w:rFonts w:ascii="Calibri" w:eastAsia="Times New Roman" w:hAnsi="Calibri" w:cs="Times New Roman"/>
          <w:color w:val="000000"/>
          <w:sz w:val="20"/>
          <w:szCs w:val="20"/>
          <w:lang w:val="en-US"/>
        </w:rPr>
        <w:t>Products imported and supplied means q</w:t>
      </w:r>
      <w:r w:rsidRPr="00960EE7">
        <w:rPr>
          <w:rFonts w:ascii="Calibri" w:eastAsia="Times New Roman" w:hAnsi="Calibri" w:cs="Times New Roman"/>
          <w:sz w:val="20"/>
          <w:szCs w:val="20"/>
          <w:lang w:val="en-US"/>
        </w:rPr>
        <w:t>uantity of packaging imported and supplied as reported by major producer</w:t>
      </w:r>
    </w:p>
    <w:p w14:paraId="64A75918"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0311EB87" w14:textId="77777777" w:rsidR="00960EE7" w:rsidRPr="00960EE7" w:rsidRDefault="00960EE7" w:rsidP="00960EE7">
      <w:pPr>
        <w:spacing w:after="0" w:line="240" w:lineRule="auto"/>
        <w:jc w:val="both"/>
        <w:rPr>
          <w:rFonts w:ascii="Calibri" w:eastAsia="Times New Roman" w:hAnsi="Calibri" w:cs="Times New Roman"/>
          <w:color w:val="000000"/>
          <w:sz w:val="20"/>
          <w:szCs w:val="20"/>
          <w:lang w:val="en-US"/>
        </w:rPr>
      </w:pPr>
      <w:r w:rsidRPr="00960EE7">
        <w:rPr>
          <w:rFonts w:ascii="Calibri" w:eastAsia="Times New Roman" w:hAnsi="Calibri" w:cs="Times New Roman"/>
          <w:b/>
          <w:vertAlign w:val="superscript"/>
          <w:lang w:val="en-US"/>
        </w:rPr>
        <w:t>(7)</w:t>
      </w:r>
      <w:r w:rsidRPr="00960EE7">
        <w:rPr>
          <w:rFonts w:ascii="Calibri" w:eastAsia="Times New Roman" w:hAnsi="Calibri" w:cs="Times New Roman"/>
          <w:b/>
          <w:sz w:val="28"/>
          <w:szCs w:val="28"/>
          <w:vertAlign w:val="superscript"/>
          <w:lang w:val="en-US"/>
        </w:rPr>
        <w:t xml:space="preserve"> </w:t>
      </w:r>
      <w:r w:rsidRPr="00960EE7">
        <w:rPr>
          <w:rFonts w:ascii="Calibri" w:eastAsia="Times New Roman" w:hAnsi="Calibri" w:cs="Times New Roman"/>
          <w:color w:val="000000"/>
          <w:sz w:val="20"/>
          <w:szCs w:val="20"/>
          <w:lang w:val="en-US"/>
        </w:rPr>
        <w:t>On products pack-filled means a producer who puts products into packaging for the purpose of supply</w:t>
      </w:r>
    </w:p>
    <w:p w14:paraId="61854C8B" w14:textId="77777777" w:rsidR="00960EE7" w:rsidRPr="00960EE7" w:rsidRDefault="00960EE7" w:rsidP="00960EE7">
      <w:pPr>
        <w:spacing w:after="0" w:line="240" w:lineRule="auto"/>
        <w:ind w:left="720"/>
        <w:contextualSpacing/>
        <w:jc w:val="both"/>
        <w:rPr>
          <w:rFonts w:ascii="Calibri" w:eastAsia="Times New Roman" w:hAnsi="Calibri" w:cs="Times New Roman"/>
          <w:color w:val="000000"/>
          <w:sz w:val="20"/>
          <w:szCs w:val="20"/>
          <w:lang w:val="en-US"/>
        </w:rPr>
      </w:pPr>
    </w:p>
    <w:p w14:paraId="51D65AAC" w14:textId="77777777" w:rsidR="00960EE7" w:rsidRPr="00960EE7" w:rsidRDefault="00960EE7" w:rsidP="00960EE7">
      <w:pPr>
        <w:spacing w:after="0" w:line="240" w:lineRule="auto"/>
        <w:jc w:val="both"/>
        <w:rPr>
          <w:rFonts w:ascii="Calibri" w:eastAsia="Times New Roman" w:hAnsi="Calibri" w:cs="Times New Roman"/>
          <w:color w:val="000000"/>
          <w:sz w:val="20"/>
          <w:szCs w:val="20"/>
          <w:u w:val="single"/>
          <w:lang w:val="en-US"/>
        </w:rPr>
      </w:pPr>
      <w:r w:rsidRPr="00960EE7">
        <w:rPr>
          <w:rFonts w:ascii="Calibri" w:eastAsia="Times New Roman" w:hAnsi="Calibri" w:cs="Times New Roman"/>
          <w:color w:val="000000"/>
          <w:u w:val="single"/>
          <w:vertAlign w:val="superscript"/>
          <w:lang w:val="en-US"/>
        </w:rPr>
        <w:t>(6)</w:t>
      </w:r>
      <w:r w:rsidRPr="00960EE7">
        <w:rPr>
          <w:rFonts w:ascii="Calibri" w:eastAsia="Times New Roman" w:hAnsi="Calibri" w:cs="Times New Roman"/>
          <w:color w:val="000000"/>
          <w:sz w:val="20"/>
          <w:szCs w:val="20"/>
          <w:u w:val="single"/>
          <w:lang w:val="en-US"/>
        </w:rPr>
        <w:t xml:space="preserve"> and </w:t>
      </w:r>
      <w:r w:rsidRPr="00960EE7">
        <w:rPr>
          <w:rFonts w:ascii="Calibri" w:eastAsia="Times New Roman" w:hAnsi="Calibri" w:cs="Times New Roman"/>
          <w:color w:val="000000"/>
          <w:u w:val="single"/>
          <w:vertAlign w:val="superscript"/>
          <w:lang w:val="en-US"/>
        </w:rPr>
        <w:t xml:space="preserve">(7) </w:t>
      </w:r>
      <w:r w:rsidRPr="00960EE7">
        <w:rPr>
          <w:rFonts w:ascii="Calibri" w:eastAsia="Times New Roman" w:hAnsi="Calibri" w:cs="Times New Roman"/>
          <w:color w:val="000000"/>
          <w:sz w:val="20"/>
          <w:szCs w:val="20"/>
          <w:u w:val="single"/>
          <w:lang w:val="en-US"/>
        </w:rPr>
        <w:t>above are the baseline for recovery and recycling targets for a self-complier and relate only to manufacturing brand packaging supplied</w:t>
      </w:r>
    </w:p>
    <w:p w14:paraId="276151BA" w14:textId="77777777" w:rsidR="00960EE7" w:rsidRPr="00960EE7" w:rsidRDefault="00960EE7" w:rsidP="00960EE7">
      <w:pPr>
        <w:spacing w:after="0" w:line="240" w:lineRule="auto"/>
        <w:jc w:val="both"/>
        <w:rPr>
          <w:rFonts w:ascii="Calibri" w:eastAsia="Times New Roman" w:hAnsi="Calibri" w:cstheme="minorHAnsi"/>
          <w:sz w:val="28"/>
          <w:szCs w:val="28"/>
          <w:lang w:val="en-US"/>
        </w:rPr>
      </w:pPr>
    </w:p>
    <w:p w14:paraId="5B890CDC" w14:textId="77777777" w:rsidR="00960EE7" w:rsidRPr="00960EE7" w:rsidRDefault="00960EE7" w:rsidP="00960EE7">
      <w:pPr>
        <w:spacing w:after="0" w:line="240" w:lineRule="auto"/>
        <w:jc w:val="both"/>
        <w:rPr>
          <w:rFonts w:ascii="Calibri" w:eastAsia="Times New Roman" w:hAnsi="Calibri" w:cstheme="minorHAnsi"/>
          <w:sz w:val="28"/>
          <w:szCs w:val="28"/>
          <w:lang w:val="en-US"/>
        </w:rPr>
      </w:pPr>
    </w:p>
    <w:p w14:paraId="33BF27EB" w14:textId="77777777" w:rsidR="00960EE7" w:rsidRPr="00960EE7" w:rsidRDefault="00960EE7" w:rsidP="00960EE7">
      <w:pPr>
        <w:spacing w:after="0" w:line="240" w:lineRule="auto"/>
        <w:jc w:val="both"/>
        <w:rPr>
          <w:rFonts w:ascii="Calibri" w:eastAsia="Times New Roman" w:hAnsi="Calibri" w:cstheme="minorHAnsi"/>
          <w:sz w:val="28"/>
          <w:szCs w:val="28"/>
          <w:lang w:val="en-US"/>
        </w:rPr>
      </w:pPr>
    </w:p>
    <w:p w14:paraId="476B2D99"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lastRenderedPageBreak/>
        <w:t>SECTION 12</w:t>
      </w:r>
    </w:p>
    <w:p w14:paraId="75C12E81"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p>
    <w:p w14:paraId="0F220899" w14:textId="77777777" w:rsidR="00960EE7" w:rsidRPr="00960EE7" w:rsidRDefault="00960EE7" w:rsidP="00960EE7">
      <w:pPr>
        <w:spacing w:after="0" w:line="240" w:lineRule="auto"/>
        <w:jc w:val="both"/>
        <w:rPr>
          <w:rFonts w:ascii="Calibri" w:eastAsia="Times New Roman" w:hAnsi="Calibri" w:cstheme="minorHAnsi"/>
          <w:b/>
          <w:color w:val="2F5496" w:themeColor="accent1" w:themeShade="BF"/>
          <w:sz w:val="32"/>
          <w:szCs w:val="32"/>
          <w:lang w:val="en-US"/>
        </w:rPr>
      </w:pPr>
      <w:r w:rsidRPr="00960EE7">
        <w:rPr>
          <w:rFonts w:ascii="Calibri" w:eastAsia="Times New Roman" w:hAnsi="Calibri" w:cstheme="minorHAnsi"/>
          <w:b/>
          <w:color w:val="2F5496" w:themeColor="accent1" w:themeShade="BF"/>
          <w:sz w:val="32"/>
          <w:szCs w:val="32"/>
          <w:lang w:val="en-US"/>
        </w:rPr>
        <w:t>VALID APPLICATION FOR REGISTRATION</w:t>
      </w:r>
    </w:p>
    <w:p w14:paraId="27B08144" w14:textId="77777777" w:rsidR="00960EE7" w:rsidRPr="00960EE7" w:rsidRDefault="00960EE7" w:rsidP="00960EE7">
      <w:pPr>
        <w:spacing w:after="0" w:line="360" w:lineRule="auto"/>
        <w:jc w:val="both"/>
        <w:rPr>
          <w:rFonts w:ascii="Calibri" w:eastAsia="Times New Roman" w:hAnsi="Calibri" w:cs="Times New Roman"/>
          <w:lang w:val="en-US"/>
        </w:rPr>
      </w:pPr>
    </w:p>
    <w:p w14:paraId="395BE392" w14:textId="059896D5" w:rsidR="00960EE7" w:rsidRPr="00960EE7" w:rsidRDefault="00960EE7" w:rsidP="00960EE7">
      <w:pPr>
        <w:spacing w:after="0" w:line="360" w:lineRule="auto"/>
        <w:jc w:val="both"/>
        <w:rPr>
          <w:rFonts w:ascii="Calibri" w:eastAsia="Times New Roman" w:hAnsi="Calibri" w:cs="Times New Roman"/>
          <w:lang w:val="en-US"/>
        </w:rPr>
      </w:pPr>
      <w:r w:rsidRPr="00960EE7">
        <w:rPr>
          <w:rFonts w:ascii="Calibri" w:eastAsia="Times New Roman" w:hAnsi="Calibri" w:cs="Times New Roman"/>
          <w:lang w:val="en-US"/>
        </w:rPr>
        <w:t xml:space="preserve">A valid application for registration made in writing to </w:t>
      </w:r>
      <w:r w:rsidR="00A530E7">
        <w:rPr>
          <w:rFonts w:ascii="Calibri" w:eastAsia="Times New Roman" w:hAnsi="Calibri" w:cs="Times New Roman"/>
          <w:b/>
          <w:lang w:val="en-US"/>
        </w:rPr>
        <w:t>South Dublin County Council</w:t>
      </w:r>
      <w:r w:rsidRPr="00960EE7">
        <w:rPr>
          <w:rFonts w:ascii="Calibri" w:eastAsia="Times New Roman" w:hAnsi="Calibri" w:cs="Times New Roman"/>
          <w:lang w:val="en-US"/>
        </w:rPr>
        <w:t xml:space="preserve"> shall have the following items enclosed:</w:t>
      </w:r>
    </w:p>
    <w:p w14:paraId="5C100BCE" w14:textId="77777777" w:rsidR="00960EE7" w:rsidRPr="00960EE7" w:rsidRDefault="00960EE7" w:rsidP="00960EE7">
      <w:pPr>
        <w:numPr>
          <w:ilvl w:val="0"/>
          <w:numId w:val="2"/>
        </w:numPr>
        <w:spacing w:after="0" w:line="480" w:lineRule="auto"/>
        <w:ind w:left="1434" w:hanging="357"/>
        <w:jc w:val="both"/>
        <w:rPr>
          <w:rFonts w:ascii="Calibri" w:eastAsia="Times New Roman" w:hAnsi="Calibri" w:cs="Times New Roman"/>
          <w:lang w:val="en-GB"/>
        </w:rPr>
      </w:pPr>
      <w:r w:rsidRPr="00960EE7">
        <w:rPr>
          <w:rFonts w:ascii="Calibri" w:eastAsia="Times New Roman" w:hAnsi="Calibri" w:cs="Times New Roman"/>
          <w:lang w:val="en-GB"/>
        </w:rPr>
        <w:t xml:space="preserve">Three-year implementation plan </w:t>
      </w:r>
    </w:p>
    <w:p w14:paraId="6EA1BE91" w14:textId="77777777" w:rsidR="00960EE7" w:rsidRPr="00960EE7" w:rsidRDefault="00960EE7" w:rsidP="00960EE7">
      <w:pPr>
        <w:numPr>
          <w:ilvl w:val="0"/>
          <w:numId w:val="2"/>
        </w:numPr>
        <w:spacing w:after="0" w:line="480" w:lineRule="auto"/>
        <w:ind w:left="1434" w:hanging="357"/>
        <w:jc w:val="both"/>
        <w:rPr>
          <w:rFonts w:ascii="Calibri" w:eastAsia="Times New Roman" w:hAnsi="Calibri" w:cs="Times New Roman"/>
          <w:lang w:val="en-GB"/>
        </w:rPr>
      </w:pPr>
      <w:r w:rsidRPr="00960EE7">
        <w:rPr>
          <w:rFonts w:ascii="Calibri" w:eastAsia="Times New Roman" w:hAnsi="Calibri" w:cs="Times New Roman"/>
          <w:lang w:val="en-GB"/>
        </w:rPr>
        <w:t>Relevant fee</w:t>
      </w:r>
    </w:p>
    <w:p w14:paraId="4E18AD9F" w14:textId="77777777" w:rsidR="00960EE7" w:rsidRPr="00960EE7" w:rsidRDefault="00960EE7" w:rsidP="00960EE7">
      <w:pPr>
        <w:spacing w:after="120" w:line="480" w:lineRule="auto"/>
        <w:ind w:left="567"/>
        <w:jc w:val="both"/>
        <w:rPr>
          <w:rFonts w:ascii="Calibri" w:eastAsia="Times New Roman" w:hAnsi="Calibri" w:cs="Times New Roman"/>
          <w:b/>
          <w:lang w:val="en-GB"/>
        </w:rPr>
      </w:pPr>
      <w:r w:rsidRPr="00960EE7">
        <w:rPr>
          <w:rFonts w:ascii="Calibri" w:eastAsia="Times New Roman" w:hAnsi="Calibri" w:cs="Times New Roman"/>
          <w:b/>
          <w:lang w:val="en-GB"/>
        </w:rPr>
        <w:t>(</w:t>
      </w:r>
      <w:proofErr w:type="spellStart"/>
      <w:r w:rsidRPr="00960EE7">
        <w:rPr>
          <w:rFonts w:ascii="Calibri" w:eastAsia="Times New Roman" w:hAnsi="Calibri" w:cs="Times New Roman"/>
          <w:b/>
          <w:lang w:val="en-GB"/>
        </w:rPr>
        <w:t>i</w:t>
      </w:r>
      <w:proofErr w:type="spellEnd"/>
      <w:r w:rsidRPr="00960EE7">
        <w:rPr>
          <w:rFonts w:ascii="Calibri" w:eastAsia="Times New Roman" w:hAnsi="Calibri" w:cs="Times New Roman"/>
          <w:b/>
          <w:lang w:val="en-GB"/>
        </w:rPr>
        <w:t>)</w:t>
      </w:r>
      <w:r w:rsidRPr="00960EE7">
        <w:rPr>
          <w:rFonts w:ascii="Calibri" w:eastAsia="Times New Roman" w:hAnsi="Calibri" w:cs="Times New Roman"/>
          <w:lang w:val="en-GB"/>
        </w:rPr>
        <w:tab/>
      </w:r>
      <w:r w:rsidRPr="00960EE7">
        <w:rPr>
          <w:rFonts w:ascii="Calibri" w:eastAsia="Times New Roman" w:hAnsi="Calibri" w:cs="Times New Roman"/>
          <w:b/>
          <w:lang w:val="en-GB"/>
        </w:rPr>
        <w:t>Three-year implementation Plan</w:t>
      </w:r>
    </w:p>
    <w:p w14:paraId="23C98ACC" w14:textId="16956FC9" w:rsidR="00960EE7" w:rsidRPr="00960EE7" w:rsidRDefault="00960EE7" w:rsidP="00960EE7">
      <w:pPr>
        <w:spacing w:after="0" w:line="360" w:lineRule="auto"/>
        <w:ind w:left="567"/>
        <w:jc w:val="both"/>
        <w:rPr>
          <w:rFonts w:ascii="Calibri" w:eastAsia="Times New Roman" w:hAnsi="Calibri" w:cs="Times New Roman"/>
          <w:color w:val="000000"/>
          <w:lang w:val="en-US"/>
        </w:rPr>
      </w:pPr>
      <w:r w:rsidRPr="00960EE7">
        <w:rPr>
          <w:rFonts w:ascii="Calibri" w:eastAsia="Times New Roman" w:hAnsi="Calibri" w:cs="Times New Roman"/>
          <w:lang w:val="en-US"/>
        </w:rPr>
        <w:t xml:space="preserve">A three-year implementation plan shall accompany the major producer’s application for registration with </w:t>
      </w:r>
      <w:r w:rsidR="00A530E7">
        <w:rPr>
          <w:rFonts w:ascii="Calibri" w:eastAsia="Times New Roman" w:hAnsi="Calibri" w:cs="Times New Roman"/>
          <w:b/>
          <w:lang w:val="en-US"/>
        </w:rPr>
        <w:t>South Dublin County Council</w:t>
      </w:r>
      <w:r w:rsidRPr="00960EE7">
        <w:rPr>
          <w:rFonts w:ascii="Calibri" w:eastAsia="Times New Roman" w:hAnsi="Calibri" w:cs="Times New Roman"/>
          <w:lang w:val="en-US"/>
        </w:rPr>
        <w:t xml:space="preserve">.  This plan should specify the measures that the major producer intends to take in order to comply with the requirements of these Regulations, including the steps which the major producer intends to take to prevent or </w:t>
      </w:r>
      <w:proofErr w:type="spellStart"/>
      <w:r w:rsidRPr="00960EE7">
        <w:rPr>
          <w:rFonts w:ascii="Calibri" w:eastAsia="Times New Roman" w:hAnsi="Calibri" w:cs="Times New Roman"/>
          <w:lang w:val="en-US"/>
        </w:rPr>
        <w:t>minimise</w:t>
      </w:r>
      <w:proofErr w:type="spellEnd"/>
      <w:r w:rsidRPr="00960EE7">
        <w:rPr>
          <w:rFonts w:ascii="Calibri" w:eastAsia="Times New Roman" w:hAnsi="Calibri" w:cs="Times New Roman"/>
          <w:lang w:val="en-US"/>
        </w:rPr>
        <w:t xml:space="preserve"> packaging waste. The plan relates to the overall activities of the major producer within the </w:t>
      </w:r>
      <w:r w:rsidRPr="00960EE7">
        <w:rPr>
          <w:rFonts w:ascii="Calibri" w:eastAsia="Times New Roman" w:hAnsi="Calibri" w:cs="Times New Roman"/>
          <w:b/>
          <w:lang w:val="en-US"/>
        </w:rPr>
        <w:t xml:space="preserve">Local Authority Area of </w:t>
      </w:r>
      <w:r w:rsidR="00A530E7" w:rsidRPr="00A530E7">
        <w:rPr>
          <w:rFonts w:ascii="Calibri" w:eastAsia="Times New Roman" w:hAnsi="Calibri" w:cs="Times New Roman"/>
          <w:b/>
          <w:lang w:val="en-US"/>
        </w:rPr>
        <w:t>South Dublin County Council</w:t>
      </w:r>
      <w:r w:rsidRPr="00960EE7">
        <w:rPr>
          <w:rFonts w:ascii="Calibri" w:eastAsia="Times New Roman" w:hAnsi="Calibri" w:cs="Times New Roman"/>
          <w:b/>
          <w:lang w:val="en-US"/>
        </w:rPr>
        <w:t xml:space="preserve"> </w:t>
      </w:r>
      <w:r w:rsidRPr="00960EE7">
        <w:rPr>
          <w:rFonts w:ascii="Calibri" w:eastAsia="Times New Roman" w:hAnsi="Calibri" w:cs="Times New Roman"/>
          <w:lang w:val="en-US"/>
        </w:rPr>
        <w:t>and</w:t>
      </w:r>
      <w:r w:rsidRPr="00960EE7">
        <w:rPr>
          <w:rFonts w:ascii="Calibri" w:eastAsia="Times New Roman" w:hAnsi="Calibri" w:cs="Times New Roman"/>
          <w:b/>
          <w:lang w:val="en-US"/>
        </w:rPr>
        <w:t xml:space="preserve"> </w:t>
      </w:r>
      <w:r w:rsidRPr="00960EE7">
        <w:rPr>
          <w:rFonts w:ascii="Calibri" w:eastAsia="Times New Roman" w:hAnsi="Calibri" w:cs="Times New Roman"/>
          <w:color w:val="000000" w:themeColor="text1"/>
          <w:lang w:val="en-US"/>
        </w:rPr>
        <w:t>shall be made available on request to any person, free of charge</w:t>
      </w:r>
      <w:r w:rsidRPr="00960EE7">
        <w:rPr>
          <w:rFonts w:ascii="Calibri" w:eastAsia="Times New Roman" w:hAnsi="Calibri" w:cs="Times New Roman"/>
          <w:lang w:val="en-US"/>
        </w:rPr>
        <w:t>.</w:t>
      </w:r>
      <w:r w:rsidRPr="00960EE7">
        <w:rPr>
          <w:rFonts w:ascii="Calibri" w:eastAsia="Times New Roman" w:hAnsi="Calibri" w:cs="Times New Roman"/>
          <w:color w:val="000000"/>
          <w:lang w:val="en-US"/>
        </w:rPr>
        <w:t xml:space="preserve"> </w:t>
      </w:r>
    </w:p>
    <w:p w14:paraId="05DE8C61"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In addition, the major producer shall fix and maintain a notice in a conspicuous position that is clearly visible to members of the public, within one </w:t>
      </w:r>
      <w:proofErr w:type="spellStart"/>
      <w:r w:rsidRPr="00960EE7">
        <w:rPr>
          <w:rFonts w:ascii="Calibri" w:eastAsia="Times New Roman" w:hAnsi="Calibri" w:cs="Times New Roman"/>
          <w:color w:val="000000" w:themeColor="text1"/>
          <w:lang w:val="en-US"/>
        </w:rPr>
        <w:t>metre</w:t>
      </w:r>
      <w:proofErr w:type="spellEnd"/>
      <w:r w:rsidRPr="00960EE7">
        <w:rPr>
          <w:rFonts w:ascii="Calibri" w:eastAsia="Times New Roman" w:hAnsi="Calibri" w:cs="Times New Roman"/>
          <w:color w:val="000000" w:themeColor="text1"/>
          <w:lang w:val="en-US"/>
        </w:rPr>
        <w:t xml:space="preserve"> of each entrance to each premises, a notice complying with the requirements specified in Part 2 of Schedule 2 of the Regulations.</w:t>
      </w:r>
    </w:p>
    <w:p w14:paraId="45BC17AA"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T</w:t>
      </w:r>
      <w:r w:rsidRPr="00960EE7">
        <w:rPr>
          <w:rFonts w:ascii="Calibri" w:eastAsia="Times New Roman" w:hAnsi="Calibri" w:cs="Times New Roman"/>
          <w:color w:val="000000"/>
          <w:lang w:val="en-US"/>
        </w:rPr>
        <w:t>he wording for this notice is provided in</w:t>
      </w:r>
      <w:r w:rsidRPr="00960EE7">
        <w:rPr>
          <w:rFonts w:ascii="Calibri" w:eastAsia="Times New Roman" w:hAnsi="Calibri" w:cs="Times New Roman"/>
          <w:color w:val="C00000"/>
          <w:lang w:val="en-US"/>
        </w:rPr>
        <w:t xml:space="preserve"> </w:t>
      </w:r>
      <w:r w:rsidRPr="00960EE7">
        <w:rPr>
          <w:rFonts w:ascii="Calibri" w:eastAsia="Times New Roman" w:hAnsi="Calibri" w:cs="Times New Roman"/>
          <w:b/>
          <w:color w:val="C00000"/>
          <w:u w:val="single"/>
          <w:lang w:val="en-US"/>
        </w:rPr>
        <w:t>appendix 1</w:t>
      </w:r>
      <w:r w:rsidRPr="00960EE7">
        <w:rPr>
          <w:rFonts w:ascii="Calibri" w:eastAsia="Times New Roman" w:hAnsi="Calibri" w:cs="Times New Roman"/>
          <w:color w:val="000000" w:themeColor="text1"/>
          <w:lang w:val="en-US"/>
        </w:rPr>
        <w:t>.</w:t>
      </w:r>
    </w:p>
    <w:p w14:paraId="5BE4B7F6" w14:textId="77777777" w:rsidR="00960EE7" w:rsidRPr="00960EE7" w:rsidRDefault="00960EE7" w:rsidP="00960EE7">
      <w:pPr>
        <w:spacing w:after="0" w:line="360" w:lineRule="auto"/>
        <w:ind w:left="567"/>
        <w:jc w:val="both"/>
        <w:rPr>
          <w:rFonts w:ascii="Calibri" w:eastAsia="Times New Roman" w:hAnsi="Calibri" w:cs="Times New Roman"/>
          <w:color w:val="000000"/>
          <w:lang w:val="en-US"/>
        </w:rPr>
      </w:pPr>
    </w:p>
    <w:p w14:paraId="70724516" w14:textId="77777777" w:rsidR="00960EE7" w:rsidRPr="00960EE7" w:rsidRDefault="00960EE7" w:rsidP="00960EE7">
      <w:pPr>
        <w:spacing w:after="0" w:line="360" w:lineRule="auto"/>
        <w:ind w:left="567"/>
        <w:jc w:val="both"/>
        <w:rPr>
          <w:rFonts w:ascii="Calibri" w:eastAsia="Times New Roman" w:hAnsi="Calibri" w:cs="Times New Roman"/>
          <w:b/>
          <w:i/>
          <w:color w:val="C00000"/>
          <w:u w:val="single"/>
          <w:lang w:val="en-US"/>
        </w:rPr>
      </w:pPr>
      <w:r w:rsidRPr="00960EE7">
        <w:rPr>
          <w:rFonts w:ascii="Calibri" w:eastAsia="Times New Roman" w:hAnsi="Calibri" w:cs="Times New Roman"/>
          <w:color w:val="000000"/>
          <w:lang w:val="en-US"/>
        </w:rPr>
        <w:t>Please refer to document titled -</w:t>
      </w:r>
      <w:r w:rsidRPr="00960EE7">
        <w:rPr>
          <w:rFonts w:ascii="Calibri" w:eastAsia="Times New Roman" w:hAnsi="Calibri" w:cs="Times New Roman"/>
          <w:color w:val="C00000"/>
          <w:lang w:val="en-US"/>
        </w:rPr>
        <w:t xml:space="preserve"> </w:t>
      </w:r>
      <w:r w:rsidRPr="00960EE7">
        <w:rPr>
          <w:rFonts w:ascii="Calibri" w:eastAsia="Times New Roman" w:hAnsi="Calibri" w:cs="Times New Roman"/>
          <w:b/>
          <w:i/>
          <w:color w:val="C00000"/>
          <w:u w:val="single"/>
          <w:lang w:val="en-US"/>
        </w:rPr>
        <w:t>Three Year Implementation Plan</w:t>
      </w:r>
    </w:p>
    <w:p w14:paraId="6AD14C55" w14:textId="77777777" w:rsidR="00960EE7" w:rsidRPr="00960EE7" w:rsidRDefault="00960EE7" w:rsidP="00960EE7">
      <w:pPr>
        <w:spacing w:after="0" w:line="360" w:lineRule="auto"/>
        <w:jc w:val="both"/>
        <w:rPr>
          <w:rFonts w:ascii="Calibri" w:eastAsia="Times New Roman" w:hAnsi="Calibri" w:cs="Times New Roman"/>
          <w:lang w:val="en-US"/>
        </w:rPr>
      </w:pPr>
    </w:p>
    <w:p w14:paraId="7A6A5615" w14:textId="77777777" w:rsidR="00960EE7" w:rsidRPr="00960EE7" w:rsidRDefault="00960EE7" w:rsidP="00960EE7">
      <w:pPr>
        <w:spacing w:after="0" w:line="360" w:lineRule="auto"/>
        <w:ind w:left="720"/>
        <w:contextualSpacing/>
        <w:jc w:val="both"/>
        <w:rPr>
          <w:rFonts w:ascii="Calibri" w:eastAsia="Times New Roman" w:hAnsi="Calibri" w:cs="Times New Roman"/>
          <w:b/>
          <w:bCs/>
          <w:color w:val="000000"/>
          <w:lang w:val="en-US"/>
        </w:rPr>
      </w:pPr>
      <w:r w:rsidRPr="00960EE7">
        <w:rPr>
          <w:rFonts w:ascii="Calibri" w:eastAsia="Times New Roman" w:hAnsi="Calibri" w:cs="Times New Roman"/>
          <w:lang w:val="en-US"/>
        </w:rPr>
        <w:t xml:space="preserve">    </w:t>
      </w:r>
      <w:r w:rsidRPr="00960EE7">
        <w:rPr>
          <w:rFonts w:ascii="Calibri" w:eastAsia="Times New Roman" w:hAnsi="Calibri" w:cs="Times New Roman"/>
          <w:b/>
          <w:bCs/>
          <w:color w:val="000000"/>
          <w:lang w:val="en-US"/>
        </w:rPr>
        <w:t xml:space="preserve">(ii) </w:t>
      </w:r>
      <w:r w:rsidRPr="00960EE7">
        <w:rPr>
          <w:rFonts w:ascii="Calibri" w:eastAsia="Times New Roman" w:hAnsi="Calibri" w:cs="Times New Roman"/>
          <w:b/>
          <w:bCs/>
          <w:color w:val="000000"/>
          <w:lang w:val="en-US"/>
        </w:rPr>
        <w:tab/>
        <w:t>Registration Fee</w:t>
      </w:r>
    </w:p>
    <w:p w14:paraId="5C75518C" w14:textId="77777777" w:rsidR="00960EE7" w:rsidRPr="00960EE7" w:rsidRDefault="00960EE7" w:rsidP="00960EE7">
      <w:pPr>
        <w:spacing w:after="0" w:line="360" w:lineRule="auto"/>
        <w:ind w:left="567"/>
        <w:jc w:val="both"/>
        <w:rPr>
          <w:rFonts w:ascii="Calibri" w:eastAsia="Times New Roman" w:hAnsi="Calibri" w:cs="Times New Roman"/>
          <w:color w:val="000000"/>
          <w:lang w:val="en-US"/>
        </w:rPr>
      </w:pPr>
    </w:p>
    <w:p w14:paraId="1BC653AF" w14:textId="015299B1" w:rsidR="00960EE7" w:rsidRPr="00960EE7" w:rsidRDefault="00960EE7" w:rsidP="00960EE7">
      <w:pPr>
        <w:spacing w:after="0" w:line="360" w:lineRule="auto"/>
        <w:ind w:left="567"/>
        <w:jc w:val="both"/>
        <w:rPr>
          <w:rFonts w:ascii="Calibri" w:eastAsia="Times New Roman" w:hAnsi="Calibri" w:cs="Times New Roman"/>
          <w:color w:val="000000"/>
          <w:lang w:val="en-US"/>
        </w:rPr>
      </w:pPr>
      <w:r w:rsidRPr="00960EE7">
        <w:rPr>
          <w:rFonts w:ascii="Calibri" w:eastAsia="Times New Roman" w:hAnsi="Calibri" w:cs="Times New Roman"/>
          <w:color w:val="000000"/>
          <w:lang w:val="en-US"/>
        </w:rPr>
        <w:t xml:space="preserve">A registration fee must accompany the application for registration with </w:t>
      </w:r>
      <w:r w:rsidR="00A530E7">
        <w:rPr>
          <w:rFonts w:ascii="Calibri" w:eastAsia="Times New Roman" w:hAnsi="Calibri" w:cs="Times New Roman"/>
          <w:b/>
          <w:lang w:val="en-US"/>
        </w:rPr>
        <w:t>South Dublin County Council</w:t>
      </w:r>
      <w:r w:rsidRPr="00960EE7">
        <w:rPr>
          <w:rFonts w:ascii="Calibri" w:eastAsia="Times New Roman" w:hAnsi="Calibri" w:cs="Times New Roman"/>
          <w:color w:val="000000"/>
          <w:lang w:val="en-US"/>
        </w:rPr>
        <w:t>.  T</w:t>
      </w:r>
      <w:r w:rsidRPr="00960EE7">
        <w:rPr>
          <w:rFonts w:ascii="Calibri" w:eastAsia="Times New Roman" w:hAnsi="Calibri" w:cs="Times New Roman"/>
          <w:lang w:val="en-US"/>
        </w:rPr>
        <w:t xml:space="preserve">he prescribed registration fee is as follows - </w:t>
      </w:r>
    </w:p>
    <w:p w14:paraId="228522AA" w14:textId="77777777" w:rsidR="00960EE7" w:rsidRPr="00960EE7" w:rsidRDefault="00960EE7" w:rsidP="00960EE7">
      <w:pPr>
        <w:numPr>
          <w:ilvl w:val="0"/>
          <w:numId w:val="3"/>
        </w:numPr>
        <w:spacing w:after="0" w:line="360" w:lineRule="auto"/>
        <w:contextualSpacing/>
        <w:jc w:val="both"/>
        <w:rPr>
          <w:rFonts w:ascii="Calibri" w:eastAsia="Times New Roman" w:hAnsi="Calibri" w:cs="Times New Roman"/>
          <w:color w:val="000000"/>
          <w:lang w:val="en-US"/>
        </w:rPr>
      </w:pPr>
      <w:r w:rsidRPr="00960EE7">
        <w:rPr>
          <w:rFonts w:ascii="Calibri" w:eastAsia="Times New Roman" w:hAnsi="Calibri" w:cs="Times New Roman"/>
          <w:color w:val="000000"/>
          <w:lang w:val="en-US"/>
        </w:rPr>
        <w:t xml:space="preserve">€15.00 per </w:t>
      </w:r>
      <w:proofErr w:type="spellStart"/>
      <w:r w:rsidRPr="00960EE7">
        <w:rPr>
          <w:rFonts w:ascii="Calibri" w:eastAsia="Times New Roman" w:hAnsi="Calibri" w:cs="Times New Roman"/>
          <w:color w:val="000000"/>
          <w:lang w:val="en-US"/>
        </w:rPr>
        <w:t>tonne</w:t>
      </w:r>
      <w:proofErr w:type="spellEnd"/>
      <w:r w:rsidRPr="00960EE7">
        <w:rPr>
          <w:rFonts w:ascii="Calibri" w:eastAsia="Times New Roman" w:hAnsi="Calibri" w:cs="Times New Roman"/>
          <w:color w:val="000000"/>
          <w:lang w:val="en-US"/>
        </w:rPr>
        <w:t xml:space="preserve"> of packaging material and packaging placed on the market from the major producers premises in the 12 month period prior to the date of this application. Subject to a minimum of €500 and a maximum of €15,000 per premises subject to Regulation 14(6) &amp; 14(7). </w:t>
      </w:r>
    </w:p>
    <w:p w14:paraId="688F8F2C" w14:textId="77777777" w:rsidR="00960EE7" w:rsidRPr="00960EE7" w:rsidRDefault="00960EE7" w:rsidP="00960EE7">
      <w:pPr>
        <w:keepNext/>
        <w:keepLines/>
        <w:spacing w:before="40" w:after="0" w:line="360" w:lineRule="auto"/>
        <w:ind w:left="1287"/>
        <w:jc w:val="both"/>
        <w:outlineLvl w:val="3"/>
        <w:rPr>
          <w:rFonts w:ascii="Calibri" w:eastAsiaTheme="majorEastAsia" w:hAnsi="Calibri" w:cstheme="majorBidi"/>
          <w:b/>
          <w:iCs/>
          <w:color w:val="000000" w:themeColor="text1"/>
          <w:sz w:val="24"/>
          <w:szCs w:val="24"/>
          <w:lang w:val="en-US"/>
        </w:rPr>
      </w:pPr>
      <w:r w:rsidRPr="00960EE7">
        <w:rPr>
          <w:rFonts w:ascii="Calibri" w:eastAsiaTheme="majorEastAsia" w:hAnsi="Calibri" w:cstheme="majorBidi"/>
          <w:b/>
          <w:iCs/>
          <w:noProof/>
          <w:color w:val="000000" w:themeColor="text1"/>
          <w:sz w:val="24"/>
          <w:szCs w:val="24"/>
          <w:lang w:eastAsia="en-IE"/>
        </w:rPr>
        <mc:AlternateContent>
          <mc:Choice Requires="wps">
            <w:drawing>
              <wp:anchor distT="45720" distB="45720" distL="114300" distR="114300" simplePos="0" relativeHeight="251659264" behindDoc="0" locked="0" layoutInCell="1" allowOverlap="1" wp14:anchorId="7AD1ED9A" wp14:editId="6295389C">
                <wp:simplePos x="0" y="0"/>
                <wp:positionH relativeFrom="column">
                  <wp:posOffset>4330065</wp:posOffset>
                </wp:positionH>
                <wp:positionV relativeFrom="paragraph">
                  <wp:posOffset>7620</wp:posOffset>
                </wp:positionV>
                <wp:extent cx="1250315" cy="321945"/>
                <wp:effectExtent l="0" t="0" r="698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1945"/>
                        </a:xfrm>
                        <a:prstGeom prst="rect">
                          <a:avLst/>
                        </a:prstGeom>
                        <a:solidFill>
                          <a:srgbClr val="FFFFFF"/>
                        </a:solidFill>
                        <a:ln w="9525">
                          <a:solidFill>
                            <a:srgbClr val="000000"/>
                          </a:solidFill>
                          <a:miter lim="800000"/>
                          <a:headEnd/>
                          <a:tailEnd/>
                        </a:ln>
                      </wps:spPr>
                      <wps:txbx>
                        <w:txbxContent>
                          <w:p w14:paraId="3D604D6C" w14:textId="77777777" w:rsidR="00960EE7" w:rsidRPr="00C149F6" w:rsidRDefault="00960EE7" w:rsidP="00960EE7">
                            <w:r w:rsidRPr="00C149F6">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1ED9A" id="_x0000_t202" coordsize="21600,21600" o:spt="202" path="m,l,21600r21600,l21600,xe">
                <v:stroke joinstyle="miter"/>
                <v:path gradientshapeok="t" o:connecttype="rect"/>
              </v:shapetype>
              <v:shape id="Text Box 2" o:spid="_x0000_s1026" type="#_x0000_t202" style="position:absolute;left:0;text-align:left;margin-left:340.95pt;margin-top:.6pt;width:98.45pt;height:2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">
                <v:textbox>
                  <w:txbxContent>
                    <w:p w14:paraId="3D604D6C" w14:textId="77777777" w:rsidR="00960EE7" w:rsidRPr="00C149F6" w:rsidRDefault="00960EE7" w:rsidP="00960EE7">
                      <w:r w:rsidRPr="00C149F6">
                        <w:t>€</w:t>
                      </w:r>
                    </w:p>
                  </w:txbxContent>
                </v:textbox>
                <w10:wrap type="square"/>
              </v:shape>
            </w:pict>
          </mc:Fallback>
        </mc:AlternateContent>
      </w:r>
      <w:r w:rsidRPr="00960EE7">
        <w:rPr>
          <w:rFonts w:ascii="Calibri" w:eastAsiaTheme="majorEastAsia" w:hAnsi="Calibri" w:cstheme="majorBidi"/>
          <w:b/>
          <w:iCs/>
          <w:color w:val="000000" w:themeColor="text1"/>
          <w:sz w:val="24"/>
          <w:szCs w:val="24"/>
          <w:lang w:val="en-US"/>
        </w:rPr>
        <w:t xml:space="preserve">REGISTRATION FEE ENCLOSED: </w:t>
      </w:r>
      <w:r w:rsidRPr="00960EE7">
        <w:rPr>
          <w:rFonts w:ascii="Calibri" w:eastAsiaTheme="majorEastAsia" w:hAnsi="Calibri" w:cstheme="majorBidi"/>
          <w:b/>
          <w:iCs/>
          <w:color w:val="000000" w:themeColor="text1"/>
          <w:sz w:val="24"/>
          <w:szCs w:val="24"/>
          <w:lang w:val="en-US"/>
        </w:rPr>
        <w:tab/>
      </w:r>
      <w:r w:rsidRPr="00960EE7">
        <w:rPr>
          <w:rFonts w:ascii="Calibri" w:eastAsiaTheme="majorEastAsia" w:hAnsi="Calibri" w:cstheme="majorBidi"/>
          <w:b/>
          <w:iCs/>
          <w:color w:val="000000" w:themeColor="text1"/>
          <w:sz w:val="24"/>
          <w:szCs w:val="24"/>
          <w:lang w:val="en-US"/>
        </w:rPr>
        <w:tab/>
      </w:r>
    </w:p>
    <w:p w14:paraId="66748CC2" w14:textId="77777777" w:rsidR="00960EE7" w:rsidRPr="00960EE7" w:rsidRDefault="00960EE7" w:rsidP="00960EE7">
      <w:pPr>
        <w:spacing w:after="0" w:line="360" w:lineRule="auto"/>
        <w:ind w:left="567"/>
        <w:contextualSpacing/>
        <w:jc w:val="both"/>
        <w:rPr>
          <w:rFonts w:ascii="Calibri" w:eastAsia="Times New Roman" w:hAnsi="Calibri" w:cs="Times New Roman"/>
          <w:b/>
          <w:color w:val="000000"/>
          <w:lang w:val="en-US"/>
        </w:rPr>
      </w:pPr>
    </w:p>
    <w:p w14:paraId="2048DF65" w14:textId="77777777" w:rsidR="00960EE7" w:rsidRPr="00960EE7" w:rsidRDefault="00960EE7" w:rsidP="00960EE7">
      <w:pPr>
        <w:spacing w:after="0" w:line="360" w:lineRule="auto"/>
        <w:ind w:left="567"/>
        <w:contextualSpacing/>
        <w:jc w:val="both"/>
        <w:rPr>
          <w:rFonts w:ascii="Calibri" w:eastAsia="Times New Roman" w:hAnsi="Calibri" w:cs="Times New Roman"/>
          <w:b/>
          <w:color w:val="2F5496" w:themeColor="accent1" w:themeShade="BF"/>
          <w:sz w:val="28"/>
          <w:szCs w:val="28"/>
          <w:lang w:val="en-US"/>
        </w:rPr>
      </w:pPr>
      <w:r w:rsidRPr="00960EE7">
        <w:rPr>
          <w:rFonts w:ascii="Calibri" w:eastAsia="Times New Roman" w:hAnsi="Calibri" w:cs="Times New Roman"/>
          <w:b/>
          <w:color w:val="2F5496" w:themeColor="accent1" w:themeShade="BF"/>
          <w:sz w:val="28"/>
          <w:szCs w:val="28"/>
          <w:lang w:val="en-US"/>
        </w:rPr>
        <w:lastRenderedPageBreak/>
        <w:t>12.1 ADDITIONAL OBLIGATIONS ON MAJOR PRODUCERS</w:t>
      </w:r>
    </w:p>
    <w:p w14:paraId="26AEF544" w14:textId="77777777" w:rsidR="00960EE7" w:rsidRPr="00960EE7" w:rsidRDefault="00960EE7" w:rsidP="00960EE7">
      <w:pPr>
        <w:spacing w:after="0" w:line="360" w:lineRule="auto"/>
        <w:ind w:left="567"/>
        <w:contextualSpacing/>
        <w:jc w:val="both"/>
        <w:rPr>
          <w:rFonts w:ascii="Calibri" w:eastAsia="Times New Roman" w:hAnsi="Calibri" w:cs="Times New Roman"/>
          <w:color w:val="000000"/>
          <w:lang w:val="en-US"/>
        </w:rPr>
      </w:pPr>
    </w:p>
    <w:p w14:paraId="210407CC"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lang w:val="en-US"/>
        </w:rPr>
        <w:t>12.1.1</w:t>
      </w:r>
      <w:r w:rsidRPr="00960EE7">
        <w:rPr>
          <w:rFonts w:ascii="Calibri" w:eastAsia="Times New Roman" w:hAnsi="Calibri" w:cs="Times New Roman"/>
          <w:color w:val="000000"/>
          <w:sz w:val="24"/>
          <w:szCs w:val="24"/>
          <w:lang w:val="en-US"/>
        </w:rPr>
        <w:t xml:space="preserve"> </w:t>
      </w:r>
      <w:r w:rsidRPr="00960EE7">
        <w:rPr>
          <w:rFonts w:ascii="Calibri" w:eastAsia="Times New Roman" w:hAnsi="Calibri" w:cs="Times New Roman"/>
          <w:color w:val="000000"/>
          <w:lang w:val="en-US"/>
        </w:rPr>
        <w:t xml:space="preserve">Fix and maintain in a conspicuous position and in such a manner as is clearly visible to members of the public, within one </w:t>
      </w:r>
      <w:proofErr w:type="spellStart"/>
      <w:r w:rsidRPr="00960EE7">
        <w:rPr>
          <w:rFonts w:ascii="Calibri" w:eastAsia="Times New Roman" w:hAnsi="Calibri" w:cs="Times New Roman"/>
          <w:color w:val="000000"/>
          <w:lang w:val="en-US"/>
        </w:rPr>
        <w:t>metre</w:t>
      </w:r>
      <w:proofErr w:type="spellEnd"/>
      <w:r w:rsidRPr="00960EE7">
        <w:rPr>
          <w:rFonts w:ascii="Calibri" w:eastAsia="Times New Roman" w:hAnsi="Calibri" w:cs="Times New Roman"/>
          <w:color w:val="000000"/>
          <w:lang w:val="en-US"/>
        </w:rPr>
        <w:t xml:space="preserve"> of each entrance to each premises at or from which the major producer supplies packaging material, packaging or packaged products, a notice complying with the </w:t>
      </w:r>
      <w:r w:rsidRPr="00960EE7">
        <w:rPr>
          <w:rFonts w:ascii="Calibri" w:eastAsia="Times New Roman" w:hAnsi="Calibri" w:cs="Times New Roman"/>
          <w:color w:val="000000" w:themeColor="text1"/>
          <w:lang w:val="en-US"/>
        </w:rPr>
        <w:t xml:space="preserve">requirements specified in Part 1 of Schedule 2. The wording for this notice is provided in </w:t>
      </w:r>
      <w:r w:rsidRPr="00960EE7">
        <w:rPr>
          <w:rFonts w:ascii="Calibri" w:eastAsia="Times New Roman" w:hAnsi="Calibri" w:cs="Times New Roman"/>
          <w:b/>
          <w:color w:val="C00000"/>
          <w:lang w:val="en-US"/>
        </w:rPr>
        <w:t>appendix 2</w:t>
      </w:r>
      <w:r w:rsidRPr="00960EE7">
        <w:rPr>
          <w:rFonts w:ascii="Calibri" w:eastAsia="Times New Roman" w:hAnsi="Calibri" w:cs="Times New Roman"/>
          <w:color w:val="000000" w:themeColor="text1"/>
          <w:lang w:val="en-US"/>
        </w:rPr>
        <w:t xml:space="preserve">. </w:t>
      </w:r>
    </w:p>
    <w:p w14:paraId="32ABEBA3"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p>
    <w:p w14:paraId="087B8D7B"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12.1.2 Provide facilities at each premises for the acceptance, segregation and storage of packaging waste in accordance with these Regulations;</w:t>
      </w:r>
    </w:p>
    <w:p w14:paraId="06EF632E"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   </w:t>
      </w:r>
    </w:p>
    <w:p w14:paraId="28BC97BB"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12.1.3 Provide facilities at each premises specified whereby customers may remove, segregate and deposit packaging from products or substances purchased at the premises;</w:t>
      </w:r>
    </w:p>
    <w:p w14:paraId="6615A75D"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   </w:t>
      </w:r>
    </w:p>
    <w:p w14:paraId="67C29118"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12.1.4 Accept from any person, free of charge between the hours of 9.30 a.m. to 5.30 p.m., each Monday to Friday, at any premises any packaging waste relating to packaging material, packaging or packaged products of a type or brand supplied by that major producer; and</w:t>
      </w:r>
    </w:p>
    <w:p w14:paraId="2E453EA8"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   </w:t>
      </w:r>
    </w:p>
    <w:p w14:paraId="31816CF4"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11.1.5</w:t>
      </w:r>
      <w:r w:rsidRPr="00960EE7">
        <w:rPr>
          <w:rFonts w:ascii="Calibri" w:eastAsia="Times New Roman" w:hAnsi="Calibri" w:cs="Times New Roman"/>
          <w:color w:val="000000" w:themeColor="text1"/>
          <w:lang w:val="en-US"/>
        </w:rPr>
        <w:tab/>
        <w:t xml:space="preserve"> Within a week of being requested so to do, collect, or arrange for the collection of, from any producer to whom the major producer supplies packaging material, packaging or packaged products, any packaging waste relating to packaging material, packaging or packaged products of a type or brand supplied by the major producer.</w:t>
      </w:r>
    </w:p>
    <w:p w14:paraId="4D3D8FC7"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 </w:t>
      </w:r>
    </w:p>
    <w:p w14:paraId="4DC1958A" w14:textId="77777777"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color w:val="000000" w:themeColor="text1"/>
          <w:lang w:val="en-US"/>
        </w:rPr>
        <w:t xml:space="preserve"> 12.1.6</w:t>
      </w:r>
      <w:r w:rsidRPr="00960EE7">
        <w:rPr>
          <w:rFonts w:ascii="Calibri" w:eastAsia="Times New Roman" w:hAnsi="Calibri" w:cs="Times New Roman"/>
          <w:color w:val="000000" w:themeColor="text1"/>
          <w:lang w:val="en-US"/>
        </w:rPr>
        <w:tab/>
        <w:t>During the months of March and September in each calendar year, a major producer shall -</w:t>
      </w:r>
    </w:p>
    <w:p w14:paraId="1692BD94" w14:textId="72EF0EF1" w:rsidR="00960EE7" w:rsidRPr="00960EE7" w:rsidRDefault="00960EE7" w:rsidP="00960EE7">
      <w:pPr>
        <w:spacing w:after="0" w:line="360" w:lineRule="auto"/>
        <w:ind w:left="540"/>
        <w:jc w:val="both"/>
        <w:rPr>
          <w:rFonts w:ascii="Calibri" w:eastAsia="Times New Roman" w:hAnsi="Calibri" w:cs="Times New Roman"/>
          <w:b/>
          <w:color w:val="C00000"/>
          <w:u w:val="single"/>
          <w:lang w:val="en-US"/>
        </w:rPr>
      </w:pPr>
      <w:r w:rsidRPr="00960EE7">
        <w:rPr>
          <w:rFonts w:ascii="Calibri" w:eastAsia="Times New Roman" w:hAnsi="Calibri" w:cs="Times New Roman"/>
          <w:color w:val="000000" w:themeColor="text1"/>
          <w:lang w:val="en-US"/>
        </w:rPr>
        <w:t xml:space="preserve">(a) Publish in 1 or more newspapers circulating in the functional area of </w:t>
      </w:r>
      <w:r w:rsidR="00A530E7">
        <w:rPr>
          <w:rFonts w:ascii="Calibri" w:eastAsia="Times New Roman" w:hAnsi="Calibri" w:cs="Times New Roman"/>
          <w:b/>
          <w:lang w:val="en-US"/>
        </w:rPr>
        <w:t>South Dublin County Council</w:t>
      </w:r>
      <w:r w:rsidRPr="00960EE7">
        <w:rPr>
          <w:rFonts w:ascii="Calibri" w:eastAsia="Times New Roman" w:hAnsi="Calibri" w:cs="Times New Roman"/>
          <w:lang w:val="en-US"/>
        </w:rPr>
        <w:t xml:space="preserve"> </w:t>
      </w:r>
      <w:r w:rsidRPr="00960EE7">
        <w:rPr>
          <w:rFonts w:ascii="Calibri" w:eastAsia="Times New Roman" w:hAnsi="Calibri" w:cs="Times New Roman"/>
          <w:color w:val="000000" w:themeColor="text1"/>
          <w:lang w:val="en-US"/>
        </w:rPr>
        <w:t xml:space="preserve">in which its premises is situated a notice complying with the requirements of Part 5 of Schedule 2. </w:t>
      </w:r>
      <w:r w:rsidRPr="00960EE7">
        <w:rPr>
          <w:rFonts w:ascii="Calibri" w:eastAsia="Times New Roman" w:hAnsi="Calibri" w:cs="Times New Roman"/>
          <w:color w:val="000000"/>
          <w:lang w:val="en-US"/>
        </w:rPr>
        <w:t>The wording for this notice is provided in</w:t>
      </w:r>
      <w:r w:rsidRPr="00960EE7">
        <w:rPr>
          <w:rFonts w:ascii="Calibri" w:eastAsia="Times New Roman" w:hAnsi="Calibri" w:cs="Times New Roman"/>
          <w:color w:val="C00000"/>
          <w:lang w:val="en-US"/>
        </w:rPr>
        <w:t xml:space="preserve"> </w:t>
      </w:r>
      <w:r w:rsidRPr="00960EE7">
        <w:rPr>
          <w:rFonts w:ascii="Calibri" w:eastAsia="Times New Roman" w:hAnsi="Calibri" w:cs="Times New Roman"/>
          <w:b/>
          <w:color w:val="C00000"/>
          <w:u w:val="single"/>
          <w:lang w:val="en-US"/>
        </w:rPr>
        <w:t>appendix  3.</w:t>
      </w:r>
    </w:p>
    <w:p w14:paraId="167FA691" w14:textId="77777777" w:rsidR="00960EE7" w:rsidRPr="00960EE7" w:rsidRDefault="00960EE7" w:rsidP="00960EE7">
      <w:pPr>
        <w:spacing w:after="0" w:line="360" w:lineRule="auto"/>
        <w:ind w:left="540"/>
        <w:jc w:val="both"/>
        <w:rPr>
          <w:rFonts w:ascii="Calibri" w:eastAsia="Times New Roman" w:hAnsi="Calibri" w:cs="Times New Roman"/>
          <w:b/>
          <w:color w:val="C00000"/>
          <w:u w:val="single"/>
          <w:lang w:val="en-US"/>
        </w:rPr>
      </w:pPr>
    </w:p>
    <w:p w14:paraId="3A25CD50" w14:textId="3CE92750" w:rsidR="00960EE7" w:rsidRPr="00960EE7" w:rsidRDefault="00960EE7" w:rsidP="00960EE7">
      <w:pPr>
        <w:spacing w:after="0" w:line="360" w:lineRule="auto"/>
        <w:ind w:left="540"/>
        <w:jc w:val="both"/>
        <w:rPr>
          <w:rFonts w:ascii="Calibri" w:eastAsia="Times New Roman" w:hAnsi="Calibri" w:cs="Times New Roman"/>
          <w:color w:val="000000" w:themeColor="text1"/>
          <w:lang w:val="en-US"/>
        </w:rPr>
      </w:pPr>
      <w:r w:rsidRPr="00960EE7">
        <w:rPr>
          <w:rFonts w:ascii="Calibri" w:eastAsia="Times New Roman" w:hAnsi="Calibri" w:cs="Times New Roman"/>
          <w:b/>
          <w:color w:val="000000" w:themeColor="text1"/>
          <w:u w:val="single"/>
          <w:lang w:val="en-US"/>
        </w:rPr>
        <w:t>Note:</w:t>
      </w:r>
      <w:r w:rsidRPr="00960EE7">
        <w:rPr>
          <w:rFonts w:ascii="Calibri" w:eastAsia="Times New Roman" w:hAnsi="Calibri" w:cs="Times New Roman"/>
          <w:color w:val="000000" w:themeColor="text1"/>
          <w:lang w:val="en-US"/>
        </w:rPr>
        <w:t xml:space="preserve"> The major producer shall provide copies of all notices published to </w:t>
      </w:r>
      <w:r w:rsidR="00A530E7">
        <w:rPr>
          <w:rFonts w:ascii="Calibri" w:eastAsia="Times New Roman" w:hAnsi="Calibri" w:cs="Times New Roman"/>
          <w:b/>
          <w:lang w:val="en-US"/>
        </w:rPr>
        <w:t>South Dublin County Council</w:t>
      </w:r>
      <w:r w:rsidRPr="00960EE7">
        <w:rPr>
          <w:rFonts w:ascii="Calibri" w:eastAsia="Times New Roman" w:hAnsi="Calibri" w:cs="Times New Roman"/>
          <w:lang w:val="en-US"/>
        </w:rPr>
        <w:t xml:space="preserve"> </w:t>
      </w:r>
      <w:r w:rsidRPr="00960EE7">
        <w:rPr>
          <w:rFonts w:ascii="Calibri" w:eastAsia="Times New Roman" w:hAnsi="Calibri" w:cs="Times New Roman"/>
          <w:color w:val="000000" w:themeColor="text1"/>
          <w:lang w:val="en-US"/>
        </w:rPr>
        <w:t>within 10 days of the date of publication of such notices.</w:t>
      </w:r>
    </w:p>
    <w:p w14:paraId="57423839" w14:textId="77777777" w:rsidR="00960EE7" w:rsidRPr="00960EE7" w:rsidRDefault="00960EE7" w:rsidP="00960EE7">
      <w:pPr>
        <w:spacing w:after="0" w:line="360" w:lineRule="auto"/>
        <w:jc w:val="both"/>
        <w:rPr>
          <w:rFonts w:ascii="Calibri" w:eastAsia="Times New Roman" w:hAnsi="Calibri" w:cs="Times New Roman"/>
          <w:color w:val="000000"/>
          <w:lang w:val="en-US"/>
        </w:rPr>
      </w:pPr>
    </w:p>
    <w:p w14:paraId="2273CB75" w14:textId="77777777" w:rsidR="00960EE7" w:rsidRPr="00960EE7" w:rsidRDefault="00960EE7" w:rsidP="00960EE7">
      <w:pPr>
        <w:spacing w:after="0" w:line="360" w:lineRule="auto"/>
        <w:jc w:val="both"/>
        <w:rPr>
          <w:rFonts w:ascii="Calibri" w:eastAsia="Times New Roman" w:hAnsi="Calibri" w:cs="Times New Roman"/>
          <w:color w:val="000000"/>
          <w:lang w:val="en-US"/>
        </w:rPr>
      </w:pPr>
    </w:p>
    <w:p w14:paraId="4F511ECB" w14:textId="77777777" w:rsidR="00960EE7" w:rsidRPr="00960EE7" w:rsidRDefault="00960EE7" w:rsidP="00960EE7">
      <w:pPr>
        <w:spacing w:after="0" w:line="240" w:lineRule="auto"/>
        <w:rPr>
          <w:rFonts w:ascii="Calibri" w:eastAsia="Times New Roman" w:hAnsi="Calibri" w:cs="Times New Roman"/>
          <w:sz w:val="20"/>
          <w:szCs w:val="20"/>
          <w:lang w:val="en-US"/>
        </w:rPr>
      </w:pPr>
    </w:p>
    <w:p w14:paraId="76174309" w14:textId="12639F6D" w:rsidR="00960EE7" w:rsidRPr="00960EE7" w:rsidRDefault="00A530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r>
        <w:rPr>
          <w:rFonts w:ascii="Calibri" w:eastAsia="Times New Roman" w:hAnsi="Calibri" w:cs="Times New Roman"/>
          <w:b/>
          <w:szCs w:val="20"/>
          <w:lang w:val="en-US"/>
        </w:rPr>
        <w:lastRenderedPageBreak/>
        <w:t>SOUTH DUBLIN COUNTY COUNCIL</w:t>
      </w:r>
      <w:r w:rsidR="00960EE7" w:rsidRPr="00960EE7">
        <w:rPr>
          <w:rFonts w:ascii="Calibri" w:eastAsia="Times New Roman" w:hAnsi="Calibri" w:cs="Times New Roman"/>
          <w:b/>
          <w:szCs w:val="20"/>
          <w:lang w:val="en-US"/>
        </w:rPr>
        <w:t xml:space="preserve"> </w:t>
      </w:r>
      <w:r w:rsidR="00960EE7" w:rsidRPr="00960EE7">
        <w:rPr>
          <w:rFonts w:ascii="Calibri" w:eastAsia="Times New Roman" w:hAnsi="Calibri" w:cs="Times New Roman"/>
          <w:b/>
          <w:color w:val="000000"/>
          <w:szCs w:val="20"/>
          <w:lang w:val="en-US"/>
        </w:rPr>
        <w:t>WILL BE NOTIFIED OF ANY CHANGES TO THE INFORMATION SUPPLIED IN THIS FORM.  I HEREBY DECLARE THE INFORMATION AND PARTICULARS SUPPLIED ON THIS FORM TO BE CORRECT AND TRUE.</w:t>
      </w:r>
    </w:p>
    <w:p w14:paraId="7573A2AF"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p>
    <w:p w14:paraId="7034FB7F"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r w:rsidRPr="00960EE7">
        <w:rPr>
          <w:rFonts w:ascii="Calibri" w:eastAsia="Times New Roman" w:hAnsi="Calibri" w:cs="Times New Roman"/>
          <w:b/>
          <w:color w:val="000000"/>
          <w:szCs w:val="20"/>
          <w:lang w:val="en-US"/>
        </w:rPr>
        <w:t>SIGNED_______________________________</w:t>
      </w:r>
      <w:r w:rsidRPr="00960EE7">
        <w:rPr>
          <w:rFonts w:ascii="Calibri" w:eastAsia="Times New Roman" w:hAnsi="Calibri" w:cs="Times New Roman"/>
          <w:b/>
          <w:color w:val="000000"/>
          <w:szCs w:val="20"/>
          <w:lang w:val="en-US"/>
        </w:rPr>
        <w:tab/>
        <w:t xml:space="preserve">  DATE _____________________</w:t>
      </w:r>
    </w:p>
    <w:p w14:paraId="3BA134F1"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p>
    <w:p w14:paraId="3278DA7E"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p>
    <w:p w14:paraId="6162DE8D"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r w:rsidRPr="00960EE7">
        <w:rPr>
          <w:rFonts w:ascii="Calibri" w:eastAsia="Times New Roman" w:hAnsi="Calibri" w:cs="Times New Roman"/>
          <w:b/>
          <w:color w:val="000000"/>
          <w:szCs w:val="20"/>
          <w:lang w:val="en-US"/>
        </w:rPr>
        <w:t>POSITION HELD IN COMPANY _____________________________________</w:t>
      </w:r>
    </w:p>
    <w:p w14:paraId="2900ABB4"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p>
    <w:p w14:paraId="19C7E21F" w14:textId="77777777" w:rsidR="00960EE7" w:rsidRPr="00960EE7" w:rsidRDefault="00960EE7" w:rsidP="00960EE7">
      <w:pPr>
        <w:pBdr>
          <w:top w:val="single" w:sz="4" w:space="1" w:color="auto"/>
          <w:left w:val="single" w:sz="4" w:space="4" w:color="auto"/>
          <w:bottom w:val="single" w:sz="4" w:space="1" w:color="auto"/>
          <w:right w:val="single" w:sz="4" w:space="4" w:color="auto"/>
        </w:pBdr>
        <w:tabs>
          <w:tab w:val="left" w:pos="3330"/>
        </w:tabs>
        <w:spacing w:after="0" w:line="240" w:lineRule="auto"/>
        <w:ind w:left="720"/>
        <w:jc w:val="both"/>
        <w:rPr>
          <w:rFonts w:ascii="Calibri" w:eastAsia="Times New Roman" w:hAnsi="Calibri" w:cs="Times New Roman"/>
          <w:b/>
          <w:color w:val="000000"/>
          <w:szCs w:val="20"/>
          <w:lang w:val="en-US"/>
        </w:rPr>
      </w:pPr>
    </w:p>
    <w:p w14:paraId="243A8EEA" w14:textId="77777777" w:rsidR="00960EE7" w:rsidRPr="00960EE7" w:rsidRDefault="00960EE7" w:rsidP="00960EE7">
      <w:pPr>
        <w:tabs>
          <w:tab w:val="left" w:pos="3330"/>
        </w:tabs>
        <w:spacing w:after="0" w:line="240" w:lineRule="auto"/>
        <w:ind w:left="720"/>
        <w:jc w:val="both"/>
        <w:rPr>
          <w:rFonts w:ascii="Calibri" w:eastAsia="Times New Roman" w:hAnsi="Calibri" w:cs="Times New Roman"/>
          <w:i/>
          <w:sz w:val="20"/>
          <w:szCs w:val="20"/>
          <w:lang w:val="en-US"/>
        </w:rPr>
      </w:pPr>
    </w:p>
    <w:p w14:paraId="75895DB4" w14:textId="6B3AED7B" w:rsidR="00960EE7" w:rsidRPr="00960EE7" w:rsidRDefault="00960EE7" w:rsidP="00960EE7">
      <w:pPr>
        <w:tabs>
          <w:tab w:val="left" w:pos="3330"/>
        </w:tabs>
        <w:spacing w:after="0" w:line="240" w:lineRule="auto"/>
        <w:ind w:left="720"/>
        <w:jc w:val="both"/>
        <w:rPr>
          <w:rFonts w:ascii="Calibri" w:eastAsia="Times New Roman" w:hAnsi="Calibri" w:cs="Times New Roman"/>
          <w:b/>
          <w:i/>
          <w:sz w:val="20"/>
          <w:szCs w:val="20"/>
          <w:lang w:val="en-US"/>
        </w:rPr>
      </w:pPr>
      <w:r w:rsidRPr="00960EE7">
        <w:rPr>
          <w:rFonts w:ascii="Calibri" w:eastAsia="Times New Roman" w:hAnsi="Calibri" w:cs="Times New Roman"/>
          <w:i/>
          <w:sz w:val="20"/>
          <w:szCs w:val="20"/>
          <w:lang w:val="en-US"/>
        </w:rPr>
        <w:t xml:space="preserve">Please return completed application form to:  </w:t>
      </w:r>
      <w:r w:rsidR="00A530E7">
        <w:rPr>
          <w:rFonts w:ascii="Calibri" w:eastAsia="Times New Roman" w:hAnsi="Calibri" w:cs="Times New Roman"/>
          <w:b/>
          <w:i/>
          <w:sz w:val="20"/>
          <w:szCs w:val="20"/>
          <w:lang w:val="en-US"/>
        </w:rPr>
        <w:t>SOUTH DUBLIN COUNTY COUNCIL, ENVIRONMENTAL WATER &amp; CLIMATE CHANGE, COUNTY HALL, TALLAGHT, DUBLIN 24</w:t>
      </w:r>
    </w:p>
    <w:p w14:paraId="31DCB329" w14:textId="6A809ADB" w:rsidR="00960EE7" w:rsidRDefault="00960EE7" w:rsidP="00960EE7">
      <w:pPr>
        <w:spacing w:after="120" w:line="480" w:lineRule="auto"/>
        <w:ind w:left="720"/>
        <w:rPr>
          <w:rFonts w:ascii="Calibri" w:eastAsia="Times New Roman" w:hAnsi="Calibri" w:cs="Times New Roman"/>
          <w:i/>
          <w:color w:val="000000"/>
          <w:sz w:val="24"/>
          <w:szCs w:val="24"/>
          <w:lang w:val="en-GB"/>
        </w:rPr>
      </w:pPr>
    </w:p>
    <w:p w14:paraId="62C1C40F" w14:textId="3E8B60FF"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0414DF8C" w14:textId="2FD0A739"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72ABF35F" w14:textId="49A47028"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446F970E" w14:textId="0802DCD7"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70DED508" w14:textId="2F9F8533"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15C5C195" w14:textId="5EA0329D"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42C2A7CC" w14:textId="40AC1321"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2466A08C" w14:textId="1029E03F"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318C8C02" w14:textId="77E3E843"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7D5253BD" w14:textId="5A636E2C"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33867935" w14:textId="48E4BD52"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0A3FCF2E" w14:textId="4CFBC9C3"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72782490" w14:textId="061FA9A5" w:rsidR="000D4957" w:rsidRDefault="000D4957" w:rsidP="00960EE7">
      <w:pPr>
        <w:spacing w:after="120" w:line="480" w:lineRule="auto"/>
        <w:ind w:left="720"/>
        <w:rPr>
          <w:rFonts w:ascii="Calibri" w:eastAsia="Times New Roman" w:hAnsi="Calibri" w:cs="Times New Roman"/>
          <w:i/>
          <w:color w:val="000000"/>
          <w:sz w:val="24"/>
          <w:szCs w:val="24"/>
          <w:lang w:val="en-GB"/>
        </w:rPr>
      </w:pPr>
    </w:p>
    <w:p w14:paraId="07BBBFD7" w14:textId="77777777" w:rsidR="000D4957" w:rsidRPr="00960EE7" w:rsidRDefault="000D4957" w:rsidP="00960EE7">
      <w:pPr>
        <w:spacing w:after="120" w:line="480" w:lineRule="auto"/>
        <w:ind w:left="720"/>
        <w:rPr>
          <w:rFonts w:ascii="Calibri" w:eastAsia="Times New Roman" w:hAnsi="Calibri" w:cs="Times New Roman"/>
          <w:i/>
          <w:color w:val="000000"/>
          <w:sz w:val="24"/>
          <w:szCs w:val="24"/>
          <w:lang w:val="en-GB"/>
        </w:rPr>
      </w:pPr>
    </w:p>
    <w:p w14:paraId="1769CC9B" w14:textId="77777777" w:rsidR="000D4957" w:rsidRPr="000D4957" w:rsidRDefault="000D4957" w:rsidP="000D4957">
      <w:pPr>
        <w:spacing w:after="0" w:line="360" w:lineRule="auto"/>
        <w:jc w:val="both"/>
        <w:rPr>
          <w:rFonts w:ascii="Calibri" w:eastAsia="Times New Roman" w:hAnsi="Calibri" w:cs="Times New Roman"/>
          <w:b/>
          <w:bCs/>
          <w:color w:val="2F5496" w:themeColor="accent1" w:themeShade="BF"/>
          <w:sz w:val="32"/>
          <w:szCs w:val="32"/>
          <w:lang w:val="en-US"/>
        </w:rPr>
      </w:pPr>
      <w:r w:rsidRPr="000D4957">
        <w:rPr>
          <w:rFonts w:ascii="Calibri" w:eastAsia="Times New Roman" w:hAnsi="Calibri" w:cs="Times New Roman"/>
          <w:b/>
          <w:bCs/>
          <w:color w:val="2F5496" w:themeColor="accent1" w:themeShade="BF"/>
          <w:sz w:val="32"/>
          <w:szCs w:val="32"/>
          <w:lang w:val="en-US"/>
        </w:rPr>
        <w:lastRenderedPageBreak/>
        <w:t>Appendix 1</w:t>
      </w:r>
    </w:p>
    <w:p w14:paraId="50DB0AE8" w14:textId="77777777" w:rsidR="000D4957" w:rsidRPr="000D4957" w:rsidRDefault="000D4957" w:rsidP="000D4957">
      <w:pPr>
        <w:spacing w:after="0" w:line="360" w:lineRule="auto"/>
        <w:jc w:val="both"/>
        <w:rPr>
          <w:rFonts w:ascii="Calibri" w:eastAsia="Times New Roman" w:hAnsi="Calibri" w:cs="Times New Roman"/>
          <w:b/>
          <w:bCs/>
          <w:lang w:val="en-US"/>
        </w:rPr>
      </w:pPr>
      <w:r w:rsidRPr="000D4957">
        <w:rPr>
          <w:rFonts w:ascii="Calibri" w:eastAsia="Times New Roman" w:hAnsi="Calibri" w:cs="Times New Roman"/>
          <w:b/>
          <w:bCs/>
          <w:lang w:val="en-US"/>
        </w:rPr>
        <w:t>PART 2 of SCHEDULE 2</w:t>
      </w:r>
    </w:p>
    <w:p w14:paraId="7E3E53BF" w14:textId="77777777" w:rsidR="000D4957" w:rsidRPr="000D4957" w:rsidRDefault="000D4957" w:rsidP="000D4957">
      <w:pPr>
        <w:spacing w:after="0" w:line="360" w:lineRule="auto"/>
        <w:rPr>
          <w:rFonts w:ascii="Calibri" w:eastAsia="Times New Roman" w:hAnsi="Calibri" w:cs="Times New Roman"/>
          <w:b/>
          <w:bCs/>
          <w:u w:val="single"/>
          <w:lang w:val="en-US"/>
        </w:rPr>
      </w:pPr>
      <w:r w:rsidRPr="000D4957">
        <w:rPr>
          <w:rFonts w:ascii="Calibri" w:eastAsia="Times New Roman" w:hAnsi="Calibri" w:cs="Times New Roman"/>
          <w:b/>
          <w:bCs/>
          <w:u w:val="single"/>
          <w:lang w:val="en-US"/>
        </w:rPr>
        <w:t>REQUIREMENTS REGARDING A NOTICE UNDER REGULATION 15(1): (Three-year Implementation Plan Notice)</w:t>
      </w:r>
    </w:p>
    <w:p w14:paraId="381FD50D"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83D2791"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1D23C955"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(a) be not less in dimension than 40 centimeters in height and 30 centimeters in width or 30 centimeters in height and 40 centimeters in width,</w:t>
      </w:r>
    </w:p>
    <w:p w14:paraId="00EF8BB0"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00CE8F32"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(b) be so printed in black indelible ink with a Times New Roman font size of at least 32 or equivalent and line space of at least 1.5 lines on a white background and affixed, on a durable material, so as to be easily visible and legible,</w:t>
      </w:r>
    </w:p>
    <w:p w14:paraId="0F5823BF"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4360064D"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(c) not be obscured or concealed at any time, and</w:t>
      </w:r>
    </w:p>
    <w:p w14:paraId="55DE9419"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56E45640"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(d) state the following—</w:t>
      </w:r>
    </w:p>
    <w:p w14:paraId="10CDC6EB"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4154EDE7" w14:textId="77777777" w:rsidR="000D4957" w:rsidRPr="000D4957" w:rsidRDefault="000D4957" w:rsidP="000D4957">
      <w:pPr>
        <w:spacing w:after="0" w:line="240" w:lineRule="auto"/>
        <w:jc w:val="center"/>
        <w:rPr>
          <w:rFonts w:ascii="Calibri" w:eastAsia="Times New Roman" w:hAnsi="Calibri" w:cstheme="minorHAnsi"/>
          <w:lang w:val="en-US"/>
        </w:rPr>
      </w:pPr>
      <w:r w:rsidRPr="000D4957">
        <w:rPr>
          <w:rFonts w:ascii="Calibri" w:eastAsia="Times New Roman" w:hAnsi="Calibri" w:cstheme="minorHAnsi"/>
          <w:lang w:val="en-US"/>
        </w:rPr>
        <w:t>“WASTE MANAGEMENT ACT 1996</w:t>
      </w:r>
    </w:p>
    <w:p w14:paraId="72378A29" w14:textId="77777777" w:rsidR="000D4957" w:rsidRPr="000D4957" w:rsidRDefault="000D4957" w:rsidP="000D4957">
      <w:pPr>
        <w:spacing w:after="0" w:line="240" w:lineRule="auto"/>
        <w:jc w:val="center"/>
        <w:rPr>
          <w:rFonts w:ascii="Calibri" w:eastAsia="Times New Roman" w:hAnsi="Calibri" w:cstheme="minorHAnsi"/>
          <w:lang w:val="en-US"/>
        </w:rPr>
      </w:pPr>
    </w:p>
    <w:p w14:paraId="57BC3F87"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A three-year implementation plan specifying the steps to be taken by </w:t>
      </w:r>
      <w:r w:rsidRPr="000D4957">
        <w:rPr>
          <w:rFonts w:ascii="Calibri" w:eastAsia="Times New Roman" w:hAnsi="Calibri" w:cstheme="minorHAnsi"/>
          <w:b/>
          <w:color w:val="C00000"/>
          <w:lang w:val="en-US"/>
        </w:rPr>
        <w:t>[name of producer]</w:t>
      </w:r>
      <w:r w:rsidRPr="000D4957">
        <w:rPr>
          <w:rFonts w:ascii="Calibri" w:eastAsia="Times New Roman" w:hAnsi="Calibri" w:cstheme="minorHAnsi"/>
          <w:color w:val="C00000"/>
          <w:lang w:val="en-US"/>
        </w:rPr>
        <w:t xml:space="preserve"> </w:t>
      </w:r>
      <w:r w:rsidRPr="000D4957">
        <w:rPr>
          <w:rFonts w:ascii="Calibri" w:eastAsia="Times New Roman" w:hAnsi="Calibri" w:cstheme="minorHAnsi"/>
          <w:lang w:val="en-US"/>
        </w:rPr>
        <w:t>for the purpose of recovering packaging waste is available at these premises or, if so requested, will be sent by post, fax or electronic mail.”</w:t>
      </w:r>
    </w:p>
    <w:p w14:paraId="6BDE08F7"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400ACD4A"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and</w:t>
      </w:r>
    </w:p>
    <w:p w14:paraId="79725689"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 </w:t>
      </w:r>
    </w:p>
    <w:p w14:paraId="326ED0FD"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(e) be affixed until the preparation of a revised three-year implementation plan subsequent to the provisions of regulation 15(2)</w:t>
      </w:r>
    </w:p>
    <w:p w14:paraId="60544044"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1B32600D"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769B830C"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46FF69A1"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4F843282" w14:textId="77777777" w:rsidR="000D4957" w:rsidRPr="000D4957" w:rsidRDefault="000D4957" w:rsidP="000D4957">
      <w:pPr>
        <w:spacing w:after="0" w:line="240" w:lineRule="auto"/>
        <w:jc w:val="both"/>
        <w:rPr>
          <w:rFonts w:ascii="Calibri" w:eastAsia="Times New Roman" w:hAnsi="Calibri" w:cstheme="minorHAnsi"/>
          <w:sz w:val="20"/>
          <w:szCs w:val="20"/>
          <w:lang w:val="en-US"/>
        </w:rPr>
      </w:pPr>
    </w:p>
    <w:p w14:paraId="1D928A15"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19C80DD7"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AC7AC27"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9240CBD"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07098DD3"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14927EFE"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31E979C"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7AB247F"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BA3FA65"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CC9E1DD"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7EAA7B7"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030D572"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1C795893"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647B114"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7613684"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7752F4F"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5A4BCDE"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BEE8251"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80A25F4"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85EFB40" w14:textId="77777777" w:rsidR="000D4957" w:rsidRPr="000D4957" w:rsidRDefault="000D4957" w:rsidP="000D4957">
      <w:pPr>
        <w:spacing w:after="0" w:line="360" w:lineRule="auto"/>
        <w:jc w:val="both"/>
        <w:rPr>
          <w:rFonts w:ascii="Calibri" w:eastAsia="Times New Roman" w:hAnsi="Calibri" w:cs="Times New Roman"/>
          <w:b/>
          <w:bCs/>
          <w:color w:val="2F5496" w:themeColor="accent1" w:themeShade="BF"/>
          <w:sz w:val="32"/>
          <w:szCs w:val="32"/>
          <w:lang w:val="en-US"/>
        </w:rPr>
      </w:pPr>
      <w:r w:rsidRPr="000D4957">
        <w:rPr>
          <w:rFonts w:ascii="Calibri" w:eastAsia="Times New Roman" w:hAnsi="Calibri" w:cs="Times New Roman"/>
          <w:b/>
          <w:bCs/>
          <w:color w:val="2F5496" w:themeColor="accent1" w:themeShade="BF"/>
          <w:sz w:val="32"/>
          <w:szCs w:val="32"/>
          <w:lang w:val="en-US"/>
        </w:rPr>
        <w:lastRenderedPageBreak/>
        <w:t>Appendix 2</w:t>
      </w:r>
    </w:p>
    <w:p w14:paraId="2ED99899" w14:textId="77777777" w:rsidR="000D4957" w:rsidRPr="000D4957" w:rsidRDefault="000D4957" w:rsidP="000D4957">
      <w:pPr>
        <w:spacing w:after="0" w:line="360" w:lineRule="auto"/>
        <w:jc w:val="both"/>
        <w:rPr>
          <w:rFonts w:ascii="Calibri" w:eastAsia="Times New Roman" w:hAnsi="Calibri" w:cs="Times New Roman"/>
          <w:b/>
          <w:bCs/>
          <w:lang w:val="en-US"/>
        </w:rPr>
      </w:pPr>
      <w:r w:rsidRPr="000D4957">
        <w:rPr>
          <w:rFonts w:ascii="Calibri" w:eastAsia="Times New Roman" w:hAnsi="Calibri" w:cs="Times New Roman"/>
          <w:b/>
          <w:bCs/>
          <w:lang w:val="en-US"/>
        </w:rPr>
        <w:t>PART 1 of SCHEDULE 2</w:t>
      </w:r>
    </w:p>
    <w:p w14:paraId="6CBFF0F5" w14:textId="77777777" w:rsidR="000D4957" w:rsidRPr="000D4957" w:rsidRDefault="000D4957" w:rsidP="000D4957">
      <w:pPr>
        <w:spacing w:after="0" w:line="360" w:lineRule="auto"/>
        <w:jc w:val="both"/>
        <w:rPr>
          <w:rFonts w:ascii="Calibri" w:eastAsia="Times New Roman" w:hAnsi="Calibri" w:cs="Times New Roman"/>
          <w:b/>
          <w:bCs/>
          <w:u w:val="single"/>
          <w:lang w:val="en-US"/>
        </w:rPr>
      </w:pPr>
      <w:r w:rsidRPr="000D4957">
        <w:rPr>
          <w:rFonts w:ascii="Calibri" w:eastAsia="Times New Roman" w:hAnsi="Calibri" w:cs="Times New Roman"/>
          <w:b/>
          <w:bCs/>
          <w:u w:val="single"/>
          <w:lang w:val="en-US"/>
        </w:rPr>
        <w:t>REQUIREMENTS REGARDING A NOTICE UNDER REGULATION 10(1)(a) : (Take Back Notice)</w:t>
      </w:r>
    </w:p>
    <w:p w14:paraId="1A8BDCDE" w14:textId="77777777" w:rsidR="000D4957" w:rsidRPr="000D4957" w:rsidRDefault="000D4957" w:rsidP="000D4957">
      <w:pPr>
        <w:spacing w:after="0" w:line="240" w:lineRule="auto"/>
        <w:jc w:val="both"/>
        <w:rPr>
          <w:rFonts w:ascii="Calibri" w:eastAsia="Times New Roman" w:hAnsi="Calibri" w:cstheme="minorHAnsi"/>
          <w:lang w:val="en-US"/>
        </w:rPr>
      </w:pPr>
    </w:p>
    <w:p w14:paraId="02A4FFDA"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(a) be not less in dimension than 40 centimeters in height and 30 centimeters in width or 30 centimeters in height and 40 centimeters in width,</w:t>
      </w:r>
    </w:p>
    <w:p w14:paraId="0EF80173" w14:textId="77777777" w:rsidR="000D4957" w:rsidRPr="000D4957" w:rsidRDefault="000D4957" w:rsidP="000D4957">
      <w:pPr>
        <w:spacing w:after="0" w:line="240" w:lineRule="auto"/>
        <w:jc w:val="both"/>
        <w:rPr>
          <w:rFonts w:ascii="Calibri" w:eastAsia="Times New Roman" w:hAnsi="Calibri" w:cstheme="minorHAnsi"/>
          <w:lang w:val="en-US"/>
        </w:rPr>
      </w:pPr>
    </w:p>
    <w:p w14:paraId="5B5C558C"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(b) be so printed in black indelible ink with a Times New Roman font size of at least 32 or equivalent and line space of at least 1.5 lines on a white background and affixed, on a durable material, so as to be easily visible and legible,</w:t>
      </w:r>
    </w:p>
    <w:p w14:paraId="004AB242" w14:textId="77777777" w:rsidR="000D4957" w:rsidRPr="000D4957" w:rsidRDefault="000D4957" w:rsidP="000D4957">
      <w:pPr>
        <w:spacing w:after="0" w:line="240" w:lineRule="auto"/>
        <w:jc w:val="both"/>
        <w:rPr>
          <w:rFonts w:ascii="Calibri" w:eastAsia="Times New Roman" w:hAnsi="Calibri" w:cstheme="minorHAnsi"/>
          <w:lang w:val="en-US"/>
        </w:rPr>
      </w:pPr>
    </w:p>
    <w:p w14:paraId="4CA52BA6"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(c) not be obscured or concealed at any time, and</w:t>
      </w:r>
    </w:p>
    <w:p w14:paraId="77885672" w14:textId="77777777" w:rsidR="000D4957" w:rsidRPr="000D4957" w:rsidRDefault="000D4957" w:rsidP="000D4957">
      <w:pPr>
        <w:spacing w:after="0" w:line="240" w:lineRule="auto"/>
        <w:jc w:val="both"/>
        <w:rPr>
          <w:rFonts w:ascii="Calibri" w:eastAsia="Times New Roman" w:hAnsi="Calibri" w:cstheme="minorHAnsi"/>
          <w:lang w:val="en-US"/>
        </w:rPr>
      </w:pPr>
    </w:p>
    <w:p w14:paraId="44694528"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(d) state the following—</w:t>
      </w:r>
    </w:p>
    <w:p w14:paraId="158EDF2F" w14:textId="77777777" w:rsidR="000D4957" w:rsidRPr="000D4957" w:rsidRDefault="000D4957" w:rsidP="000D4957">
      <w:pPr>
        <w:spacing w:after="0" w:line="240" w:lineRule="auto"/>
        <w:jc w:val="both"/>
        <w:rPr>
          <w:rFonts w:ascii="Calibri" w:eastAsia="Times New Roman" w:hAnsi="Calibri" w:cstheme="minorHAnsi"/>
          <w:lang w:val="en-US"/>
        </w:rPr>
      </w:pPr>
    </w:p>
    <w:p w14:paraId="2514C4C6" w14:textId="77777777" w:rsidR="000D4957" w:rsidRPr="000D4957" w:rsidRDefault="000D4957" w:rsidP="000D4957">
      <w:pPr>
        <w:spacing w:after="0" w:line="240" w:lineRule="auto"/>
        <w:jc w:val="center"/>
        <w:rPr>
          <w:rFonts w:ascii="Calibri" w:eastAsia="Times New Roman" w:hAnsi="Calibri" w:cstheme="minorHAnsi"/>
          <w:lang w:val="en-US"/>
        </w:rPr>
      </w:pPr>
      <w:r w:rsidRPr="000D4957">
        <w:rPr>
          <w:rFonts w:ascii="Calibri" w:eastAsia="Times New Roman" w:hAnsi="Calibri" w:cstheme="minorHAnsi"/>
          <w:lang w:val="en-US"/>
        </w:rPr>
        <w:t>“WASTE MANAGEMENT ACT 1996</w:t>
      </w:r>
    </w:p>
    <w:p w14:paraId="28CDAA56" w14:textId="77777777" w:rsidR="000D4957" w:rsidRPr="000D4957" w:rsidRDefault="000D4957" w:rsidP="000D4957">
      <w:pPr>
        <w:spacing w:after="0" w:line="240" w:lineRule="auto"/>
        <w:jc w:val="both"/>
        <w:rPr>
          <w:rFonts w:ascii="Calibri" w:eastAsia="Times New Roman" w:hAnsi="Calibri" w:cstheme="minorHAnsi"/>
          <w:lang w:val="en-US"/>
        </w:rPr>
      </w:pPr>
    </w:p>
    <w:p w14:paraId="750C66E0"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We are required to accept on these premises, free of charge, for the purpose of recovery, packaging waste arising from products, packaging or packaging material of a type or brand sold or otherwise supplied on these premises. The products or packaging in question need not necessarily have been purchased from </w:t>
      </w:r>
      <w:r w:rsidRPr="000D4957">
        <w:rPr>
          <w:rFonts w:ascii="Calibri" w:eastAsia="Times New Roman" w:hAnsi="Calibri" w:cstheme="minorHAnsi"/>
          <w:b/>
          <w:color w:val="C00000"/>
          <w:lang w:val="en-US"/>
        </w:rPr>
        <w:t>[name of producer]</w:t>
      </w:r>
      <w:r w:rsidRPr="000D4957">
        <w:rPr>
          <w:rFonts w:ascii="Calibri" w:eastAsia="Times New Roman" w:hAnsi="Calibri" w:cstheme="minorHAnsi"/>
          <w:lang w:val="en-US"/>
        </w:rPr>
        <w:t>”</w:t>
      </w:r>
    </w:p>
    <w:p w14:paraId="77D3A412"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0D4A3AC2"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3BCCD7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D230F6B"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51356E9"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1F9F6B8"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D7AD50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C4B1B6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866F830"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14C2500"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134497D"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DF42E1B"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B9998A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E82062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6D32C4BB"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FB22D79"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0187586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056E193"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601897CC"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A8458C8"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24ECB2C"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13D51AA6"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716C069A"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584639E8"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19284BC8"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9EFEA9C"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440829EE"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083D5F57"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357F31D9"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6BA80FDF"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975C723" w14:textId="77777777" w:rsidR="000D4957" w:rsidRPr="000D4957" w:rsidRDefault="000D4957" w:rsidP="000D4957">
      <w:pPr>
        <w:spacing w:after="0" w:line="240" w:lineRule="auto"/>
        <w:rPr>
          <w:rFonts w:ascii="Calibri" w:eastAsia="Times New Roman" w:hAnsi="Calibri" w:cstheme="minorHAnsi"/>
          <w:sz w:val="20"/>
          <w:szCs w:val="20"/>
          <w:lang w:val="en-US"/>
        </w:rPr>
      </w:pPr>
    </w:p>
    <w:p w14:paraId="26655D90" w14:textId="77777777" w:rsidR="000D4957" w:rsidRPr="000D4957" w:rsidRDefault="000D4957" w:rsidP="000D4957">
      <w:pPr>
        <w:spacing w:after="0" w:line="360" w:lineRule="auto"/>
        <w:jc w:val="both"/>
        <w:rPr>
          <w:rFonts w:ascii="Calibri" w:eastAsia="Times New Roman" w:hAnsi="Calibri" w:cs="Times New Roman"/>
          <w:b/>
          <w:bCs/>
          <w:color w:val="2F5496" w:themeColor="accent1" w:themeShade="BF"/>
          <w:sz w:val="32"/>
          <w:szCs w:val="32"/>
          <w:lang w:val="en-US"/>
        </w:rPr>
      </w:pPr>
      <w:r w:rsidRPr="000D4957">
        <w:rPr>
          <w:rFonts w:ascii="Calibri" w:eastAsia="Times New Roman" w:hAnsi="Calibri" w:cs="Times New Roman"/>
          <w:b/>
          <w:bCs/>
          <w:color w:val="2F5496" w:themeColor="accent1" w:themeShade="BF"/>
          <w:sz w:val="32"/>
          <w:szCs w:val="32"/>
          <w:lang w:val="en-US"/>
        </w:rPr>
        <w:lastRenderedPageBreak/>
        <w:t>Appendix 3</w:t>
      </w:r>
    </w:p>
    <w:p w14:paraId="19C31A9B" w14:textId="77777777" w:rsidR="000D4957" w:rsidRPr="000D4957" w:rsidRDefault="000D4957" w:rsidP="000D4957">
      <w:pPr>
        <w:spacing w:after="0" w:line="360" w:lineRule="auto"/>
        <w:jc w:val="both"/>
        <w:rPr>
          <w:rFonts w:ascii="Calibri" w:eastAsia="Times New Roman" w:hAnsi="Calibri" w:cs="Times New Roman"/>
          <w:b/>
          <w:bCs/>
          <w:lang w:val="en-US"/>
        </w:rPr>
      </w:pPr>
      <w:r w:rsidRPr="000D4957">
        <w:rPr>
          <w:rFonts w:ascii="Calibri" w:eastAsia="Times New Roman" w:hAnsi="Calibri" w:cs="Times New Roman"/>
          <w:b/>
          <w:bCs/>
          <w:lang w:val="en-US"/>
        </w:rPr>
        <w:t>PART 5 of SCHEDULE 2</w:t>
      </w:r>
    </w:p>
    <w:p w14:paraId="6CE0761C" w14:textId="77777777" w:rsidR="000D4957" w:rsidRPr="000D4957" w:rsidRDefault="000D4957" w:rsidP="000D4957">
      <w:pPr>
        <w:spacing w:after="0" w:line="360" w:lineRule="auto"/>
        <w:jc w:val="both"/>
        <w:rPr>
          <w:rFonts w:ascii="Calibri" w:eastAsia="Times New Roman" w:hAnsi="Calibri" w:cs="Times New Roman"/>
          <w:b/>
          <w:bCs/>
          <w:u w:val="single"/>
          <w:lang w:val="en-US"/>
        </w:rPr>
      </w:pPr>
      <w:r w:rsidRPr="000D4957">
        <w:rPr>
          <w:rFonts w:ascii="Calibri" w:eastAsia="Times New Roman" w:hAnsi="Calibri" w:cs="Times New Roman"/>
          <w:b/>
          <w:bCs/>
          <w:u w:val="single"/>
          <w:lang w:val="en-US"/>
        </w:rPr>
        <w:t>REQUIREMENTS REGARDING A NOTICE UNDER REGULATION 10(4) : (Newspaper Notice)</w:t>
      </w:r>
    </w:p>
    <w:p w14:paraId="7A200D26" w14:textId="77777777" w:rsidR="000D4957" w:rsidRPr="000D4957" w:rsidRDefault="000D4957" w:rsidP="000D4957">
      <w:pPr>
        <w:spacing w:after="0" w:line="240" w:lineRule="auto"/>
        <w:rPr>
          <w:rFonts w:ascii="Calibri" w:eastAsia="Times New Roman" w:hAnsi="Calibri" w:cstheme="minorHAnsi"/>
          <w:lang w:val="en-US"/>
        </w:rPr>
      </w:pPr>
    </w:p>
    <w:p w14:paraId="3AA56A1C" w14:textId="77777777" w:rsidR="000D4957" w:rsidRPr="000D4957" w:rsidRDefault="000D4957" w:rsidP="000D4957">
      <w:pPr>
        <w:spacing w:after="0" w:line="240" w:lineRule="auto"/>
        <w:jc w:val="center"/>
        <w:rPr>
          <w:rFonts w:ascii="Calibri" w:eastAsia="Times New Roman" w:hAnsi="Calibri" w:cstheme="minorHAnsi"/>
          <w:lang w:val="en-US"/>
        </w:rPr>
      </w:pPr>
      <w:r w:rsidRPr="000D4957">
        <w:rPr>
          <w:rFonts w:ascii="Calibri" w:eastAsia="Times New Roman" w:hAnsi="Calibri" w:cstheme="minorHAnsi"/>
          <w:lang w:val="en-US"/>
        </w:rPr>
        <w:t>“WASTE MANAGEMENT ACT 1996</w:t>
      </w:r>
    </w:p>
    <w:p w14:paraId="76E47F06" w14:textId="77777777" w:rsidR="000D4957" w:rsidRPr="000D4957" w:rsidRDefault="000D4957" w:rsidP="000D4957">
      <w:pPr>
        <w:spacing w:after="0" w:line="240" w:lineRule="auto"/>
        <w:jc w:val="center"/>
        <w:rPr>
          <w:rFonts w:ascii="Calibri" w:eastAsia="Times New Roman" w:hAnsi="Calibri" w:cstheme="minorHAnsi"/>
          <w:lang w:val="en-US"/>
        </w:rPr>
      </w:pPr>
    </w:p>
    <w:p w14:paraId="36E9F4A1" w14:textId="77777777" w:rsidR="000D4957" w:rsidRPr="000D4957" w:rsidRDefault="000D4957" w:rsidP="000D4957">
      <w:pPr>
        <w:spacing w:after="0" w:line="240" w:lineRule="auto"/>
        <w:jc w:val="center"/>
        <w:rPr>
          <w:rFonts w:ascii="Calibri" w:eastAsia="Times New Roman" w:hAnsi="Calibri" w:cstheme="minorHAnsi"/>
          <w:b/>
          <w:color w:val="C00000"/>
          <w:lang w:val="en-US"/>
        </w:rPr>
      </w:pPr>
      <w:r w:rsidRPr="000D4957">
        <w:rPr>
          <w:rFonts w:ascii="Calibri" w:eastAsia="Times New Roman" w:hAnsi="Calibri" w:cstheme="minorHAnsi"/>
          <w:b/>
          <w:color w:val="C00000"/>
          <w:lang w:val="en-US"/>
        </w:rPr>
        <w:t>[Name of producer]</w:t>
      </w:r>
    </w:p>
    <w:p w14:paraId="485A8A3F" w14:textId="77777777" w:rsidR="000D4957" w:rsidRPr="000D4957" w:rsidRDefault="000D4957" w:rsidP="000D4957">
      <w:pPr>
        <w:spacing w:after="0" w:line="240" w:lineRule="auto"/>
        <w:jc w:val="center"/>
        <w:rPr>
          <w:rFonts w:ascii="Calibri" w:eastAsia="Times New Roman" w:hAnsi="Calibri" w:cstheme="minorHAnsi"/>
          <w:b/>
          <w:color w:val="C00000"/>
          <w:lang w:val="en-US"/>
        </w:rPr>
      </w:pPr>
    </w:p>
    <w:p w14:paraId="547670D9" w14:textId="77777777" w:rsidR="000D4957" w:rsidRPr="000D4957" w:rsidRDefault="000D4957" w:rsidP="000D4957">
      <w:pPr>
        <w:spacing w:after="0" w:line="240" w:lineRule="auto"/>
        <w:jc w:val="center"/>
        <w:rPr>
          <w:rFonts w:ascii="Calibri" w:eastAsia="Times New Roman" w:hAnsi="Calibri" w:cstheme="minorHAnsi"/>
          <w:b/>
          <w:color w:val="C00000"/>
          <w:lang w:val="en-US"/>
        </w:rPr>
      </w:pPr>
      <w:r w:rsidRPr="000D4957">
        <w:rPr>
          <w:rFonts w:ascii="Calibri" w:eastAsia="Times New Roman" w:hAnsi="Calibri" w:cstheme="minorHAnsi"/>
          <w:b/>
          <w:color w:val="C00000"/>
          <w:lang w:val="en-US"/>
        </w:rPr>
        <w:t>[Address of premises]</w:t>
      </w:r>
    </w:p>
    <w:p w14:paraId="5ED40621" w14:textId="77777777" w:rsidR="000D4957" w:rsidRPr="000D4957" w:rsidRDefault="000D4957" w:rsidP="000D4957">
      <w:pPr>
        <w:spacing w:after="0" w:line="240" w:lineRule="auto"/>
        <w:jc w:val="both"/>
        <w:rPr>
          <w:rFonts w:ascii="Calibri" w:eastAsia="Times New Roman" w:hAnsi="Calibri" w:cstheme="minorHAnsi"/>
          <w:lang w:val="en-US"/>
        </w:rPr>
      </w:pPr>
    </w:p>
    <w:p w14:paraId="06FBFCE7" w14:textId="77777777" w:rsidR="000D4957" w:rsidRPr="000D4957" w:rsidRDefault="000D4957" w:rsidP="000D4957">
      <w:pPr>
        <w:spacing w:after="0" w:line="240" w:lineRule="auto"/>
        <w:jc w:val="both"/>
        <w:rPr>
          <w:rFonts w:ascii="Calibri" w:eastAsia="Times New Roman" w:hAnsi="Calibri" w:cstheme="minorHAnsi"/>
          <w:lang w:val="en-US"/>
        </w:rPr>
      </w:pPr>
      <w:r w:rsidRPr="000D4957">
        <w:rPr>
          <w:rFonts w:ascii="Calibri" w:eastAsia="Times New Roman" w:hAnsi="Calibri" w:cstheme="minorHAnsi"/>
          <w:lang w:val="en-US"/>
        </w:rPr>
        <w:t xml:space="preserve">We are required to accept at </w:t>
      </w:r>
      <w:r w:rsidRPr="000D4957">
        <w:rPr>
          <w:rFonts w:ascii="Calibri" w:eastAsia="Times New Roman" w:hAnsi="Calibri" w:cstheme="minorHAnsi"/>
          <w:b/>
          <w:color w:val="C00000"/>
          <w:lang w:val="en-US"/>
        </w:rPr>
        <w:t>[insert address of premises]</w:t>
      </w:r>
      <w:r w:rsidRPr="000D4957">
        <w:rPr>
          <w:rFonts w:ascii="Calibri" w:eastAsia="Times New Roman" w:hAnsi="Calibri" w:cstheme="minorHAnsi"/>
          <w:lang w:val="en-US"/>
        </w:rPr>
        <w:t xml:space="preserve">, free of charge, for the purpose of recovery, packaging waste of the following categories </w:t>
      </w:r>
      <w:r w:rsidRPr="000D4957">
        <w:rPr>
          <w:rFonts w:ascii="Calibri" w:eastAsia="Times New Roman" w:hAnsi="Calibri" w:cstheme="minorHAnsi"/>
          <w:b/>
          <w:color w:val="C00000"/>
          <w:lang w:val="en-US"/>
        </w:rPr>
        <w:t>[insert packaging types]</w:t>
      </w:r>
      <w:r w:rsidRPr="000D4957">
        <w:rPr>
          <w:rFonts w:ascii="Calibri" w:eastAsia="Times New Roman" w:hAnsi="Calibri" w:cstheme="minorHAnsi"/>
          <w:lang w:val="en-US"/>
        </w:rPr>
        <w:t xml:space="preserve">. The products or packaging in question need not necessarily have been purchased from </w:t>
      </w:r>
      <w:r w:rsidRPr="000D4957">
        <w:rPr>
          <w:rFonts w:ascii="Calibri" w:eastAsia="Times New Roman" w:hAnsi="Calibri" w:cstheme="minorHAnsi"/>
          <w:b/>
          <w:color w:val="C00000"/>
          <w:lang w:val="en-US"/>
        </w:rPr>
        <w:t>[name of producer]</w:t>
      </w:r>
      <w:r w:rsidRPr="000D4957">
        <w:rPr>
          <w:rFonts w:ascii="Calibri" w:eastAsia="Times New Roman" w:hAnsi="Calibri" w:cstheme="minorHAnsi"/>
          <w:lang w:val="en-US"/>
        </w:rPr>
        <w:t>.”</w:t>
      </w:r>
    </w:p>
    <w:p w14:paraId="0C21E663" w14:textId="77777777" w:rsidR="000D4957" w:rsidRPr="000D4957" w:rsidRDefault="000D4957" w:rsidP="000D4957">
      <w:pPr>
        <w:spacing w:after="0" w:line="240" w:lineRule="auto"/>
        <w:jc w:val="both"/>
        <w:rPr>
          <w:rFonts w:ascii="Calibri" w:eastAsia="Times New Roman" w:hAnsi="Calibri" w:cstheme="minorHAnsi"/>
          <w:lang w:val="en-US"/>
        </w:rPr>
      </w:pPr>
    </w:p>
    <w:p w14:paraId="0B902DD9" w14:textId="77777777" w:rsidR="000D4957" w:rsidRPr="000D4957" w:rsidRDefault="000D4957" w:rsidP="000D4957">
      <w:pPr>
        <w:spacing w:after="0" w:line="240" w:lineRule="auto"/>
        <w:jc w:val="both"/>
        <w:rPr>
          <w:rFonts w:ascii="Calibri" w:eastAsia="Times New Roman" w:hAnsi="Calibri" w:cstheme="minorHAnsi"/>
          <w:lang w:val="en-US"/>
        </w:rPr>
      </w:pPr>
    </w:p>
    <w:p w14:paraId="353B950E" w14:textId="77777777" w:rsidR="000D4957" w:rsidRPr="000D4957" w:rsidRDefault="000D4957" w:rsidP="000D4957">
      <w:pPr>
        <w:spacing w:after="0" w:line="240" w:lineRule="auto"/>
        <w:jc w:val="both"/>
        <w:rPr>
          <w:rFonts w:ascii="Calibri" w:eastAsia="Times New Roman" w:hAnsi="Calibri" w:cstheme="minorHAnsi"/>
          <w:lang w:val="en-US"/>
        </w:rPr>
      </w:pPr>
    </w:p>
    <w:p w14:paraId="49D20EE8" w14:textId="77777777" w:rsidR="000D4957" w:rsidRPr="000D4957" w:rsidRDefault="000D4957" w:rsidP="000D4957">
      <w:pPr>
        <w:spacing w:after="0" w:line="240" w:lineRule="auto"/>
        <w:jc w:val="both"/>
        <w:rPr>
          <w:rFonts w:ascii="Calibri" w:eastAsia="Times New Roman" w:hAnsi="Calibri" w:cstheme="minorHAnsi"/>
          <w:lang w:val="en-US"/>
        </w:rPr>
      </w:pPr>
    </w:p>
    <w:p w14:paraId="1A92A570" w14:textId="77777777" w:rsidR="000D4957" w:rsidRPr="000D4957" w:rsidRDefault="000D4957" w:rsidP="000D4957">
      <w:pPr>
        <w:spacing w:after="0" w:line="240" w:lineRule="auto"/>
        <w:jc w:val="both"/>
        <w:rPr>
          <w:rFonts w:ascii="Calibri" w:eastAsia="Times New Roman" w:hAnsi="Calibri" w:cstheme="minorHAnsi"/>
          <w:lang w:val="en-US"/>
        </w:rPr>
      </w:pPr>
    </w:p>
    <w:p w14:paraId="06E17449" w14:textId="77777777" w:rsidR="000D4957" w:rsidRPr="000D4957" w:rsidRDefault="000D4957" w:rsidP="000D4957">
      <w:pPr>
        <w:spacing w:after="0" w:line="240" w:lineRule="auto"/>
        <w:jc w:val="both"/>
        <w:rPr>
          <w:rFonts w:ascii="Calibri" w:eastAsia="Times New Roman" w:hAnsi="Calibri" w:cstheme="minorHAnsi"/>
          <w:lang w:val="en-US"/>
        </w:rPr>
      </w:pPr>
    </w:p>
    <w:p w14:paraId="1236C9A6" w14:textId="77777777" w:rsidR="000D4957" w:rsidRPr="000D4957" w:rsidRDefault="000D4957" w:rsidP="000D4957">
      <w:pPr>
        <w:spacing w:after="0" w:line="240" w:lineRule="auto"/>
        <w:jc w:val="both"/>
        <w:rPr>
          <w:rFonts w:ascii="Calibri" w:eastAsia="Times New Roman" w:hAnsi="Calibri" w:cstheme="minorHAnsi"/>
          <w:lang w:val="en-US"/>
        </w:rPr>
      </w:pPr>
    </w:p>
    <w:p w14:paraId="5AE29076" w14:textId="77777777" w:rsidR="000D4957" w:rsidRPr="000D4957" w:rsidRDefault="000D4957" w:rsidP="000D4957">
      <w:pPr>
        <w:spacing w:after="0" w:line="240" w:lineRule="auto"/>
        <w:jc w:val="both"/>
        <w:rPr>
          <w:rFonts w:ascii="Calibri" w:eastAsia="Times New Roman" w:hAnsi="Calibri" w:cstheme="minorHAnsi"/>
          <w:lang w:val="en-US"/>
        </w:rPr>
      </w:pPr>
    </w:p>
    <w:p w14:paraId="40CCF0AF" w14:textId="77777777" w:rsidR="000D4957" w:rsidRPr="000D4957" w:rsidRDefault="000D4957" w:rsidP="000D4957">
      <w:pPr>
        <w:spacing w:after="0" w:line="240" w:lineRule="auto"/>
        <w:jc w:val="both"/>
        <w:rPr>
          <w:rFonts w:ascii="Calibri" w:eastAsia="Times New Roman" w:hAnsi="Calibri" w:cstheme="minorHAnsi"/>
          <w:lang w:val="en-US"/>
        </w:rPr>
      </w:pPr>
    </w:p>
    <w:p w14:paraId="113A400B" w14:textId="77777777" w:rsidR="000D4957" w:rsidRPr="000D4957" w:rsidRDefault="000D4957" w:rsidP="000D4957">
      <w:pPr>
        <w:spacing w:after="0" w:line="240" w:lineRule="auto"/>
        <w:jc w:val="both"/>
        <w:rPr>
          <w:rFonts w:ascii="Calibri" w:eastAsia="Times New Roman" w:hAnsi="Calibri" w:cstheme="minorHAnsi"/>
          <w:lang w:val="en-US"/>
        </w:rPr>
      </w:pPr>
    </w:p>
    <w:p w14:paraId="02B7B101" w14:textId="77777777" w:rsidR="000D4957" w:rsidRPr="000D4957" w:rsidRDefault="000D4957" w:rsidP="000D4957">
      <w:pPr>
        <w:spacing w:after="0" w:line="240" w:lineRule="auto"/>
        <w:jc w:val="both"/>
        <w:rPr>
          <w:rFonts w:ascii="Calibri" w:eastAsia="Times New Roman" w:hAnsi="Calibri" w:cstheme="minorHAnsi"/>
          <w:lang w:val="en-US"/>
        </w:rPr>
      </w:pPr>
    </w:p>
    <w:p w14:paraId="5C0E2005" w14:textId="77777777" w:rsidR="000D4957" w:rsidRPr="000D4957" w:rsidRDefault="000D4957" w:rsidP="000D4957">
      <w:pPr>
        <w:spacing w:after="0" w:line="240" w:lineRule="auto"/>
        <w:jc w:val="both"/>
        <w:rPr>
          <w:rFonts w:ascii="Calibri" w:eastAsia="Times New Roman" w:hAnsi="Calibri" w:cstheme="minorHAnsi"/>
          <w:lang w:val="en-US"/>
        </w:rPr>
      </w:pPr>
    </w:p>
    <w:p w14:paraId="24EF438D" w14:textId="77777777" w:rsidR="000D4957" w:rsidRPr="000D4957" w:rsidRDefault="000D4957" w:rsidP="000D4957">
      <w:pPr>
        <w:spacing w:after="0" w:line="240" w:lineRule="auto"/>
        <w:jc w:val="both"/>
        <w:rPr>
          <w:rFonts w:ascii="Calibri" w:eastAsia="Times New Roman" w:hAnsi="Calibri" w:cstheme="minorHAnsi"/>
          <w:lang w:val="en-US"/>
        </w:rPr>
      </w:pPr>
    </w:p>
    <w:p w14:paraId="09FF39A4" w14:textId="77777777" w:rsidR="000D4957" w:rsidRPr="000D4957" w:rsidRDefault="000D4957" w:rsidP="000D4957">
      <w:pPr>
        <w:spacing w:after="0" w:line="240" w:lineRule="auto"/>
        <w:jc w:val="both"/>
        <w:rPr>
          <w:rFonts w:ascii="Calibri" w:eastAsia="Times New Roman" w:hAnsi="Calibri" w:cstheme="minorHAnsi"/>
          <w:lang w:val="en-US"/>
        </w:rPr>
      </w:pPr>
    </w:p>
    <w:p w14:paraId="1F52EBA6" w14:textId="77777777" w:rsidR="000D4957" w:rsidRPr="000D4957" w:rsidRDefault="000D4957" w:rsidP="000D4957">
      <w:pPr>
        <w:spacing w:after="0" w:line="240" w:lineRule="auto"/>
        <w:jc w:val="both"/>
        <w:rPr>
          <w:rFonts w:ascii="Calibri" w:eastAsia="Times New Roman" w:hAnsi="Calibri" w:cstheme="minorHAnsi"/>
          <w:lang w:val="en-US"/>
        </w:rPr>
      </w:pPr>
    </w:p>
    <w:p w14:paraId="4B26F314" w14:textId="77777777" w:rsidR="000D4957" w:rsidRPr="000D4957" w:rsidRDefault="000D4957" w:rsidP="000D4957">
      <w:pPr>
        <w:spacing w:after="0" w:line="240" w:lineRule="auto"/>
        <w:jc w:val="both"/>
        <w:rPr>
          <w:rFonts w:ascii="Calibri" w:eastAsia="Times New Roman" w:hAnsi="Calibri" w:cstheme="minorHAnsi"/>
          <w:lang w:val="en-US"/>
        </w:rPr>
      </w:pPr>
    </w:p>
    <w:p w14:paraId="304833D0" w14:textId="77777777" w:rsidR="000D4957" w:rsidRPr="000D4957" w:rsidRDefault="000D4957" w:rsidP="000D4957">
      <w:pPr>
        <w:spacing w:after="0" w:line="240" w:lineRule="auto"/>
        <w:jc w:val="both"/>
        <w:rPr>
          <w:rFonts w:ascii="Calibri" w:eastAsia="Times New Roman" w:hAnsi="Calibri" w:cstheme="minorHAnsi"/>
          <w:lang w:val="en-US"/>
        </w:rPr>
      </w:pPr>
    </w:p>
    <w:p w14:paraId="5CF87B77" w14:textId="77777777" w:rsidR="000D4957" w:rsidRPr="000D4957" w:rsidRDefault="000D4957" w:rsidP="000D4957">
      <w:pPr>
        <w:spacing w:after="0" w:line="240" w:lineRule="auto"/>
        <w:jc w:val="both"/>
        <w:rPr>
          <w:rFonts w:ascii="Calibri" w:eastAsia="Times New Roman" w:hAnsi="Calibri" w:cstheme="minorHAnsi"/>
          <w:lang w:val="en-US"/>
        </w:rPr>
      </w:pPr>
    </w:p>
    <w:p w14:paraId="43A57A51" w14:textId="77777777" w:rsidR="000D4957" w:rsidRPr="000D4957" w:rsidRDefault="000D4957" w:rsidP="000D4957">
      <w:pPr>
        <w:spacing w:after="0" w:line="240" w:lineRule="auto"/>
        <w:jc w:val="both"/>
        <w:rPr>
          <w:rFonts w:ascii="Calibri" w:eastAsia="Times New Roman" w:hAnsi="Calibri" w:cstheme="minorHAnsi"/>
          <w:lang w:val="en-US"/>
        </w:rPr>
      </w:pPr>
    </w:p>
    <w:p w14:paraId="3E525975" w14:textId="77777777" w:rsidR="000D4957" w:rsidRPr="000D4957" w:rsidRDefault="000D4957" w:rsidP="000D4957">
      <w:pPr>
        <w:spacing w:after="0" w:line="240" w:lineRule="auto"/>
        <w:jc w:val="both"/>
        <w:rPr>
          <w:rFonts w:ascii="Calibri" w:eastAsia="Times New Roman" w:hAnsi="Calibri" w:cstheme="minorHAnsi"/>
          <w:lang w:val="en-US"/>
        </w:rPr>
      </w:pPr>
    </w:p>
    <w:p w14:paraId="783EA3C9" w14:textId="77777777" w:rsidR="000D4957" w:rsidRPr="000D4957" w:rsidRDefault="000D4957" w:rsidP="000D4957">
      <w:pPr>
        <w:spacing w:after="0" w:line="240" w:lineRule="auto"/>
        <w:jc w:val="both"/>
        <w:rPr>
          <w:rFonts w:ascii="Calibri" w:eastAsia="Times New Roman" w:hAnsi="Calibri" w:cstheme="minorHAnsi"/>
          <w:lang w:val="en-US"/>
        </w:rPr>
      </w:pPr>
    </w:p>
    <w:p w14:paraId="161E3E66" w14:textId="77777777" w:rsidR="000D4957" w:rsidRPr="000D4957" w:rsidRDefault="000D4957" w:rsidP="000D4957">
      <w:pPr>
        <w:spacing w:after="0" w:line="240" w:lineRule="auto"/>
        <w:jc w:val="both"/>
        <w:rPr>
          <w:rFonts w:ascii="Calibri" w:eastAsia="Times New Roman" w:hAnsi="Calibri" w:cstheme="minorHAnsi"/>
          <w:lang w:val="en-US"/>
        </w:rPr>
      </w:pPr>
    </w:p>
    <w:p w14:paraId="214C8395" w14:textId="77777777" w:rsidR="000D4957" w:rsidRPr="000D4957" w:rsidRDefault="000D4957" w:rsidP="000D4957">
      <w:pPr>
        <w:spacing w:after="0" w:line="240" w:lineRule="auto"/>
        <w:jc w:val="both"/>
        <w:rPr>
          <w:rFonts w:ascii="Calibri" w:eastAsia="Times New Roman" w:hAnsi="Calibri" w:cstheme="minorHAnsi"/>
          <w:lang w:val="en-US"/>
        </w:rPr>
      </w:pPr>
    </w:p>
    <w:p w14:paraId="0F60AB45" w14:textId="77777777" w:rsidR="000D4957" w:rsidRPr="000D4957" w:rsidRDefault="000D4957" w:rsidP="000D4957">
      <w:pPr>
        <w:spacing w:after="0" w:line="240" w:lineRule="auto"/>
        <w:jc w:val="both"/>
        <w:rPr>
          <w:rFonts w:ascii="Calibri" w:eastAsia="Times New Roman" w:hAnsi="Calibri" w:cstheme="minorHAnsi"/>
          <w:lang w:val="en-US"/>
        </w:rPr>
      </w:pPr>
    </w:p>
    <w:p w14:paraId="0A973C21" w14:textId="77777777" w:rsidR="000D4957" w:rsidRPr="000D4957" w:rsidRDefault="000D4957" w:rsidP="000D4957">
      <w:pPr>
        <w:spacing w:after="0" w:line="240" w:lineRule="auto"/>
        <w:jc w:val="both"/>
        <w:rPr>
          <w:rFonts w:ascii="Calibri" w:eastAsia="Times New Roman" w:hAnsi="Calibri" w:cstheme="minorHAnsi"/>
          <w:lang w:val="en-US"/>
        </w:rPr>
      </w:pPr>
    </w:p>
    <w:p w14:paraId="66EA6B18" w14:textId="77777777" w:rsidR="000D4957" w:rsidRPr="000D4957" w:rsidRDefault="000D4957" w:rsidP="000D4957">
      <w:pPr>
        <w:spacing w:after="0" w:line="240" w:lineRule="auto"/>
        <w:jc w:val="both"/>
        <w:rPr>
          <w:rFonts w:ascii="Calibri" w:eastAsia="Times New Roman" w:hAnsi="Calibri" w:cstheme="minorHAnsi"/>
          <w:lang w:val="en-US"/>
        </w:rPr>
      </w:pPr>
    </w:p>
    <w:p w14:paraId="4A1B5EE5" w14:textId="77777777" w:rsidR="000D4957" w:rsidRPr="000D4957" w:rsidRDefault="000D4957" w:rsidP="000D4957">
      <w:pPr>
        <w:spacing w:after="0" w:line="240" w:lineRule="auto"/>
        <w:jc w:val="both"/>
        <w:rPr>
          <w:rFonts w:ascii="Calibri" w:eastAsia="Times New Roman" w:hAnsi="Calibri" w:cstheme="minorHAnsi"/>
          <w:lang w:val="en-US"/>
        </w:rPr>
      </w:pPr>
    </w:p>
    <w:p w14:paraId="1714559B" w14:textId="77777777" w:rsidR="000D4957" w:rsidRPr="000D4957" w:rsidRDefault="000D4957" w:rsidP="000D4957">
      <w:pPr>
        <w:spacing w:after="0" w:line="240" w:lineRule="auto"/>
        <w:jc w:val="both"/>
        <w:rPr>
          <w:rFonts w:ascii="Calibri" w:eastAsia="Times New Roman" w:hAnsi="Calibri" w:cstheme="minorHAnsi"/>
          <w:lang w:val="en-US"/>
        </w:rPr>
      </w:pPr>
    </w:p>
    <w:p w14:paraId="0224C9B1" w14:textId="77777777" w:rsidR="000D4957" w:rsidRPr="000D4957" w:rsidRDefault="000D4957" w:rsidP="000D4957">
      <w:pPr>
        <w:spacing w:after="0" w:line="240" w:lineRule="auto"/>
        <w:jc w:val="both"/>
        <w:rPr>
          <w:rFonts w:ascii="Calibri" w:eastAsia="Times New Roman" w:hAnsi="Calibri" w:cstheme="minorHAnsi"/>
          <w:lang w:val="en-US"/>
        </w:rPr>
      </w:pPr>
    </w:p>
    <w:p w14:paraId="585A4F7C" w14:textId="77777777" w:rsidR="000D4957" w:rsidRPr="000D4957" w:rsidRDefault="000D4957" w:rsidP="000D4957">
      <w:pPr>
        <w:spacing w:after="0" w:line="240" w:lineRule="auto"/>
        <w:jc w:val="both"/>
        <w:rPr>
          <w:rFonts w:ascii="Calibri" w:eastAsia="Times New Roman" w:hAnsi="Calibri" w:cstheme="minorHAnsi"/>
          <w:lang w:val="en-US"/>
        </w:rPr>
      </w:pPr>
    </w:p>
    <w:p w14:paraId="1BA82D21" w14:textId="77777777" w:rsidR="000D4957" w:rsidRPr="000D4957" w:rsidRDefault="000D4957" w:rsidP="000D4957">
      <w:pPr>
        <w:spacing w:after="0" w:line="240" w:lineRule="auto"/>
        <w:jc w:val="both"/>
        <w:rPr>
          <w:rFonts w:ascii="Calibri" w:eastAsia="Times New Roman" w:hAnsi="Calibri" w:cstheme="minorHAnsi"/>
          <w:lang w:val="en-US"/>
        </w:rPr>
      </w:pPr>
    </w:p>
    <w:p w14:paraId="1DD816BE" w14:textId="77777777" w:rsidR="000D4957" w:rsidRPr="000D4957" w:rsidRDefault="000D4957" w:rsidP="000D4957">
      <w:pPr>
        <w:spacing w:after="0" w:line="240" w:lineRule="auto"/>
        <w:jc w:val="both"/>
        <w:rPr>
          <w:rFonts w:ascii="Calibri" w:eastAsia="Times New Roman" w:hAnsi="Calibri" w:cstheme="minorHAnsi"/>
          <w:lang w:val="en-US"/>
        </w:rPr>
      </w:pPr>
    </w:p>
    <w:p w14:paraId="05ED4301" w14:textId="77777777" w:rsidR="000D4957" w:rsidRPr="000D4957" w:rsidRDefault="000D4957" w:rsidP="000D4957">
      <w:pPr>
        <w:spacing w:after="0" w:line="240" w:lineRule="auto"/>
        <w:jc w:val="both"/>
        <w:rPr>
          <w:rFonts w:ascii="Calibri" w:eastAsia="Times New Roman" w:hAnsi="Calibri" w:cstheme="minorHAnsi"/>
          <w:lang w:val="en-US"/>
        </w:rPr>
      </w:pPr>
    </w:p>
    <w:p w14:paraId="7A3037E1" w14:textId="77777777" w:rsidR="000D4957" w:rsidRPr="000D4957" w:rsidRDefault="000D4957" w:rsidP="000D4957">
      <w:pPr>
        <w:spacing w:after="0" w:line="240" w:lineRule="auto"/>
        <w:jc w:val="both"/>
        <w:rPr>
          <w:rFonts w:ascii="Calibri" w:eastAsia="Times New Roman" w:hAnsi="Calibri" w:cstheme="minorHAnsi"/>
          <w:lang w:val="en-US"/>
        </w:rPr>
      </w:pPr>
    </w:p>
    <w:p w14:paraId="6643C69F" w14:textId="77777777" w:rsidR="00B54562" w:rsidRDefault="00BC55EF"/>
    <w:sectPr w:rsidR="00B54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95844"/>
    <w:multiLevelType w:val="hybridMultilevel"/>
    <w:tmpl w:val="FE16460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633E7BB0"/>
    <w:multiLevelType w:val="hybridMultilevel"/>
    <w:tmpl w:val="B596C714"/>
    <w:lvl w:ilvl="0" w:tplc="0F523632">
      <w:start w:val="1"/>
      <w:numFmt w:val="lowerRoman"/>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6846134C"/>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E7"/>
    <w:rsid w:val="000756C7"/>
    <w:rsid w:val="000D4957"/>
    <w:rsid w:val="001639A5"/>
    <w:rsid w:val="00750C49"/>
    <w:rsid w:val="00803FAA"/>
    <w:rsid w:val="00960EE7"/>
    <w:rsid w:val="00A530E7"/>
    <w:rsid w:val="00A701DC"/>
    <w:rsid w:val="00BC55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3BEA"/>
  <w15:chartTrackingRefBased/>
  <w15:docId w15:val="{1611DF6C-C7CD-45D2-9DDC-75895759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96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s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68A1-B261-4EE9-B917-D6517060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7</cp:revision>
  <cp:lastPrinted>2020-02-27T12:23:00Z</cp:lastPrinted>
  <dcterms:created xsi:type="dcterms:W3CDTF">2020-02-27T12:18:00Z</dcterms:created>
  <dcterms:modified xsi:type="dcterms:W3CDTF">2020-03-02T11:58:00Z</dcterms:modified>
</cp:coreProperties>
</file>